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71FD" w:rsidRDefault="001E71FD" w:rsidP="00A23F0A"/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8B6014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3D850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9C7D0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8B6D1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449E7E6" wp14:editId="6252496E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9E187B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72FED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</w:t>
            </w:r>
            <w:r w:rsidR="00472FE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212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гыйнвар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212F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ел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2A3AFC" w:rsidRDefault="001212F4" w:rsidP="001212F4">
      <w:pPr>
        <w:tabs>
          <w:tab w:val="left" w:pos="3443"/>
        </w:tabs>
        <w:jc w:val="center"/>
        <w:rPr>
          <w:color w:val="000000"/>
          <w:sz w:val="28"/>
          <w:szCs w:val="28"/>
        </w:rPr>
      </w:pPr>
      <w:r w:rsidRPr="001212F4">
        <w:rPr>
          <w:color w:val="000000"/>
          <w:sz w:val="28"/>
          <w:szCs w:val="28"/>
        </w:rPr>
        <w:t xml:space="preserve">«2025 </w:t>
      </w:r>
      <w:proofErr w:type="spellStart"/>
      <w:r w:rsidRPr="001212F4">
        <w:rPr>
          <w:color w:val="000000"/>
          <w:sz w:val="28"/>
          <w:szCs w:val="28"/>
        </w:rPr>
        <w:t>елга</w:t>
      </w:r>
      <w:proofErr w:type="spellEnd"/>
      <w:r w:rsidRPr="001212F4">
        <w:rPr>
          <w:color w:val="000000"/>
          <w:sz w:val="28"/>
          <w:szCs w:val="28"/>
        </w:rPr>
        <w:t xml:space="preserve">, 2026 </w:t>
      </w:r>
      <w:proofErr w:type="spellStart"/>
      <w:r w:rsidRPr="001212F4">
        <w:rPr>
          <w:color w:val="000000"/>
          <w:sz w:val="28"/>
          <w:szCs w:val="28"/>
        </w:rPr>
        <w:t>һәм</w:t>
      </w:r>
      <w:proofErr w:type="spellEnd"/>
      <w:r w:rsidRPr="001212F4">
        <w:rPr>
          <w:color w:val="000000"/>
          <w:sz w:val="28"/>
          <w:szCs w:val="28"/>
        </w:rPr>
        <w:t xml:space="preserve"> 2027 </w:t>
      </w:r>
      <w:proofErr w:type="spellStart"/>
      <w:r w:rsidRPr="001212F4">
        <w:rPr>
          <w:color w:val="000000"/>
          <w:sz w:val="28"/>
          <w:szCs w:val="28"/>
        </w:rPr>
        <w:t>еллар</w:t>
      </w:r>
      <w:proofErr w:type="spellEnd"/>
      <w:r w:rsidRPr="001212F4">
        <w:rPr>
          <w:color w:val="000000"/>
          <w:sz w:val="28"/>
          <w:szCs w:val="28"/>
        </w:rPr>
        <w:t xml:space="preserve"> план </w:t>
      </w:r>
      <w:proofErr w:type="spellStart"/>
      <w:r w:rsidRPr="001212F4">
        <w:rPr>
          <w:color w:val="000000"/>
          <w:sz w:val="28"/>
          <w:szCs w:val="28"/>
        </w:rPr>
        <w:t>чорына</w:t>
      </w:r>
      <w:proofErr w:type="spellEnd"/>
      <w:r w:rsidRPr="001212F4">
        <w:rPr>
          <w:color w:val="000000"/>
          <w:sz w:val="28"/>
          <w:szCs w:val="28"/>
        </w:rPr>
        <w:t xml:space="preserve"> </w:t>
      </w:r>
      <w:proofErr w:type="spellStart"/>
      <w:r w:rsidRPr="001212F4">
        <w:rPr>
          <w:color w:val="000000"/>
          <w:sz w:val="28"/>
          <w:szCs w:val="28"/>
        </w:rPr>
        <w:t>Түбән</w:t>
      </w:r>
      <w:proofErr w:type="spellEnd"/>
      <w:r w:rsidRPr="001212F4">
        <w:rPr>
          <w:color w:val="000000"/>
          <w:sz w:val="28"/>
          <w:szCs w:val="28"/>
        </w:rPr>
        <w:t xml:space="preserve"> Кама </w:t>
      </w:r>
      <w:proofErr w:type="spellStart"/>
      <w:r w:rsidRPr="001212F4">
        <w:rPr>
          <w:color w:val="000000"/>
          <w:sz w:val="28"/>
          <w:szCs w:val="28"/>
        </w:rPr>
        <w:t>муниципаль</w:t>
      </w:r>
      <w:proofErr w:type="spellEnd"/>
      <w:r w:rsidRPr="001212F4">
        <w:rPr>
          <w:color w:val="000000"/>
          <w:sz w:val="28"/>
          <w:szCs w:val="28"/>
        </w:rPr>
        <w:t xml:space="preserve"> районы бюджеты </w:t>
      </w:r>
      <w:proofErr w:type="spellStart"/>
      <w:r w:rsidRPr="001212F4">
        <w:rPr>
          <w:color w:val="000000"/>
          <w:sz w:val="28"/>
          <w:szCs w:val="28"/>
        </w:rPr>
        <w:t>турында</w:t>
      </w:r>
      <w:proofErr w:type="spellEnd"/>
      <w:r w:rsidRPr="001212F4">
        <w:rPr>
          <w:color w:val="000000"/>
          <w:sz w:val="28"/>
          <w:szCs w:val="28"/>
        </w:rPr>
        <w:t xml:space="preserve">» 2024 </w:t>
      </w:r>
      <w:proofErr w:type="spellStart"/>
      <w:r w:rsidRPr="001212F4">
        <w:rPr>
          <w:color w:val="000000"/>
          <w:sz w:val="28"/>
          <w:szCs w:val="28"/>
        </w:rPr>
        <w:t>елның</w:t>
      </w:r>
      <w:proofErr w:type="spellEnd"/>
      <w:r w:rsidRPr="001212F4">
        <w:rPr>
          <w:color w:val="000000"/>
          <w:sz w:val="28"/>
          <w:szCs w:val="28"/>
        </w:rPr>
        <w:t xml:space="preserve"> 12 </w:t>
      </w:r>
      <w:proofErr w:type="spellStart"/>
      <w:r w:rsidRPr="001212F4">
        <w:rPr>
          <w:color w:val="000000"/>
          <w:sz w:val="28"/>
          <w:szCs w:val="28"/>
        </w:rPr>
        <w:t>декабрендәге</w:t>
      </w:r>
      <w:proofErr w:type="spellEnd"/>
      <w:r w:rsidRPr="001212F4">
        <w:rPr>
          <w:color w:val="000000"/>
          <w:sz w:val="28"/>
          <w:szCs w:val="28"/>
        </w:rPr>
        <w:t xml:space="preserve"> 49 </w:t>
      </w:r>
      <w:proofErr w:type="spellStart"/>
      <w:r w:rsidRPr="001212F4">
        <w:rPr>
          <w:color w:val="000000"/>
          <w:sz w:val="28"/>
          <w:szCs w:val="28"/>
        </w:rPr>
        <w:t>номерлы</w:t>
      </w:r>
      <w:proofErr w:type="spellEnd"/>
      <w:r w:rsidRPr="001212F4">
        <w:rPr>
          <w:color w:val="000000"/>
          <w:sz w:val="28"/>
          <w:szCs w:val="28"/>
        </w:rPr>
        <w:t xml:space="preserve"> </w:t>
      </w:r>
      <w:proofErr w:type="spellStart"/>
      <w:r w:rsidRPr="001212F4">
        <w:rPr>
          <w:color w:val="000000"/>
          <w:sz w:val="28"/>
          <w:szCs w:val="28"/>
        </w:rPr>
        <w:t>Түбән</w:t>
      </w:r>
      <w:proofErr w:type="spellEnd"/>
      <w:r w:rsidRPr="001212F4">
        <w:rPr>
          <w:color w:val="000000"/>
          <w:sz w:val="28"/>
          <w:szCs w:val="28"/>
        </w:rPr>
        <w:t xml:space="preserve"> Кама </w:t>
      </w:r>
      <w:proofErr w:type="spellStart"/>
      <w:r w:rsidRPr="001212F4">
        <w:rPr>
          <w:color w:val="000000"/>
          <w:sz w:val="28"/>
          <w:szCs w:val="28"/>
        </w:rPr>
        <w:t>муниципаль</w:t>
      </w:r>
      <w:proofErr w:type="spellEnd"/>
      <w:r w:rsidRPr="001212F4">
        <w:rPr>
          <w:color w:val="000000"/>
          <w:sz w:val="28"/>
          <w:szCs w:val="28"/>
        </w:rPr>
        <w:t xml:space="preserve"> районы Советы </w:t>
      </w:r>
      <w:proofErr w:type="spellStart"/>
      <w:r w:rsidRPr="001212F4">
        <w:rPr>
          <w:color w:val="000000"/>
          <w:sz w:val="28"/>
          <w:szCs w:val="28"/>
        </w:rPr>
        <w:t>карарына</w:t>
      </w:r>
      <w:proofErr w:type="spellEnd"/>
      <w:r w:rsidRPr="001212F4">
        <w:rPr>
          <w:color w:val="000000"/>
          <w:sz w:val="28"/>
          <w:szCs w:val="28"/>
        </w:rPr>
        <w:t xml:space="preserve"> </w:t>
      </w:r>
      <w:proofErr w:type="spellStart"/>
      <w:r w:rsidRPr="001212F4">
        <w:rPr>
          <w:color w:val="000000"/>
          <w:sz w:val="28"/>
          <w:szCs w:val="28"/>
        </w:rPr>
        <w:t>үзгәрешләр</w:t>
      </w:r>
      <w:proofErr w:type="spellEnd"/>
      <w:r w:rsidRPr="001212F4">
        <w:rPr>
          <w:color w:val="000000"/>
          <w:sz w:val="28"/>
          <w:szCs w:val="28"/>
        </w:rPr>
        <w:t xml:space="preserve"> </w:t>
      </w:r>
      <w:proofErr w:type="spellStart"/>
      <w:r w:rsidRPr="001212F4">
        <w:rPr>
          <w:color w:val="000000"/>
          <w:sz w:val="28"/>
          <w:szCs w:val="28"/>
        </w:rPr>
        <w:t>кертү</w:t>
      </w:r>
      <w:proofErr w:type="spellEnd"/>
      <w:r w:rsidRPr="001212F4">
        <w:rPr>
          <w:color w:val="000000"/>
          <w:sz w:val="28"/>
          <w:szCs w:val="28"/>
        </w:rPr>
        <w:t xml:space="preserve"> </w:t>
      </w:r>
      <w:proofErr w:type="spellStart"/>
      <w:r w:rsidRPr="001212F4">
        <w:rPr>
          <w:color w:val="000000"/>
          <w:sz w:val="28"/>
          <w:szCs w:val="28"/>
        </w:rPr>
        <w:t>хакында</w:t>
      </w:r>
      <w:proofErr w:type="spellEnd"/>
    </w:p>
    <w:p w:rsidR="00E43F0D" w:rsidRPr="00E43F0D" w:rsidRDefault="00E43F0D" w:rsidP="008106AB">
      <w:pPr>
        <w:tabs>
          <w:tab w:val="left" w:pos="3443"/>
        </w:tabs>
        <w:rPr>
          <w:color w:val="000000"/>
          <w:sz w:val="28"/>
          <w:szCs w:val="28"/>
        </w:rPr>
      </w:pPr>
    </w:p>
    <w:p w:rsidR="00817AA4" w:rsidRDefault="001212F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  <w:proofErr w:type="spellStart"/>
      <w:r w:rsidRPr="001212F4">
        <w:rPr>
          <w:color w:val="000000"/>
          <w:sz w:val="28"/>
          <w:szCs w:val="28"/>
        </w:rPr>
        <w:t>Түбән</w:t>
      </w:r>
      <w:proofErr w:type="spellEnd"/>
      <w:r w:rsidRPr="001212F4">
        <w:rPr>
          <w:color w:val="000000"/>
          <w:sz w:val="28"/>
          <w:szCs w:val="28"/>
        </w:rPr>
        <w:t xml:space="preserve"> Кама </w:t>
      </w:r>
      <w:proofErr w:type="spellStart"/>
      <w:r w:rsidRPr="001212F4">
        <w:rPr>
          <w:color w:val="000000"/>
          <w:sz w:val="28"/>
          <w:szCs w:val="28"/>
        </w:rPr>
        <w:t>муниципаль</w:t>
      </w:r>
      <w:proofErr w:type="spellEnd"/>
      <w:r w:rsidRPr="001212F4">
        <w:rPr>
          <w:color w:val="000000"/>
          <w:sz w:val="28"/>
          <w:szCs w:val="28"/>
        </w:rPr>
        <w:t xml:space="preserve"> районы Советы</w:t>
      </w:r>
    </w:p>
    <w:p w:rsidR="001212F4" w:rsidRPr="00E43F0D" w:rsidRDefault="001212F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8"/>
          <w:szCs w:val="28"/>
        </w:rPr>
      </w:pPr>
    </w:p>
    <w:p w:rsidR="002A3AFC" w:rsidRPr="00E43F0D" w:rsidRDefault="001212F4" w:rsidP="00E43F0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КАРАР ИТ</w:t>
      </w:r>
      <w:r>
        <w:rPr>
          <w:color w:val="000000"/>
          <w:sz w:val="28"/>
          <w:szCs w:val="28"/>
          <w:lang w:val="tt-RU"/>
        </w:rPr>
        <w:t>Ә</w:t>
      </w:r>
      <w:r w:rsidR="002A3AFC" w:rsidRPr="00E43F0D">
        <w:rPr>
          <w:color w:val="000000"/>
          <w:sz w:val="28"/>
          <w:szCs w:val="28"/>
        </w:rPr>
        <w:t>:</w:t>
      </w:r>
    </w:p>
    <w:p w:rsidR="00817AA4" w:rsidRDefault="00817AA4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5B015D" w:rsidRPr="005B58BB" w:rsidRDefault="005B015D" w:rsidP="00B00E71">
      <w:pPr>
        <w:jc w:val="both"/>
        <w:rPr>
          <w:sz w:val="28"/>
          <w:szCs w:val="28"/>
        </w:rPr>
      </w:pPr>
    </w:p>
    <w:p w:rsidR="005B015D" w:rsidRPr="002038F5" w:rsidRDefault="005B015D" w:rsidP="005B015D">
      <w:pPr>
        <w:ind w:firstLine="709"/>
        <w:jc w:val="both"/>
        <w:rPr>
          <w:sz w:val="28"/>
          <w:szCs w:val="28"/>
        </w:rPr>
      </w:pPr>
      <w:r w:rsidRPr="002038F5">
        <w:rPr>
          <w:sz w:val="28"/>
          <w:szCs w:val="28"/>
        </w:rPr>
        <w:t>1.  </w:t>
      </w:r>
      <w:proofErr w:type="spellStart"/>
      <w:r w:rsidR="001212F4" w:rsidRPr="001212F4">
        <w:rPr>
          <w:sz w:val="28"/>
          <w:szCs w:val="28"/>
        </w:rPr>
        <w:t>Түбән</w:t>
      </w:r>
      <w:proofErr w:type="spellEnd"/>
      <w:r w:rsidR="001212F4" w:rsidRPr="001212F4">
        <w:rPr>
          <w:sz w:val="28"/>
          <w:szCs w:val="28"/>
        </w:rPr>
        <w:t xml:space="preserve"> Кама </w:t>
      </w:r>
      <w:proofErr w:type="spellStart"/>
      <w:r w:rsidR="001212F4" w:rsidRPr="001212F4">
        <w:rPr>
          <w:sz w:val="28"/>
          <w:szCs w:val="28"/>
        </w:rPr>
        <w:t>муниципаль</w:t>
      </w:r>
      <w:proofErr w:type="spellEnd"/>
      <w:r w:rsidR="001212F4" w:rsidRPr="001212F4">
        <w:rPr>
          <w:sz w:val="28"/>
          <w:szCs w:val="28"/>
        </w:rPr>
        <w:t xml:space="preserve"> районы </w:t>
      </w:r>
      <w:proofErr w:type="spellStart"/>
      <w:r w:rsidR="001212F4" w:rsidRPr="001212F4">
        <w:rPr>
          <w:sz w:val="28"/>
          <w:szCs w:val="28"/>
        </w:rPr>
        <w:t>Советының</w:t>
      </w:r>
      <w:proofErr w:type="spellEnd"/>
      <w:r w:rsidR="001212F4" w:rsidRPr="001212F4">
        <w:rPr>
          <w:sz w:val="28"/>
          <w:szCs w:val="28"/>
        </w:rPr>
        <w:t xml:space="preserve"> «2025 </w:t>
      </w:r>
      <w:proofErr w:type="spellStart"/>
      <w:r w:rsidR="001212F4" w:rsidRPr="001212F4">
        <w:rPr>
          <w:sz w:val="28"/>
          <w:szCs w:val="28"/>
        </w:rPr>
        <w:t>елга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һәм</w:t>
      </w:r>
      <w:proofErr w:type="spellEnd"/>
      <w:r w:rsidR="001212F4" w:rsidRPr="001212F4">
        <w:rPr>
          <w:sz w:val="28"/>
          <w:szCs w:val="28"/>
        </w:rPr>
        <w:t xml:space="preserve"> 2026 </w:t>
      </w:r>
      <w:proofErr w:type="spellStart"/>
      <w:r w:rsidR="001212F4" w:rsidRPr="001212F4">
        <w:rPr>
          <w:sz w:val="28"/>
          <w:szCs w:val="28"/>
        </w:rPr>
        <w:t>һәм</w:t>
      </w:r>
      <w:proofErr w:type="spellEnd"/>
      <w:r w:rsidR="001212F4" w:rsidRPr="001212F4">
        <w:rPr>
          <w:sz w:val="28"/>
          <w:szCs w:val="28"/>
        </w:rPr>
        <w:t xml:space="preserve"> 2027 </w:t>
      </w:r>
      <w:proofErr w:type="spellStart"/>
      <w:r w:rsidR="001212F4" w:rsidRPr="001212F4">
        <w:rPr>
          <w:sz w:val="28"/>
          <w:szCs w:val="28"/>
        </w:rPr>
        <w:t>еллар</w:t>
      </w:r>
      <w:proofErr w:type="spellEnd"/>
      <w:r w:rsidR="001212F4" w:rsidRPr="001212F4">
        <w:rPr>
          <w:sz w:val="28"/>
          <w:szCs w:val="28"/>
        </w:rPr>
        <w:t xml:space="preserve"> план </w:t>
      </w:r>
      <w:proofErr w:type="spellStart"/>
      <w:r w:rsidR="001212F4" w:rsidRPr="001212F4">
        <w:rPr>
          <w:sz w:val="28"/>
          <w:szCs w:val="28"/>
        </w:rPr>
        <w:t>чорына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Түбән</w:t>
      </w:r>
      <w:proofErr w:type="spellEnd"/>
      <w:r w:rsidR="001212F4" w:rsidRPr="001212F4">
        <w:rPr>
          <w:sz w:val="28"/>
          <w:szCs w:val="28"/>
        </w:rPr>
        <w:t xml:space="preserve"> Кама </w:t>
      </w:r>
      <w:proofErr w:type="spellStart"/>
      <w:r w:rsidR="001212F4" w:rsidRPr="001212F4">
        <w:rPr>
          <w:sz w:val="28"/>
          <w:szCs w:val="28"/>
        </w:rPr>
        <w:t>муниципаль</w:t>
      </w:r>
      <w:proofErr w:type="spellEnd"/>
      <w:r w:rsidR="001212F4" w:rsidRPr="001212F4">
        <w:rPr>
          <w:sz w:val="28"/>
          <w:szCs w:val="28"/>
        </w:rPr>
        <w:t xml:space="preserve"> районы бюджеты </w:t>
      </w:r>
      <w:proofErr w:type="spellStart"/>
      <w:r w:rsidR="001212F4" w:rsidRPr="001212F4">
        <w:rPr>
          <w:sz w:val="28"/>
          <w:szCs w:val="28"/>
        </w:rPr>
        <w:t>турында</w:t>
      </w:r>
      <w:proofErr w:type="spellEnd"/>
      <w:r w:rsidR="001212F4" w:rsidRPr="001212F4">
        <w:rPr>
          <w:sz w:val="28"/>
          <w:szCs w:val="28"/>
        </w:rPr>
        <w:t xml:space="preserve">» 2024 </w:t>
      </w:r>
      <w:proofErr w:type="spellStart"/>
      <w:r w:rsidR="001212F4" w:rsidRPr="001212F4">
        <w:rPr>
          <w:sz w:val="28"/>
          <w:szCs w:val="28"/>
        </w:rPr>
        <w:t>елның</w:t>
      </w:r>
      <w:proofErr w:type="spellEnd"/>
      <w:r w:rsidR="001212F4" w:rsidRPr="001212F4">
        <w:rPr>
          <w:sz w:val="28"/>
          <w:szCs w:val="28"/>
        </w:rPr>
        <w:t xml:space="preserve"> 12 </w:t>
      </w:r>
      <w:proofErr w:type="spellStart"/>
      <w:r w:rsidR="001212F4" w:rsidRPr="001212F4">
        <w:rPr>
          <w:sz w:val="28"/>
          <w:szCs w:val="28"/>
        </w:rPr>
        <w:t>декабрендәге</w:t>
      </w:r>
      <w:proofErr w:type="spellEnd"/>
      <w:r w:rsidR="001212F4" w:rsidRPr="001212F4">
        <w:rPr>
          <w:sz w:val="28"/>
          <w:szCs w:val="28"/>
        </w:rPr>
        <w:t xml:space="preserve"> 49 </w:t>
      </w:r>
      <w:proofErr w:type="spellStart"/>
      <w:r w:rsidR="001212F4" w:rsidRPr="001212F4">
        <w:rPr>
          <w:sz w:val="28"/>
          <w:szCs w:val="28"/>
        </w:rPr>
        <w:t>номерлы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карарына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түбәндәге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үзгәрешләрне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кертергә</w:t>
      </w:r>
      <w:proofErr w:type="spellEnd"/>
      <w:r w:rsidR="001212F4" w:rsidRPr="001212F4">
        <w:rPr>
          <w:sz w:val="28"/>
          <w:szCs w:val="28"/>
        </w:rPr>
        <w:t>:</w:t>
      </w:r>
    </w:p>
    <w:p w:rsidR="001212F4" w:rsidRDefault="001212F4" w:rsidP="00AA36CC">
      <w:pPr>
        <w:ind w:firstLine="709"/>
        <w:jc w:val="both"/>
        <w:rPr>
          <w:sz w:val="28"/>
          <w:szCs w:val="28"/>
        </w:rPr>
      </w:pPr>
      <w:bookmarkStart w:id="0" w:name="sub_100"/>
      <w:r w:rsidRPr="001212F4">
        <w:rPr>
          <w:sz w:val="28"/>
          <w:szCs w:val="28"/>
        </w:rPr>
        <w:t xml:space="preserve">1 </w:t>
      </w:r>
      <w:proofErr w:type="spellStart"/>
      <w:r w:rsidRPr="001212F4">
        <w:rPr>
          <w:sz w:val="28"/>
          <w:szCs w:val="28"/>
        </w:rPr>
        <w:t>статьяның</w:t>
      </w:r>
      <w:proofErr w:type="spellEnd"/>
      <w:r w:rsidRPr="001212F4">
        <w:rPr>
          <w:sz w:val="28"/>
          <w:szCs w:val="28"/>
        </w:rPr>
        <w:t xml:space="preserve"> 1 </w:t>
      </w:r>
      <w:proofErr w:type="spellStart"/>
      <w:r w:rsidRPr="001212F4">
        <w:rPr>
          <w:sz w:val="28"/>
          <w:szCs w:val="28"/>
        </w:rPr>
        <w:t>пунктында</w:t>
      </w:r>
      <w:proofErr w:type="spellEnd"/>
      <w:r w:rsidRPr="001212F4">
        <w:rPr>
          <w:sz w:val="28"/>
          <w:szCs w:val="28"/>
        </w:rPr>
        <w:t>:</w:t>
      </w:r>
    </w:p>
    <w:bookmarkEnd w:id="0"/>
    <w:p w:rsidR="001212F4" w:rsidRPr="001212F4" w:rsidRDefault="001212F4" w:rsidP="001212F4">
      <w:pPr>
        <w:tabs>
          <w:tab w:val="left" w:pos="1134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1212F4">
        <w:rPr>
          <w:sz w:val="28"/>
          <w:szCs w:val="28"/>
        </w:rPr>
        <w:t>икенче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абзацта</w:t>
      </w:r>
      <w:proofErr w:type="spellEnd"/>
      <w:r w:rsidRPr="001212F4">
        <w:rPr>
          <w:sz w:val="28"/>
          <w:szCs w:val="28"/>
        </w:rPr>
        <w:t xml:space="preserve"> «10 746 204,1 </w:t>
      </w:r>
      <w:proofErr w:type="spellStart"/>
      <w:r w:rsidRPr="001212F4">
        <w:rPr>
          <w:sz w:val="28"/>
          <w:szCs w:val="28"/>
        </w:rPr>
        <w:t>мең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сум</w:t>
      </w:r>
      <w:proofErr w:type="spellEnd"/>
      <w:r w:rsidRPr="001212F4">
        <w:rPr>
          <w:sz w:val="28"/>
          <w:szCs w:val="28"/>
        </w:rPr>
        <w:t xml:space="preserve">» </w:t>
      </w:r>
      <w:proofErr w:type="spellStart"/>
      <w:r w:rsidRPr="001212F4">
        <w:rPr>
          <w:sz w:val="28"/>
          <w:szCs w:val="28"/>
        </w:rPr>
        <w:t>сүзләрен</w:t>
      </w:r>
      <w:proofErr w:type="spellEnd"/>
      <w:r w:rsidRPr="001212F4">
        <w:rPr>
          <w:sz w:val="28"/>
          <w:szCs w:val="28"/>
        </w:rPr>
        <w:t xml:space="preserve"> «10746 614,0 </w:t>
      </w:r>
      <w:proofErr w:type="spellStart"/>
      <w:r w:rsidRPr="001212F4">
        <w:rPr>
          <w:sz w:val="28"/>
          <w:szCs w:val="28"/>
        </w:rPr>
        <w:t>мең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сум</w:t>
      </w:r>
      <w:proofErr w:type="spellEnd"/>
      <w:r w:rsidRPr="001212F4">
        <w:rPr>
          <w:sz w:val="28"/>
          <w:szCs w:val="28"/>
        </w:rPr>
        <w:t xml:space="preserve">» </w:t>
      </w:r>
      <w:proofErr w:type="spellStart"/>
      <w:r w:rsidRPr="001212F4">
        <w:rPr>
          <w:sz w:val="28"/>
          <w:szCs w:val="28"/>
        </w:rPr>
        <w:t>сүзләренә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алмаштырырга</w:t>
      </w:r>
      <w:proofErr w:type="spellEnd"/>
      <w:r w:rsidRPr="001212F4">
        <w:rPr>
          <w:sz w:val="28"/>
          <w:szCs w:val="28"/>
        </w:rPr>
        <w:t>;</w:t>
      </w:r>
    </w:p>
    <w:p w:rsidR="001212F4" w:rsidRPr="001212F4" w:rsidRDefault="001212F4" w:rsidP="001212F4">
      <w:pPr>
        <w:tabs>
          <w:tab w:val="left" w:pos="1134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1212F4">
        <w:rPr>
          <w:sz w:val="28"/>
          <w:szCs w:val="28"/>
        </w:rPr>
        <w:t>өченче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абзацта</w:t>
      </w:r>
      <w:proofErr w:type="spellEnd"/>
      <w:r w:rsidRPr="001212F4">
        <w:rPr>
          <w:sz w:val="28"/>
          <w:szCs w:val="28"/>
        </w:rPr>
        <w:t xml:space="preserve"> «10 746 204,1 </w:t>
      </w:r>
      <w:proofErr w:type="spellStart"/>
      <w:r w:rsidRPr="001212F4">
        <w:rPr>
          <w:sz w:val="28"/>
          <w:szCs w:val="28"/>
        </w:rPr>
        <w:t>мең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сум</w:t>
      </w:r>
      <w:proofErr w:type="spellEnd"/>
      <w:r w:rsidRPr="001212F4">
        <w:rPr>
          <w:sz w:val="28"/>
          <w:szCs w:val="28"/>
        </w:rPr>
        <w:t xml:space="preserve">» </w:t>
      </w:r>
      <w:proofErr w:type="spellStart"/>
      <w:r w:rsidRPr="001212F4">
        <w:rPr>
          <w:sz w:val="28"/>
          <w:szCs w:val="28"/>
        </w:rPr>
        <w:t>сүзләрен</w:t>
      </w:r>
      <w:proofErr w:type="spellEnd"/>
      <w:r w:rsidRPr="001212F4">
        <w:rPr>
          <w:sz w:val="28"/>
          <w:szCs w:val="28"/>
        </w:rPr>
        <w:t xml:space="preserve"> «10773 691,5 </w:t>
      </w:r>
      <w:proofErr w:type="spellStart"/>
      <w:r w:rsidRPr="001212F4">
        <w:rPr>
          <w:sz w:val="28"/>
          <w:szCs w:val="28"/>
        </w:rPr>
        <w:t>мең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сум</w:t>
      </w:r>
      <w:proofErr w:type="spellEnd"/>
      <w:r w:rsidRPr="001212F4">
        <w:rPr>
          <w:sz w:val="28"/>
          <w:szCs w:val="28"/>
        </w:rPr>
        <w:t xml:space="preserve">» </w:t>
      </w:r>
      <w:proofErr w:type="spellStart"/>
      <w:r w:rsidRPr="001212F4">
        <w:rPr>
          <w:sz w:val="28"/>
          <w:szCs w:val="28"/>
        </w:rPr>
        <w:t>сүзләренә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алмаштырырга</w:t>
      </w:r>
      <w:proofErr w:type="spellEnd"/>
      <w:r w:rsidRPr="001212F4">
        <w:rPr>
          <w:sz w:val="28"/>
          <w:szCs w:val="28"/>
        </w:rPr>
        <w:t>;</w:t>
      </w:r>
    </w:p>
    <w:p w:rsidR="001212F4" w:rsidRDefault="001212F4" w:rsidP="001212F4">
      <w:pPr>
        <w:tabs>
          <w:tab w:val="left" w:pos="1134"/>
        </w:tabs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Pr="001212F4">
        <w:rPr>
          <w:sz w:val="28"/>
          <w:szCs w:val="28"/>
        </w:rPr>
        <w:t>дүртенче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абзацта</w:t>
      </w:r>
      <w:proofErr w:type="spellEnd"/>
      <w:r w:rsidRPr="001212F4">
        <w:rPr>
          <w:sz w:val="28"/>
          <w:szCs w:val="28"/>
        </w:rPr>
        <w:t xml:space="preserve"> «0» </w:t>
      </w:r>
      <w:proofErr w:type="spellStart"/>
      <w:r w:rsidRPr="001212F4">
        <w:rPr>
          <w:sz w:val="28"/>
          <w:szCs w:val="28"/>
        </w:rPr>
        <w:t>сүзләрен</w:t>
      </w:r>
      <w:proofErr w:type="spellEnd"/>
      <w:r w:rsidRPr="001212F4">
        <w:rPr>
          <w:sz w:val="28"/>
          <w:szCs w:val="28"/>
        </w:rPr>
        <w:t xml:space="preserve"> «27 077,5 </w:t>
      </w:r>
      <w:proofErr w:type="spellStart"/>
      <w:r w:rsidRPr="001212F4">
        <w:rPr>
          <w:sz w:val="28"/>
          <w:szCs w:val="28"/>
        </w:rPr>
        <w:t>мең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сум</w:t>
      </w:r>
      <w:proofErr w:type="spellEnd"/>
      <w:r w:rsidRPr="001212F4">
        <w:rPr>
          <w:sz w:val="28"/>
          <w:szCs w:val="28"/>
        </w:rPr>
        <w:t xml:space="preserve">» </w:t>
      </w:r>
      <w:proofErr w:type="spellStart"/>
      <w:r w:rsidRPr="001212F4">
        <w:rPr>
          <w:sz w:val="28"/>
          <w:szCs w:val="28"/>
        </w:rPr>
        <w:t>сүзләренә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алмаштырырга</w:t>
      </w:r>
      <w:proofErr w:type="spellEnd"/>
      <w:r w:rsidRPr="001212F4">
        <w:rPr>
          <w:sz w:val="28"/>
          <w:szCs w:val="28"/>
        </w:rPr>
        <w:t>.</w:t>
      </w:r>
    </w:p>
    <w:p w:rsidR="005B015D" w:rsidRPr="00513DDF" w:rsidRDefault="005B015D" w:rsidP="001212F4">
      <w:pPr>
        <w:tabs>
          <w:tab w:val="left" w:pos="1134"/>
        </w:tabs>
        <w:ind w:left="142"/>
        <w:jc w:val="both"/>
        <w:rPr>
          <w:color w:val="000000"/>
          <w:sz w:val="28"/>
          <w:szCs w:val="28"/>
        </w:rPr>
      </w:pPr>
      <w:r w:rsidRPr="00513DDF">
        <w:rPr>
          <w:color w:val="000000"/>
          <w:sz w:val="28"/>
          <w:szCs w:val="28"/>
        </w:rPr>
        <w:t xml:space="preserve">        2. </w:t>
      </w:r>
      <w:r w:rsidR="001212F4" w:rsidRPr="001212F4">
        <w:rPr>
          <w:color w:val="000000"/>
          <w:sz w:val="28"/>
          <w:szCs w:val="28"/>
        </w:rPr>
        <w:t xml:space="preserve">1, 3, 5, 7 </w:t>
      </w:r>
      <w:proofErr w:type="spellStart"/>
      <w:r w:rsidR="001212F4" w:rsidRPr="001212F4">
        <w:rPr>
          <w:color w:val="000000"/>
          <w:sz w:val="28"/>
          <w:szCs w:val="28"/>
        </w:rPr>
        <w:t>кушымталарын</w:t>
      </w:r>
      <w:proofErr w:type="spellEnd"/>
      <w:r w:rsidR="001212F4" w:rsidRPr="001212F4">
        <w:rPr>
          <w:color w:val="000000"/>
          <w:sz w:val="28"/>
          <w:szCs w:val="28"/>
        </w:rPr>
        <w:t xml:space="preserve"> </w:t>
      </w:r>
      <w:proofErr w:type="spellStart"/>
      <w:r w:rsidR="001212F4" w:rsidRPr="001212F4">
        <w:rPr>
          <w:color w:val="000000"/>
          <w:sz w:val="28"/>
          <w:szCs w:val="28"/>
        </w:rPr>
        <w:t>кушымтада</w:t>
      </w:r>
      <w:proofErr w:type="spellEnd"/>
      <w:r w:rsidR="001212F4" w:rsidRPr="001212F4">
        <w:rPr>
          <w:color w:val="000000"/>
          <w:sz w:val="28"/>
          <w:szCs w:val="28"/>
        </w:rPr>
        <w:t xml:space="preserve"> </w:t>
      </w:r>
      <w:proofErr w:type="spellStart"/>
      <w:r w:rsidR="001212F4" w:rsidRPr="001212F4">
        <w:rPr>
          <w:color w:val="000000"/>
          <w:sz w:val="28"/>
          <w:szCs w:val="28"/>
        </w:rPr>
        <w:t>бирелгән</w:t>
      </w:r>
      <w:proofErr w:type="spellEnd"/>
      <w:r w:rsidR="001212F4" w:rsidRPr="001212F4">
        <w:rPr>
          <w:color w:val="000000"/>
          <w:sz w:val="28"/>
          <w:szCs w:val="28"/>
        </w:rPr>
        <w:t xml:space="preserve"> </w:t>
      </w:r>
      <w:proofErr w:type="spellStart"/>
      <w:r w:rsidR="001212F4" w:rsidRPr="001212F4">
        <w:rPr>
          <w:color w:val="000000"/>
          <w:sz w:val="28"/>
          <w:szCs w:val="28"/>
        </w:rPr>
        <w:t>яңа</w:t>
      </w:r>
      <w:proofErr w:type="spellEnd"/>
      <w:r w:rsidR="001212F4" w:rsidRPr="001212F4">
        <w:rPr>
          <w:color w:val="000000"/>
          <w:sz w:val="28"/>
          <w:szCs w:val="28"/>
        </w:rPr>
        <w:t xml:space="preserve"> </w:t>
      </w:r>
      <w:proofErr w:type="spellStart"/>
      <w:r w:rsidR="001212F4" w:rsidRPr="001212F4">
        <w:rPr>
          <w:color w:val="000000"/>
          <w:sz w:val="28"/>
          <w:szCs w:val="28"/>
        </w:rPr>
        <w:t>редакциядә</w:t>
      </w:r>
      <w:proofErr w:type="spellEnd"/>
      <w:r w:rsidR="001212F4" w:rsidRPr="001212F4">
        <w:rPr>
          <w:color w:val="000000"/>
          <w:sz w:val="28"/>
          <w:szCs w:val="28"/>
        </w:rPr>
        <w:t xml:space="preserve"> </w:t>
      </w:r>
      <w:proofErr w:type="spellStart"/>
      <w:r w:rsidR="001212F4" w:rsidRPr="001212F4">
        <w:rPr>
          <w:color w:val="000000"/>
          <w:sz w:val="28"/>
          <w:szCs w:val="28"/>
        </w:rPr>
        <w:t>бәян</w:t>
      </w:r>
      <w:proofErr w:type="spellEnd"/>
      <w:r w:rsidR="001212F4" w:rsidRPr="001212F4">
        <w:rPr>
          <w:color w:val="000000"/>
          <w:sz w:val="28"/>
          <w:szCs w:val="28"/>
        </w:rPr>
        <w:t xml:space="preserve"> </w:t>
      </w:r>
      <w:proofErr w:type="spellStart"/>
      <w:r w:rsidR="001212F4" w:rsidRPr="001212F4">
        <w:rPr>
          <w:color w:val="000000"/>
          <w:sz w:val="28"/>
          <w:szCs w:val="28"/>
        </w:rPr>
        <w:t>итәргә</w:t>
      </w:r>
      <w:proofErr w:type="spellEnd"/>
      <w:r w:rsidR="001212F4" w:rsidRPr="001212F4">
        <w:rPr>
          <w:color w:val="000000"/>
          <w:sz w:val="28"/>
          <w:szCs w:val="28"/>
        </w:rPr>
        <w:t>.</w:t>
      </w:r>
    </w:p>
    <w:p w:rsidR="005B015D" w:rsidRDefault="005B015D" w:rsidP="001212F4">
      <w:pPr>
        <w:tabs>
          <w:tab w:val="left" w:pos="-142"/>
          <w:tab w:val="left" w:pos="0"/>
          <w:tab w:val="left" w:pos="284"/>
        </w:tabs>
        <w:ind w:firstLine="709"/>
        <w:jc w:val="both"/>
        <w:rPr>
          <w:sz w:val="27"/>
          <w:szCs w:val="27"/>
        </w:rPr>
      </w:pPr>
      <w:r w:rsidRPr="00513DDF">
        <w:rPr>
          <w:sz w:val="28"/>
          <w:szCs w:val="28"/>
        </w:rPr>
        <w:t xml:space="preserve">3. </w:t>
      </w:r>
      <w:proofErr w:type="spellStart"/>
      <w:r w:rsidR="001212F4" w:rsidRPr="001212F4">
        <w:rPr>
          <w:sz w:val="28"/>
          <w:szCs w:val="28"/>
        </w:rPr>
        <w:t>Түбән</w:t>
      </w:r>
      <w:proofErr w:type="spellEnd"/>
      <w:r w:rsidR="001212F4" w:rsidRPr="001212F4">
        <w:rPr>
          <w:sz w:val="28"/>
          <w:szCs w:val="28"/>
        </w:rPr>
        <w:t xml:space="preserve"> Кама </w:t>
      </w:r>
      <w:proofErr w:type="spellStart"/>
      <w:r w:rsidR="001212F4" w:rsidRPr="001212F4">
        <w:rPr>
          <w:sz w:val="28"/>
          <w:szCs w:val="28"/>
        </w:rPr>
        <w:t>муниципаль</w:t>
      </w:r>
      <w:proofErr w:type="spellEnd"/>
      <w:r w:rsidR="001212F4" w:rsidRPr="001212F4">
        <w:rPr>
          <w:sz w:val="28"/>
          <w:szCs w:val="28"/>
        </w:rPr>
        <w:t xml:space="preserve"> районы </w:t>
      </w:r>
      <w:proofErr w:type="spellStart"/>
      <w:r w:rsidR="001212F4" w:rsidRPr="001212F4">
        <w:rPr>
          <w:sz w:val="28"/>
          <w:szCs w:val="28"/>
        </w:rPr>
        <w:t>Советының</w:t>
      </w:r>
      <w:proofErr w:type="spellEnd"/>
      <w:r w:rsidR="001212F4" w:rsidRPr="001212F4">
        <w:rPr>
          <w:sz w:val="28"/>
          <w:szCs w:val="28"/>
        </w:rPr>
        <w:t xml:space="preserve"> «2025 </w:t>
      </w:r>
      <w:proofErr w:type="spellStart"/>
      <w:r w:rsidR="001212F4" w:rsidRPr="001212F4">
        <w:rPr>
          <w:sz w:val="28"/>
          <w:szCs w:val="28"/>
        </w:rPr>
        <w:t>елга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һәм</w:t>
      </w:r>
      <w:proofErr w:type="spellEnd"/>
      <w:r w:rsidR="001212F4" w:rsidRPr="001212F4">
        <w:rPr>
          <w:sz w:val="28"/>
          <w:szCs w:val="28"/>
        </w:rPr>
        <w:t xml:space="preserve"> 2026 </w:t>
      </w:r>
      <w:proofErr w:type="spellStart"/>
      <w:r w:rsidR="001212F4" w:rsidRPr="001212F4">
        <w:rPr>
          <w:sz w:val="28"/>
          <w:szCs w:val="28"/>
        </w:rPr>
        <w:t>һәм</w:t>
      </w:r>
      <w:proofErr w:type="spellEnd"/>
      <w:r w:rsidR="001212F4" w:rsidRPr="001212F4">
        <w:rPr>
          <w:sz w:val="28"/>
          <w:szCs w:val="28"/>
        </w:rPr>
        <w:t xml:space="preserve"> 2027 </w:t>
      </w:r>
      <w:proofErr w:type="spellStart"/>
      <w:r w:rsidR="001212F4" w:rsidRPr="001212F4">
        <w:rPr>
          <w:sz w:val="28"/>
          <w:szCs w:val="28"/>
        </w:rPr>
        <w:t>еллар</w:t>
      </w:r>
      <w:proofErr w:type="spellEnd"/>
      <w:r w:rsidR="001212F4" w:rsidRPr="001212F4">
        <w:rPr>
          <w:sz w:val="28"/>
          <w:szCs w:val="28"/>
        </w:rPr>
        <w:t xml:space="preserve"> план </w:t>
      </w:r>
      <w:proofErr w:type="spellStart"/>
      <w:r w:rsidR="001212F4" w:rsidRPr="001212F4">
        <w:rPr>
          <w:sz w:val="28"/>
          <w:szCs w:val="28"/>
        </w:rPr>
        <w:t>чорына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Түбән</w:t>
      </w:r>
      <w:proofErr w:type="spellEnd"/>
      <w:r w:rsidR="001212F4" w:rsidRPr="001212F4">
        <w:rPr>
          <w:sz w:val="28"/>
          <w:szCs w:val="28"/>
        </w:rPr>
        <w:t xml:space="preserve"> Кама </w:t>
      </w:r>
      <w:proofErr w:type="spellStart"/>
      <w:r w:rsidR="001212F4" w:rsidRPr="001212F4">
        <w:rPr>
          <w:sz w:val="28"/>
          <w:szCs w:val="28"/>
        </w:rPr>
        <w:t>муниципаль</w:t>
      </w:r>
      <w:proofErr w:type="spellEnd"/>
      <w:r w:rsidR="001212F4" w:rsidRPr="001212F4">
        <w:rPr>
          <w:sz w:val="28"/>
          <w:szCs w:val="28"/>
        </w:rPr>
        <w:t xml:space="preserve"> районы бюджеты </w:t>
      </w:r>
      <w:proofErr w:type="spellStart"/>
      <w:r w:rsidR="001212F4" w:rsidRPr="001212F4">
        <w:rPr>
          <w:sz w:val="28"/>
          <w:szCs w:val="28"/>
        </w:rPr>
        <w:t>турында</w:t>
      </w:r>
      <w:proofErr w:type="spellEnd"/>
      <w:r w:rsidR="001212F4" w:rsidRPr="001212F4">
        <w:rPr>
          <w:sz w:val="28"/>
          <w:szCs w:val="28"/>
        </w:rPr>
        <w:t xml:space="preserve">» 2024 </w:t>
      </w:r>
      <w:proofErr w:type="spellStart"/>
      <w:r w:rsidR="001212F4" w:rsidRPr="001212F4">
        <w:rPr>
          <w:sz w:val="28"/>
          <w:szCs w:val="28"/>
        </w:rPr>
        <w:t>елның</w:t>
      </w:r>
      <w:proofErr w:type="spellEnd"/>
      <w:r w:rsidR="001212F4" w:rsidRPr="001212F4">
        <w:rPr>
          <w:sz w:val="28"/>
          <w:szCs w:val="28"/>
        </w:rPr>
        <w:t xml:space="preserve"> 12 </w:t>
      </w:r>
      <w:proofErr w:type="spellStart"/>
      <w:r w:rsidR="001212F4" w:rsidRPr="001212F4">
        <w:rPr>
          <w:sz w:val="28"/>
          <w:szCs w:val="28"/>
        </w:rPr>
        <w:t>декабрендәге</w:t>
      </w:r>
      <w:proofErr w:type="spellEnd"/>
      <w:r w:rsidR="001212F4" w:rsidRPr="001212F4">
        <w:rPr>
          <w:sz w:val="28"/>
          <w:szCs w:val="28"/>
        </w:rPr>
        <w:t xml:space="preserve"> 49 </w:t>
      </w:r>
      <w:proofErr w:type="spellStart"/>
      <w:r w:rsidR="001212F4" w:rsidRPr="001212F4">
        <w:rPr>
          <w:sz w:val="28"/>
          <w:szCs w:val="28"/>
        </w:rPr>
        <w:t>номерлы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карарына</w:t>
      </w:r>
      <w:proofErr w:type="spellEnd"/>
      <w:r w:rsidR="001212F4" w:rsidRPr="001212F4">
        <w:rPr>
          <w:sz w:val="28"/>
          <w:szCs w:val="28"/>
        </w:rPr>
        <w:t xml:space="preserve"> 1, 3, 5, 7 </w:t>
      </w:r>
      <w:proofErr w:type="spellStart"/>
      <w:r w:rsidR="001212F4" w:rsidRPr="001212F4">
        <w:rPr>
          <w:sz w:val="28"/>
          <w:szCs w:val="28"/>
        </w:rPr>
        <w:t>кушымталарын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үз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көчләрен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югалткан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дип</w:t>
      </w:r>
      <w:proofErr w:type="spellEnd"/>
      <w:r w:rsidR="001212F4" w:rsidRPr="001212F4">
        <w:rPr>
          <w:sz w:val="28"/>
          <w:szCs w:val="28"/>
        </w:rPr>
        <w:t xml:space="preserve"> </w:t>
      </w:r>
      <w:proofErr w:type="spellStart"/>
      <w:r w:rsidR="001212F4" w:rsidRPr="001212F4">
        <w:rPr>
          <w:sz w:val="28"/>
          <w:szCs w:val="28"/>
        </w:rPr>
        <w:t>танырга</w:t>
      </w:r>
      <w:proofErr w:type="spellEnd"/>
      <w:r w:rsidR="001212F4" w:rsidRPr="001212F4">
        <w:rPr>
          <w:sz w:val="28"/>
          <w:szCs w:val="28"/>
        </w:rPr>
        <w:t>.</w:t>
      </w: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1212F4" w:rsidRDefault="001212F4" w:rsidP="00E67F89">
      <w:pPr>
        <w:tabs>
          <w:tab w:val="left" w:pos="993"/>
        </w:tabs>
        <w:rPr>
          <w:sz w:val="28"/>
          <w:szCs w:val="28"/>
        </w:rPr>
      </w:pPr>
      <w:proofErr w:type="spellStart"/>
      <w:r w:rsidRPr="001212F4">
        <w:rPr>
          <w:sz w:val="28"/>
          <w:szCs w:val="28"/>
        </w:rPr>
        <w:t>Түбән</w:t>
      </w:r>
      <w:proofErr w:type="spellEnd"/>
      <w:r w:rsidRPr="001212F4">
        <w:rPr>
          <w:sz w:val="28"/>
          <w:szCs w:val="28"/>
        </w:rPr>
        <w:t xml:space="preserve"> Кама </w:t>
      </w:r>
      <w:proofErr w:type="spellStart"/>
      <w:r w:rsidRPr="001212F4">
        <w:rPr>
          <w:sz w:val="28"/>
          <w:szCs w:val="28"/>
        </w:rPr>
        <w:t>муниципаль</w:t>
      </w:r>
      <w:proofErr w:type="spellEnd"/>
      <w:r w:rsidRPr="001212F4">
        <w:rPr>
          <w:sz w:val="28"/>
          <w:szCs w:val="28"/>
        </w:rPr>
        <w:t xml:space="preserve"> районы </w:t>
      </w:r>
    </w:p>
    <w:p w:rsidR="00E67F89" w:rsidRDefault="001212F4" w:rsidP="00E67F89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  <w:lang w:val="tt-RU"/>
        </w:rPr>
        <w:t>Б</w:t>
      </w:r>
      <w:proofErr w:type="spellStart"/>
      <w:r>
        <w:rPr>
          <w:sz w:val="28"/>
          <w:szCs w:val="28"/>
        </w:rPr>
        <w:t>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вазыйфасын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башкаручы</w:t>
      </w:r>
      <w:proofErr w:type="spellEnd"/>
      <w:r w:rsidR="00E67F89">
        <w:rPr>
          <w:sz w:val="28"/>
          <w:szCs w:val="28"/>
        </w:rPr>
        <w:t xml:space="preserve">  </w:t>
      </w:r>
      <w:r w:rsidR="005F4F00">
        <w:rPr>
          <w:sz w:val="28"/>
          <w:szCs w:val="28"/>
        </w:rPr>
        <w:t xml:space="preserve">                                                      </w:t>
      </w:r>
      <w:proofErr w:type="spellStart"/>
      <w:r w:rsidR="005F4F00">
        <w:rPr>
          <w:sz w:val="28"/>
          <w:szCs w:val="28"/>
        </w:rPr>
        <w:t>А.В.Умников</w:t>
      </w:r>
      <w:proofErr w:type="spellEnd"/>
      <w:r w:rsidR="00E67F89">
        <w:rPr>
          <w:sz w:val="28"/>
          <w:szCs w:val="28"/>
        </w:rPr>
        <w:t xml:space="preserve">                                                                             </w:t>
      </w: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123202" w:rsidRDefault="00123202" w:rsidP="005B015D">
      <w:pPr>
        <w:contextualSpacing/>
        <w:jc w:val="both"/>
        <w:rPr>
          <w:b/>
          <w:color w:val="000000"/>
          <w:sz w:val="28"/>
          <w:szCs w:val="28"/>
        </w:rPr>
      </w:pPr>
    </w:p>
    <w:p w:rsidR="00513DDF" w:rsidRPr="00E43F0D" w:rsidRDefault="00513DDF" w:rsidP="005B015D">
      <w:pPr>
        <w:contextualSpacing/>
        <w:jc w:val="both"/>
        <w:rPr>
          <w:b/>
          <w:color w:val="000000"/>
          <w:sz w:val="28"/>
          <w:szCs w:val="28"/>
        </w:rPr>
      </w:pPr>
    </w:p>
    <w:p w:rsidR="005F4F00" w:rsidRDefault="005F4F00" w:rsidP="00E43F0D">
      <w:pPr>
        <w:ind w:left="6237"/>
      </w:pPr>
    </w:p>
    <w:p w:rsidR="005F4F00" w:rsidRDefault="005F4F00" w:rsidP="00E43F0D">
      <w:pPr>
        <w:ind w:left="6237"/>
      </w:pPr>
    </w:p>
    <w:p w:rsidR="001212F4" w:rsidRDefault="001212F4" w:rsidP="00E43F0D">
      <w:pPr>
        <w:ind w:left="6237"/>
      </w:pPr>
    </w:p>
    <w:p w:rsidR="001212F4" w:rsidRDefault="001212F4" w:rsidP="00E43F0D">
      <w:pPr>
        <w:ind w:left="6237"/>
      </w:pPr>
    </w:p>
    <w:p w:rsidR="001212F4" w:rsidRDefault="001212F4" w:rsidP="00E43F0D">
      <w:pPr>
        <w:ind w:left="6237"/>
      </w:pPr>
    </w:p>
    <w:p w:rsidR="00E43F0D" w:rsidRPr="002466AE" w:rsidRDefault="001212F4" w:rsidP="00E43F0D">
      <w:pPr>
        <w:ind w:left="6237"/>
      </w:pPr>
      <w:proofErr w:type="spellStart"/>
      <w:proofErr w:type="gramStart"/>
      <w:r>
        <w:lastRenderedPageBreak/>
        <w:t>Кушымта</w:t>
      </w:r>
      <w:proofErr w:type="spellEnd"/>
      <w:r>
        <w:t xml:space="preserve"> </w:t>
      </w:r>
      <w:r w:rsidR="00E43F0D" w:rsidRPr="002466AE">
        <w:t xml:space="preserve"> 1</w:t>
      </w:r>
      <w:proofErr w:type="gramEnd"/>
    </w:p>
    <w:p w:rsidR="001212F4" w:rsidRDefault="001212F4" w:rsidP="001212F4">
      <w:pPr>
        <w:ind w:left="6237"/>
        <w:rPr>
          <w:lang w:val="tt-RU"/>
        </w:rPr>
      </w:pPr>
      <w:r>
        <w:rPr>
          <w:lang w:val="tt-RU"/>
        </w:rPr>
        <w:t xml:space="preserve">Түбән Кама </w:t>
      </w:r>
      <w:proofErr w:type="spellStart"/>
      <w:r w:rsidRPr="002466AE">
        <w:t>муниципаль</w:t>
      </w:r>
      <w:proofErr w:type="spellEnd"/>
      <w:r>
        <w:rPr>
          <w:lang w:val="tt-RU"/>
        </w:rPr>
        <w:t xml:space="preserve"> районы </w:t>
      </w:r>
    </w:p>
    <w:p w:rsidR="00E43F0D" w:rsidRPr="002466AE" w:rsidRDefault="001212F4" w:rsidP="001212F4">
      <w:pPr>
        <w:ind w:left="6237"/>
      </w:pPr>
      <w:r>
        <w:t xml:space="preserve">Советы </w:t>
      </w:r>
      <w:proofErr w:type="spellStart"/>
      <w:r>
        <w:t>карарына</w:t>
      </w:r>
      <w:proofErr w:type="spellEnd"/>
      <w:r w:rsidR="00E43F0D" w:rsidRPr="002466AE">
        <w:t xml:space="preserve"> </w:t>
      </w:r>
    </w:p>
    <w:p w:rsidR="002A3AFC" w:rsidRPr="002466AE" w:rsidRDefault="00E43F0D" w:rsidP="00E43F0D">
      <w:pPr>
        <w:ind w:left="6237"/>
      </w:pPr>
      <w:r w:rsidRPr="002466AE">
        <w:t>№</w:t>
      </w:r>
      <w:r w:rsidR="00A23F0A">
        <w:t xml:space="preserve"> </w:t>
      </w:r>
      <w:proofErr w:type="gramStart"/>
      <w:r w:rsidR="005F4F00">
        <w:t>1</w:t>
      </w:r>
      <w:r w:rsidR="001212F4">
        <w:t xml:space="preserve"> </w:t>
      </w:r>
      <w:r w:rsidR="00A23F0A">
        <w:t xml:space="preserve"> </w:t>
      </w:r>
      <w:r w:rsidR="005F4F00">
        <w:t>21</w:t>
      </w:r>
      <w:proofErr w:type="gramEnd"/>
      <w:r w:rsidR="001212F4">
        <w:t xml:space="preserve"> </w:t>
      </w:r>
      <w:proofErr w:type="spellStart"/>
      <w:r w:rsidR="001212F4">
        <w:t>гыйнвар</w:t>
      </w:r>
      <w:proofErr w:type="spellEnd"/>
      <w:r w:rsidRPr="002466AE">
        <w:t xml:space="preserve"> 202</w:t>
      </w:r>
      <w:r w:rsidR="009E187B">
        <w:t>5</w:t>
      </w:r>
      <w:r w:rsidR="001212F4">
        <w:t xml:space="preserve"> ел</w:t>
      </w:r>
    </w:p>
    <w:p w:rsidR="00481CBE" w:rsidRDefault="00481CBE" w:rsidP="00E43F0D">
      <w:pPr>
        <w:ind w:left="6237"/>
        <w:rPr>
          <w:sz w:val="22"/>
          <w:szCs w:val="27"/>
        </w:rPr>
      </w:pPr>
    </w:p>
    <w:p w:rsidR="00546E8B" w:rsidRPr="002466AE" w:rsidRDefault="00546E8B" w:rsidP="00E43F0D">
      <w:pPr>
        <w:ind w:left="6237"/>
        <w:rPr>
          <w:sz w:val="22"/>
          <w:szCs w:val="27"/>
        </w:rPr>
      </w:pPr>
    </w:p>
    <w:p w:rsidR="00E43F0D" w:rsidRPr="005704BA" w:rsidRDefault="00E43F0D" w:rsidP="00E43F0D">
      <w:pPr>
        <w:ind w:left="6237"/>
        <w:rPr>
          <w:b/>
          <w:sz w:val="20"/>
          <w:szCs w:val="20"/>
        </w:rPr>
      </w:pPr>
    </w:p>
    <w:p w:rsidR="001212F4" w:rsidRDefault="001212F4" w:rsidP="002A3AFC">
      <w:pPr>
        <w:jc w:val="center"/>
        <w:rPr>
          <w:bCs/>
          <w:sz w:val="26"/>
          <w:szCs w:val="26"/>
        </w:rPr>
      </w:pPr>
      <w:proofErr w:type="spellStart"/>
      <w:r w:rsidRPr="001212F4">
        <w:rPr>
          <w:bCs/>
          <w:sz w:val="26"/>
          <w:szCs w:val="26"/>
        </w:rPr>
        <w:t>Түбән</w:t>
      </w:r>
      <w:proofErr w:type="spellEnd"/>
      <w:r w:rsidRPr="001212F4">
        <w:rPr>
          <w:bCs/>
          <w:sz w:val="26"/>
          <w:szCs w:val="26"/>
        </w:rPr>
        <w:t xml:space="preserve"> Кама </w:t>
      </w:r>
      <w:proofErr w:type="spellStart"/>
      <w:r w:rsidRPr="001212F4">
        <w:rPr>
          <w:bCs/>
          <w:sz w:val="26"/>
          <w:szCs w:val="26"/>
        </w:rPr>
        <w:t>муниципаль</w:t>
      </w:r>
      <w:proofErr w:type="spellEnd"/>
      <w:r w:rsidRPr="001212F4">
        <w:rPr>
          <w:bCs/>
          <w:sz w:val="26"/>
          <w:szCs w:val="26"/>
        </w:rPr>
        <w:t xml:space="preserve"> районы бюджеты </w:t>
      </w:r>
      <w:proofErr w:type="spellStart"/>
      <w:r w:rsidRPr="001212F4">
        <w:rPr>
          <w:bCs/>
          <w:sz w:val="26"/>
          <w:szCs w:val="26"/>
        </w:rPr>
        <w:t>кытлыгын</w:t>
      </w:r>
      <w:proofErr w:type="spellEnd"/>
      <w:r w:rsidRPr="001212F4">
        <w:rPr>
          <w:bCs/>
          <w:sz w:val="26"/>
          <w:szCs w:val="26"/>
        </w:rPr>
        <w:t xml:space="preserve"> 2025 </w:t>
      </w:r>
      <w:proofErr w:type="spellStart"/>
      <w:r w:rsidRPr="001212F4">
        <w:rPr>
          <w:bCs/>
          <w:sz w:val="26"/>
          <w:szCs w:val="26"/>
        </w:rPr>
        <w:t>елга</w:t>
      </w:r>
      <w:proofErr w:type="spellEnd"/>
      <w:r w:rsidRPr="001212F4">
        <w:rPr>
          <w:bCs/>
          <w:sz w:val="26"/>
          <w:szCs w:val="26"/>
        </w:rPr>
        <w:t xml:space="preserve"> </w:t>
      </w:r>
    </w:p>
    <w:p w:rsidR="00A071B3" w:rsidRPr="005704BA" w:rsidRDefault="001212F4" w:rsidP="002A3AFC">
      <w:pPr>
        <w:jc w:val="center"/>
        <w:rPr>
          <w:b/>
          <w:bCs/>
          <w:sz w:val="27"/>
          <w:szCs w:val="27"/>
        </w:rPr>
      </w:pPr>
      <w:proofErr w:type="spellStart"/>
      <w:r w:rsidRPr="001212F4">
        <w:rPr>
          <w:bCs/>
          <w:sz w:val="26"/>
          <w:szCs w:val="26"/>
        </w:rPr>
        <w:t>финанслау</w:t>
      </w:r>
      <w:proofErr w:type="spellEnd"/>
      <w:r w:rsidRPr="001212F4">
        <w:rPr>
          <w:bCs/>
          <w:sz w:val="26"/>
          <w:szCs w:val="26"/>
        </w:rPr>
        <w:t xml:space="preserve"> </w:t>
      </w:r>
      <w:proofErr w:type="spellStart"/>
      <w:r w:rsidRPr="001212F4">
        <w:rPr>
          <w:bCs/>
          <w:sz w:val="26"/>
          <w:szCs w:val="26"/>
        </w:rPr>
        <w:t>чыганаклары</w:t>
      </w:r>
      <w:proofErr w:type="spellEnd"/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3092"/>
        <w:gridCol w:w="5356"/>
        <w:gridCol w:w="1684"/>
      </w:tblGrid>
      <w:tr w:rsidR="007601CF" w:rsidRPr="00DD61C5" w:rsidTr="00A0515C">
        <w:trPr>
          <w:trHeight w:val="315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DD61C5" w:rsidRDefault="002A3AFC" w:rsidP="002A3AFC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DD61C5" w:rsidRDefault="001212F4" w:rsidP="00BE2491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мең</w:t>
            </w:r>
            <w:proofErr w:type="spellEnd"/>
            <w:r>
              <w:rPr>
                <w:sz w:val="25"/>
                <w:szCs w:val="25"/>
              </w:rPr>
              <w:t>. с</w:t>
            </w:r>
            <w:r>
              <w:rPr>
                <w:sz w:val="25"/>
                <w:szCs w:val="25"/>
                <w:lang w:val="tt-RU"/>
              </w:rPr>
              <w:t>ум</w:t>
            </w:r>
            <w:r w:rsidR="002A3AFC" w:rsidRPr="00DD61C5">
              <w:rPr>
                <w:sz w:val="25"/>
                <w:szCs w:val="25"/>
              </w:rPr>
              <w:t>.</w:t>
            </w:r>
          </w:p>
        </w:tc>
      </w:tr>
      <w:tr w:rsidR="007601CF" w:rsidRPr="00DD61C5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DD61C5" w:rsidRDefault="001212F4" w:rsidP="002A3AF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Күрсәткеч коды</w:t>
            </w:r>
            <w:r w:rsidR="002A3AFC" w:rsidRPr="00DD61C5">
              <w:rPr>
                <w:sz w:val="25"/>
                <w:szCs w:val="25"/>
              </w:rPr>
              <w:t xml:space="preserve"> </w:t>
            </w:r>
          </w:p>
        </w:tc>
        <w:tc>
          <w:tcPr>
            <w:tcW w:w="2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1212F4" w:rsidRDefault="001212F4" w:rsidP="00A63B2F">
            <w:pPr>
              <w:jc w:val="center"/>
              <w:rPr>
                <w:sz w:val="25"/>
                <w:szCs w:val="25"/>
                <w:lang w:val="tt-RU"/>
              </w:rPr>
            </w:pPr>
            <w:r>
              <w:rPr>
                <w:sz w:val="25"/>
                <w:szCs w:val="25"/>
                <w:lang w:val="tt-RU"/>
              </w:rPr>
              <w:t>Күрсәткеч исеме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1212F4" w:rsidRDefault="002A3AFC" w:rsidP="002A3AFC">
            <w:pPr>
              <w:jc w:val="center"/>
              <w:rPr>
                <w:sz w:val="25"/>
                <w:szCs w:val="25"/>
                <w:lang w:val="tt-RU"/>
              </w:rPr>
            </w:pPr>
            <w:r w:rsidRPr="00DD61C5">
              <w:rPr>
                <w:sz w:val="25"/>
                <w:szCs w:val="25"/>
              </w:rPr>
              <w:t>Сумма</w:t>
            </w:r>
            <w:r w:rsidR="001212F4">
              <w:rPr>
                <w:sz w:val="25"/>
                <w:szCs w:val="25"/>
                <w:lang w:val="tt-RU"/>
              </w:rPr>
              <w:t>сы</w:t>
            </w:r>
          </w:p>
        </w:tc>
      </w:tr>
      <w:tr w:rsidR="003F4D83" w:rsidRPr="00DD61C5" w:rsidTr="001212F4">
        <w:trPr>
          <w:trHeight w:val="4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DD61C5" w:rsidRDefault="003F4D83" w:rsidP="003F4D83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01 00 00 00 00 0000 000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кытлыкларын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эчке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финанслау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чыганаклары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- </w:t>
            </w:r>
            <w:proofErr w:type="spellStart"/>
            <w:r>
              <w:rPr>
                <w:color w:val="000000"/>
                <w:sz w:val="25"/>
                <w:szCs w:val="25"/>
              </w:rPr>
              <w:t>барлыгы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DD61C5" w:rsidRDefault="003F4D83" w:rsidP="003F4D83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- </w:t>
            </w:r>
            <w:r w:rsidRPr="000A4743">
              <w:rPr>
                <w:sz w:val="25"/>
                <w:szCs w:val="25"/>
              </w:rPr>
              <w:t>27 077,5</w:t>
            </w:r>
          </w:p>
        </w:tc>
      </w:tr>
      <w:tr w:rsidR="003F4D83" w:rsidRPr="00DD61C5" w:rsidTr="001212F4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D83" w:rsidRPr="00DD61C5" w:rsidRDefault="003F4D83" w:rsidP="003F4D83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bCs/>
                <w:sz w:val="25"/>
                <w:szCs w:val="25"/>
              </w:rPr>
              <w:t>01 05 00 00 00 0000 000 </w:t>
            </w:r>
          </w:p>
        </w:tc>
        <w:tc>
          <w:tcPr>
            <w:tcW w:w="264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чараларын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исәпкә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алу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счетларында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акчаларны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үзгәртү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DD61C5" w:rsidRDefault="003F4D83" w:rsidP="003F4D83">
            <w:pPr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- </w:t>
            </w:r>
            <w:r w:rsidRPr="000A4743">
              <w:rPr>
                <w:sz w:val="25"/>
                <w:szCs w:val="25"/>
              </w:rPr>
              <w:t>27 077,5</w:t>
            </w:r>
            <w:r>
              <w:rPr>
                <w:bCs/>
                <w:sz w:val="25"/>
                <w:szCs w:val="25"/>
              </w:rPr>
              <w:t xml:space="preserve"> </w:t>
            </w:r>
          </w:p>
        </w:tc>
      </w:tr>
      <w:tr w:rsidR="003F4D83" w:rsidRPr="00DD61C5" w:rsidTr="001212F4">
        <w:trPr>
          <w:trHeight w:val="159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D83" w:rsidRPr="00DD61C5" w:rsidRDefault="003F4D83" w:rsidP="003F4D83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01 05 00 00 00 0000 500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F47AAE" w:rsidRDefault="003F4D83" w:rsidP="003F4D83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Pr="000A4743">
              <w:rPr>
                <w:sz w:val="25"/>
                <w:szCs w:val="25"/>
              </w:rPr>
              <w:t>10 746 614,0</w:t>
            </w:r>
          </w:p>
        </w:tc>
      </w:tr>
      <w:tr w:rsidR="003F4D83" w:rsidRPr="00DD61C5" w:rsidTr="001212F4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4D83" w:rsidRPr="00DD61C5" w:rsidRDefault="003F4D83" w:rsidP="003F4D83">
            <w:pPr>
              <w:jc w:val="center"/>
              <w:rPr>
                <w:bCs/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01 05 02 00 00 0000 500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чараларын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F47AAE" w:rsidRDefault="003F4D83" w:rsidP="003F4D83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Pr="000A4743">
              <w:rPr>
                <w:sz w:val="25"/>
                <w:szCs w:val="25"/>
              </w:rPr>
              <w:t>10 746 614,0</w:t>
            </w:r>
          </w:p>
        </w:tc>
      </w:tr>
      <w:tr w:rsidR="003F4D83" w:rsidRPr="00DD61C5" w:rsidTr="001212F4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DD61C5" w:rsidRDefault="003F4D83" w:rsidP="003F4D8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01 05 02 01 00 0000 510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F47AAE" w:rsidRDefault="003F4D83" w:rsidP="003F4D83">
            <w:pPr>
              <w:suppressAutoHyphens/>
              <w:jc w:val="center"/>
              <w:rPr>
                <w:sz w:val="25"/>
                <w:szCs w:val="25"/>
              </w:rPr>
            </w:pPr>
            <w:r w:rsidRPr="00F47AAE">
              <w:rPr>
                <w:sz w:val="25"/>
                <w:szCs w:val="25"/>
              </w:rPr>
              <w:t xml:space="preserve">- </w:t>
            </w:r>
            <w:r w:rsidRPr="000A4743">
              <w:rPr>
                <w:sz w:val="25"/>
                <w:szCs w:val="25"/>
              </w:rPr>
              <w:t>10 746 614,0</w:t>
            </w:r>
          </w:p>
        </w:tc>
      </w:tr>
      <w:tr w:rsidR="003F4D83" w:rsidRPr="00DD61C5" w:rsidTr="001212F4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83" w:rsidRPr="00DD61C5" w:rsidRDefault="003F4D83" w:rsidP="003F4D8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01 05 02 01 05 0000 510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районнар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бюджетларының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арттыру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F47AAE" w:rsidRDefault="003F4D83" w:rsidP="003F4D83">
            <w:pPr>
              <w:suppressAutoHyphens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- </w:t>
            </w:r>
            <w:r w:rsidRPr="000A4743">
              <w:rPr>
                <w:sz w:val="25"/>
                <w:szCs w:val="25"/>
              </w:rPr>
              <w:t>10 746 614,0</w:t>
            </w:r>
          </w:p>
        </w:tc>
      </w:tr>
      <w:tr w:rsidR="003F4D83" w:rsidRPr="00DD61C5" w:rsidTr="001212F4">
        <w:trPr>
          <w:trHeight w:val="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83" w:rsidRPr="00DD61C5" w:rsidRDefault="003F4D83" w:rsidP="003F4D8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01 05 00 00 00 0000 600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</w:t>
            </w:r>
            <w:proofErr w:type="spellStart"/>
            <w:r>
              <w:rPr>
                <w:color w:val="000000"/>
                <w:sz w:val="25"/>
                <w:szCs w:val="25"/>
              </w:rPr>
              <w:t>чараларын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2038F5" w:rsidRDefault="003F4D83" w:rsidP="003F4D83">
            <w:pPr>
              <w:suppressAutoHyphens/>
              <w:jc w:val="center"/>
              <w:rPr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10 773 691,5  </w:t>
            </w:r>
          </w:p>
        </w:tc>
      </w:tr>
      <w:tr w:rsidR="003F4D83" w:rsidRPr="00DD61C5" w:rsidTr="001212F4">
        <w:trPr>
          <w:trHeight w:val="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83" w:rsidRPr="00DD61C5" w:rsidRDefault="003F4D83" w:rsidP="003F4D8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01 05 02 00 00 0000 600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чараларын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2038F5" w:rsidRDefault="003F4D83" w:rsidP="003F4D83">
            <w:pPr>
              <w:suppressAutoHyphens/>
              <w:jc w:val="center"/>
              <w:rPr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10 773 691,5  </w:t>
            </w:r>
          </w:p>
        </w:tc>
      </w:tr>
      <w:tr w:rsidR="003F4D83" w:rsidRPr="00DD61C5" w:rsidTr="001212F4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83" w:rsidRPr="00DD61C5" w:rsidRDefault="003F4D83" w:rsidP="003F4D8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>01 05 02 01 00 0000 610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Бюджетларның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2038F5" w:rsidRDefault="003F4D83" w:rsidP="003F4D83">
            <w:pPr>
              <w:suppressAutoHyphens/>
              <w:jc w:val="center"/>
              <w:rPr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10 773 691,5  </w:t>
            </w:r>
          </w:p>
        </w:tc>
      </w:tr>
      <w:tr w:rsidR="003F4D83" w:rsidRPr="00DD61C5" w:rsidTr="001212F4">
        <w:trPr>
          <w:trHeight w:val="236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4D83" w:rsidRPr="00DD61C5" w:rsidRDefault="003F4D83" w:rsidP="003F4D83">
            <w:pPr>
              <w:jc w:val="center"/>
              <w:rPr>
                <w:sz w:val="25"/>
                <w:szCs w:val="25"/>
              </w:rPr>
            </w:pPr>
            <w:r w:rsidRPr="00DD61C5">
              <w:rPr>
                <w:sz w:val="25"/>
                <w:szCs w:val="25"/>
              </w:rPr>
              <w:t xml:space="preserve"> 01 05 02 01 05 0000 610</w:t>
            </w:r>
          </w:p>
        </w:tc>
        <w:tc>
          <w:tcPr>
            <w:tcW w:w="264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4D83" w:rsidRDefault="003F4D83" w:rsidP="003F4D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районнар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бюджетларының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калган башка </w:t>
            </w:r>
            <w:proofErr w:type="spellStart"/>
            <w:r>
              <w:rPr>
                <w:color w:val="000000"/>
                <w:sz w:val="25"/>
                <w:szCs w:val="25"/>
              </w:rPr>
              <w:t>акчаларын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киметү</w:t>
            </w:r>
            <w:proofErr w:type="spellEnd"/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F4D83" w:rsidRPr="002038F5" w:rsidRDefault="003F4D83" w:rsidP="003F4D83">
            <w:pPr>
              <w:suppressAutoHyphens/>
              <w:jc w:val="center"/>
              <w:rPr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10 773 691,5  </w:t>
            </w:r>
          </w:p>
        </w:tc>
      </w:tr>
    </w:tbl>
    <w:p w:rsidR="002A3AFC" w:rsidRPr="00A071B3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1212F4" w:rsidRDefault="001212F4" w:rsidP="001212F4">
      <w:pPr>
        <w:tabs>
          <w:tab w:val="left" w:pos="993"/>
        </w:tabs>
        <w:rPr>
          <w:sz w:val="28"/>
          <w:szCs w:val="28"/>
        </w:rPr>
      </w:pPr>
      <w:proofErr w:type="spellStart"/>
      <w:r w:rsidRPr="001212F4">
        <w:rPr>
          <w:sz w:val="28"/>
          <w:szCs w:val="28"/>
        </w:rPr>
        <w:t>Түбән</w:t>
      </w:r>
      <w:proofErr w:type="spellEnd"/>
      <w:r w:rsidRPr="001212F4">
        <w:rPr>
          <w:sz w:val="28"/>
          <w:szCs w:val="28"/>
        </w:rPr>
        <w:t xml:space="preserve"> Кама </w:t>
      </w:r>
      <w:proofErr w:type="spellStart"/>
      <w:r w:rsidRPr="001212F4">
        <w:rPr>
          <w:sz w:val="28"/>
          <w:szCs w:val="28"/>
        </w:rPr>
        <w:t>муниципаль</w:t>
      </w:r>
      <w:proofErr w:type="spellEnd"/>
      <w:r w:rsidRPr="001212F4">
        <w:rPr>
          <w:sz w:val="28"/>
          <w:szCs w:val="28"/>
        </w:rPr>
        <w:t xml:space="preserve"> районы </w:t>
      </w:r>
    </w:p>
    <w:p w:rsidR="00DC44DE" w:rsidRDefault="001212F4" w:rsidP="001212F4">
      <w:pPr>
        <w:jc w:val="both"/>
        <w:rPr>
          <w:sz w:val="27"/>
          <w:szCs w:val="27"/>
        </w:rPr>
      </w:pPr>
      <w:r>
        <w:rPr>
          <w:sz w:val="28"/>
          <w:szCs w:val="28"/>
          <w:lang w:val="tt-RU"/>
        </w:rPr>
        <w:t>Б</w:t>
      </w:r>
      <w:proofErr w:type="spellStart"/>
      <w:r>
        <w:rPr>
          <w:sz w:val="28"/>
          <w:szCs w:val="28"/>
        </w:rPr>
        <w:t>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вазыйфасын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башкаручы</w:t>
      </w:r>
      <w:proofErr w:type="spellEnd"/>
      <w:r>
        <w:rPr>
          <w:sz w:val="28"/>
          <w:szCs w:val="28"/>
        </w:rPr>
        <w:t xml:space="preserve">  </w:t>
      </w:r>
      <w:r w:rsidR="00DC44DE">
        <w:rPr>
          <w:sz w:val="27"/>
          <w:szCs w:val="27"/>
        </w:rPr>
        <w:t xml:space="preserve">             </w:t>
      </w:r>
      <w:r>
        <w:rPr>
          <w:sz w:val="27"/>
          <w:szCs w:val="27"/>
        </w:rPr>
        <w:t xml:space="preserve">                    </w:t>
      </w:r>
      <w:r w:rsidR="00DC44DE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                   </w:t>
      </w:r>
      <w:r w:rsidR="00DC44DE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DC44DE">
        <w:rPr>
          <w:sz w:val="27"/>
          <w:szCs w:val="27"/>
        </w:rPr>
        <w:t xml:space="preserve">Умников </w:t>
      </w:r>
    </w:p>
    <w:p w:rsidR="00624AE7" w:rsidRPr="00A43A5C" w:rsidRDefault="00624AE7" w:rsidP="00763C46">
      <w:pPr>
        <w:jc w:val="both"/>
        <w:rPr>
          <w:sz w:val="27"/>
          <w:szCs w:val="27"/>
        </w:rPr>
      </w:pPr>
      <w:r w:rsidRPr="00A43A5C">
        <w:rPr>
          <w:sz w:val="27"/>
          <w:szCs w:val="27"/>
        </w:rPr>
        <w:tab/>
      </w:r>
      <w:r w:rsidRPr="00A43A5C">
        <w:rPr>
          <w:sz w:val="27"/>
          <w:szCs w:val="27"/>
        </w:rPr>
        <w:tab/>
        <w:t xml:space="preserve">            </w:t>
      </w:r>
      <w:r w:rsidR="00DC44DE">
        <w:rPr>
          <w:sz w:val="27"/>
          <w:szCs w:val="27"/>
        </w:rPr>
        <w:t xml:space="preserve"> </w:t>
      </w:r>
    </w:p>
    <w:p w:rsidR="00667571" w:rsidRDefault="00667571" w:rsidP="00667571">
      <w:pPr>
        <w:jc w:val="both"/>
        <w:rPr>
          <w:b/>
          <w:szCs w:val="20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p w:rsidR="00D011F0" w:rsidRDefault="00D011F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16375" w:rsidRDefault="00F16375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9E187B" w:rsidRDefault="009E187B" w:rsidP="007471B6">
      <w:pPr>
        <w:rPr>
          <w:b/>
          <w:szCs w:val="20"/>
        </w:rPr>
      </w:pPr>
    </w:p>
    <w:p w:rsidR="005F4F00" w:rsidRDefault="005F4F00" w:rsidP="00E43F0D">
      <w:pPr>
        <w:ind w:left="6237"/>
      </w:pPr>
    </w:p>
    <w:p w:rsidR="00E70445" w:rsidRDefault="00E70445" w:rsidP="001212F4">
      <w:pPr>
        <w:ind w:left="6237"/>
      </w:pPr>
    </w:p>
    <w:p w:rsidR="001212F4" w:rsidRPr="002466AE" w:rsidRDefault="001212F4" w:rsidP="001212F4">
      <w:pPr>
        <w:ind w:left="6237"/>
      </w:pPr>
      <w:proofErr w:type="spellStart"/>
      <w:proofErr w:type="gramStart"/>
      <w:r>
        <w:lastRenderedPageBreak/>
        <w:t>Кушымта</w:t>
      </w:r>
      <w:proofErr w:type="spellEnd"/>
      <w:r>
        <w:t xml:space="preserve">  3</w:t>
      </w:r>
      <w:proofErr w:type="gramEnd"/>
    </w:p>
    <w:p w:rsidR="001212F4" w:rsidRDefault="001212F4" w:rsidP="001212F4">
      <w:pPr>
        <w:ind w:left="6237"/>
        <w:rPr>
          <w:lang w:val="tt-RU"/>
        </w:rPr>
      </w:pPr>
      <w:r>
        <w:rPr>
          <w:lang w:val="tt-RU"/>
        </w:rPr>
        <w:t xml:space="preserve">Түбән Кама </w:t>
      </w:r>
      <w:proofErr w:type="spellStart"/>
      <w:r w:rsidRPr="002466AE">
        <w:t>муниципаль</w:t>
      </w:r>
      <w:proofErr w:type="spellEnd"/>
      <w:r>
        <w:rPr>
          <w:lang w:val="tt-RU"/>
        </w:rPr>
        <w:t xml:space="preserve"> районы </w:t>
      </w:r>
    </w:p>
    <w:p w:rsidR="001212F4" w:rsidRPr="002466AE" w:rsidRDefault="001212F4" w:rsidP="001212F4">
      <w:pPr>
        <w:ind w:left="6237"/>
      </w:pPr>
      <w:r>
        <w:t xml:space="preserve">Советы </w:t>
      </w:r>
      <w:proofErr w:type="spellStart"/>
      <w:r>
        <w:t>карарына</w:t>
      </w:r>
      <w:proofErr w:type="spellEnd"/>
      <w:r w:rsidRPr="002466AE">
        <w:t xml:space="preserve"> </w:t>
      </w:r>
    </w:p>
    <w:p w:rsidR="001212F4" w:rsidRPr="002466AE" w:rsidRDefault="001212F4" w:rsidP="001212F4">
      <w:pPr>
        <w:ind w:left="6237"/>
      </w:pPr>
      <w:r w:rsidRPr="002466AE">
        <w:t>№</w:t>
      </w:r>
      <w:r>
        <w:t xml:space="preserve"> </w:t>
      </w:r>
      <w:proofErr w:type="gramStart"/>
      <w:r>
        <w:t>1  21</w:t>
      </w:r>
      <w:proofErr w:type="gramEnd"/>
      <w:r>
        <w:t xml:space="preserve"> </w:t>
      </w:r>
      <w:proofErr w:type="spellStart"/>
      <w:r>
        <w:t>гыйнвар</w:t>
      </w:r>
      <w:proofErr w:type="spellEnd"/>
      <w:r w:rsidRPr="002466AE">
        <w:t xml:space="preserve"> 202</w:t>
      </w:r>
      <w:r>
        <w:t>5 ел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653C98" w:rsidRPr="00653C98" w:rsidRDefault="00653C98" w:rsidP="00653C98">
      <w:pPr>
        <w:jc w:val="center"/>
        <w:rPr>
          <w:bCs/>
          <w:sz w:val="27"/>
          <w:szCs w:val="27"/>
          <w:lang w:val="tt-RU"/>
        </w:rPr>
      </w:pPr>
      <w:r>
        <w:rPr>
          <w:bCs/>
          <w:sz w:val="27"/>
          <w:szCs w:val="27"/>
          <w:lang w:val="tt-RU"/>
        </w:rPr>
        <w:t>2025</w:t>
      </w:r>
      <w:r w:rsidRPr="00653C98">
        <w:rPr>
          <w:bCs/>
          <w:sz w:val="27"/>
          <w:szCs w:val="27"/>
          <w:lang w:val="tt-RU"/>
        </w:rPr>
        <w:t xml:space="preserve"> елга Түбән Кама шәһәре бюд</w:t>
      </w:r>
      <w:r w:rsidRPr="00653C98">
        <w:rPr>
          <w:bCs/>
          <w:sz w:val="27"/>
          <w:szCs w:val="27"/>
        </w:rPr>
        <w:t>ж</w:t>
      </w:r>
      <w:r w:rsidRPr="00653C98">
        <w:rPr>
          <w:bCs/>
          <w:sz w:val="27"/>
          <w:szCs w:val="27"/>
          <w:lang w:val="tt-RU"/>
        </w:rPr>
        <w:t>еты</w:t>
      </w:r>
    </w:p>
    <w:p w:rsidR="00653C98" w:rsidRDefault="00653C98" w:rsidP="00653C98">
      <w:pPr>
        <w:tabs>
          <w:tab w:val="left" w:pos="10348"/>
        </w:tabs>
        <w:jc w:val="center"/>
        <w:rPr>
          <w:sz w:val="27"/>
          <w:szCs w:val="27"/>
        </w:rPr>
      </w:pPr>
      <w:r w:rsidRPr="00653C98">
        <w:rPr>
          <w:bCs/>
          <w:sz w:val="27"/>
          <w:szCs w:val="27"/>
          <w:lang w:val="tt-RU"/>
        </w:rPr>
        <w:t>КЕРЕМНӘРЕ</w:t>
      </w:r>
      <w:r>
        <w:rPr>
          <w:sz w:val="27"/>
          <w:szCs w:val="27"/>
        </w:rPr>
        <w:t xml:space="preserve"> </w:t>
      </w:r>
    </w:p>
    <w:p w:rsidR="00D32DFE" w:rsidRPr="0075350E" w:rsidRDefault="00653C98" w:rsidP="00653C98">
      <w:pPr>
        <w:tabs>
          <w:tab w:val="left" w:pos="10348"/>
        </w:tabs>
        <w:jc w:val="center"/>
        <w:rPr>
          <w:sz w:val="27"/>
          <w:szCs w:val="27"/>
        </w:rPr>
      </w:pPr>
      <w:r>
        <w:rPr>
          <w:sz w:val="27"/>
          <w:szCs w:val="27"/>
          <w:lang w:val="tt-RU"/>
        </w:rPr>
        <w:t xml:space="preserve">                                                                                                                                     </w:t>
      </w:r>
      <w:proofErr w:type="spellStart"/>
      <w:r>
        <w:rPr>
          <w:sz w:val="27"/>
          <w:szCs w:val="27"/>
        </w:rPr>
        <w:t>мең</w:t>
      </w:r>
      <w:proofErr w:type="spellEnd"/>
      <w:r w:rsidR="00F572DD" w:rsidRPr="00A071B3">
        <w:rPr>
          <w:sz w:val="27"/>
          <w:szCs w:val="27"/>
        </w:rPr>
        <w:t>.</w:t>
      </w:r>
      <w:r w:rsidR="00BE2491">
        <w:rPr>
          <w:sz w:val="27"/>
          <w:szCs w:val="27"/>
        </w:rPr>
        <w:t xml:space="preserve"> </w:t>
      </w:r>
      <w:r>
        <w:rPr>
          <w:sz w:val="27"/>
          <w:szCs w:val="27"/>
        </w:rPr>
        <w:t>с</w:t>
      </w:r>
      <w:r>
        <w:rPr>
          <w:sz w:val="27"/>
          <w:szCs w:val="27"/>
          <w:lang w:val="tt-RU"/>
        </w:rPr>
        <w:t>ум</w:t>
      </w:r>
      <w:r w:rsidR="00A63B2F">
        <w:rPr>
          <w:sz w:val="27"/>
          <w:szCs w:val="27"/>
        </w:rPr>
        <w:t>.</w:t>
      </w:r>
    </w:p>
    <w:tbl>
      <w:tblPr>
        <w:tblW w:w="10916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559"/>
      </w:tblGrid>
      <w:tr w:rsidR="00B00E71" w:rsidRPr="000A4743" w:rsidTr="000A4743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653C9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Керем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lang w:val="tt-RU"/>
              </w:rPr>
              <w:t>коды</w:t>
            </w:r>
            <w:r w:rsidR="00B00E71" w:rsidRPr="000A4743">
              <w:rPr>
                <w:sz w:val="25"/>
                <w:szCs w:val="25"/>
              </w:rPr>
              <w:t xml:space="preserve">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653C98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Исеме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653C98" w:rsidRDefault="00B00E71">
            <w:pPr>
              <w:jc w:val="center"/>
              <w:rPr>
                <w:sz w:val="25"/>
                <w:szCs w:val="25"/>
                <w:lang w:val="tt-RU"/>
              </w:rPr>
            </w:pPr>
            <w:r w:rsidRPr="000A4743">
              <w:rPr>
                <w:sz w:val="25"/>
                <w:szCs w:val="25"/>
              </w:rPr>
              <w:t>Сумма</w:t>
            </w:r>
            <w:r w:rsidR="00653C98">
              <w:rPr>
                <w:sz w:val="25"/>
                <w:szCs w:val="25"/>
                <w:lang w:val="tt-RU"/>
              </w:rPr>
              <w:t>сы</w:t>
            </w:r>
          </w:p>
        </w:tc>
      </w:tr>
      <w:tr w:rsidR="00B00E71" w:rsidRPr="000A4743" w:rsidTr="000A474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</w:t>
            </w:r>
          </w:p>
        </w:tc>
      </w:tr>
      <w:tr w:rsidR="00653C98" w:rsidRPr="000A4743" w:rsidTr="00B1005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САЛЫМ ҺӘМ САЛЫМ БУЛМАГАН КЕРЕМНӘР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3 489 420,8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Табышка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керемгә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2 843 544,8</w:t>
            </w:r>
          </w:p>
        </w:tc>
      </w:tr>
      <w:tr w:rsidR="00653C98" w:rsidRPr="000A4743" w:rsidTr="00B1005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Шәхси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керемнәргә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2 843 544,8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Россия </w:t>
            </w:r>
            <w:proofErr w:type="spellStart"/>
            <w:r w:rsidRPr="000A4743">
              <w:rPr>
                <w:sz w:val="25"/>
                <w:szCs w:val="25"/>
              </w:rPr>
              <w:t>Федерациясе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территориясендә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сатылган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товарларга</w:t>
            </w:r>
            <w:proofErr w:type="spellEnd"/>
            <w:r w:rsidRPr="000A4743">
              <w:rPr>
                <w:sz w:val="25"/>
                <w:szCs w:val="25"/>
              </w:rPr>
              <w:t xml:space="preserve"> (</w:t>
            </w:r>
            <w:proofErr w:type="spellStart"/>
            <w:r w:rsidRPr="000A4743">
              <w:rPr>
                <w:sz w:val="25"/>
                <w:szCs w:val="25"/>
              </w:rPr>
              <w:t>эшләргә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хезмәтләргә</w:t>
            </w:r>
            <w:proofErr w:type="spellEnd"/>
            <w:r w:rsidRPr="000A4743">
              <w:rPr>
                <w:sz w:val="25"/>
                <w:szCs w:val="25"/>
              </w:rPr>
              <w:t xml:space="preserve">) </w:t>
            </w:r>
            <w:proofErr w:type="spellStart"/>
            <w:r w:rsidRPr="000A4743">
              <w:rPr>
                <w:sz w:val="25"/>
                <w:szCs w:val="25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73 959,5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Россия </w:t>
            </w:r>
            <w:proofErr w:type="spellStart"/>
            <w:r w:rsidRPr="000A4743">
              <w:rPr>
                <w:sz w:val="25"/>
                <w:szCs w:val="25"/>
              </w:rPr>
              <w:t>Федерациясе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территориясендә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җитештерелгән</w:t>
            </w:r>
            <w:proofErr w:type="spellEnd"/>
            <w:r w:rsidRPr="000A4743">
              <w:rPr>
                <w:sz w:val="25"/>
                <w:szCs w:val="25"/>
              </w:rPr>
              <w:t xml:space="preserve"> акциз </w:t>
            </w:r>
            <w:proofErr w:type="spellStart"/>
            <w:r w:rsidRPr="000A4743">
              <w:rPr>
                <w:sz w:val="25"/>
                <w:szCs w:val="25"/>
              </w:rPr>
              <w:t>товарларга</w:t>
            </w:r>
            <w:proofErr w:type="spellEnd"/>
            <w:r w:rsidRPr="000A4743">
              <w:rPr>
                <w:sz w:val="25"/>
                <w:szCs w:val="25"/>
              </w:rPr>
              <w:t xml:space="preserve"> (</w:t>
            </w:r>
            <w:proofErr w:type="spellStart"/>
            <w:r w:rsidRPr="000A4743">
              <w:rPr>
                <w:sz w:val="25"/>
                <w:szCs w:val="25"/>
              </w:rPr>
              <w:t>продуктларга</w:t>
            </w:r>
            <w:proofErr w:type="spellEnd"/>
            <w:r w:rsidRPr="000A4743">
              <w:rPr>
                <w:sz w:val="25"/>
                <w:szCs w:val="25"/>
              </w:rPr>
              <w:t xml:space="preserve">) акциз </w:t>
            </w:r>
            <w:proofErr w:type="spellStart"/>
            <w:r w:rsidRPr="000A4743">
              <w:rPr>
                <w:sz w:val="25"/>
                <w:szCs w:val="25"/>
              </w:rPr>
              <w:t>пошлиналары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73 959,5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керемгә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379 296,5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Гадиләштерелгән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системасын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куллануга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бәйле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рәвештә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алынган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298 166,0</w:t>
            </w:r>
          </w:p>
        </w:tc>
      </w:tr>
      <w:tr w:rsidR="00653C98" w:rsidRPr="000A4743" w:rsidTr="00B1005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Бердәм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авыл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хуҗалыгы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986,5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Патент </w:t>
            </w:r>
            <w:proofErr w:type="spellStart"/>
            <w:r w:rsidRPr="000A4743">
              <w:rPr>
                <w:sz w:val="25"/>
                <w:szCs w:val="25"/>
              </w:rPr>
              <w:t>салым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системасын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куллануга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бәйле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рәвештә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алынган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80 144,0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Табигый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ресурсларны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куллану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салымнар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җыемнар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һәм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регуляр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632,0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Минераль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казып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алу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салымы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632,0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бурычы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34 126,0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Тынычлык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судьялары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тарафыннан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юрисдикция </w:t>
            </w:r>
            <w:proofErr w:type="spellStart"/>
            <w:r w:rsidRPr="000A4743">
              <w:rPr>
                <w:sz w:val="25"/>
                <w:szCs w:val="25"/>
              </w:rPr>
              <w:t>судларында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каралган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эшләр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бурычы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33 976,0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теркәлүе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шулай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ук</w:t>
            </w:r>
            <w:proofErr w:type="spellEnd"/>
            <w:r w:rsidRPr="000A4743">
              <w:rPr>
                <w:sz w:val="25"/>
                <w:szCs w:val="25"/>
              </w:rPr>
              <w:t xml:space="preserve"> ​​башка </w:t>
            </w:r>
            <w:proofErr w:type="spellStart"/>
            <w:r w:rsidRPr="000A4743">
              <w:rPr>
                <w:sz w:val="25"/>
                <w:szCs w:val="25"/>
              </w:rPr>
              <w:t>законлы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әһәмиятле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чаралар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башкару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бурычы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150,0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һәм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муниципалитетларныкы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булган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милекне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кулланудан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115 530,0</w:t>
            </w:r>
          </w:p>
        </w:tc>
      </w:tr>
      <w:tr w:rsidR="00653C98" w:rsidRPr="000A4743" w:rsidTr="000A4743">
        <w:trPr>
          <w:trHeight w:val="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653C98">
              <w:rPr>
                <w:sz w:val="25"/>
                <w:szCs w:val="25"/>
              </w:rPr>
              <w:t>Дәүләт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мөлкәтне</w:t>
            </w:r>
            <w:proofErr w:type="spellEnd"/>
            <w:r w:rsidRPr="00653C98">
              <w:rPr>
                <w:sz w:val="25"/>
                <w:szCs w:val="25"/>
              </w:rPr>
              <w:t xml:space="preserve"> (бюджет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автоном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учреждениеләр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мөлкәтеннән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шулай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ук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дәүләт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унитар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предприятиеләр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шул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исәптән</w:t>
            </w:r>
            <w:proofErr w:type="spellEnd"/>
            <w:r w:rsidRPr="00653C98">
              <w:rPr>
                <w:sz w:val="25"/>
                <w:szCs w:val="25"/>
              </w:rPr>
              <w:t xml:space="preserve"> казна </w:t>
            </w:r>
            <w:proofErr w:type="spellStart"/>
            <w:r w:rsidRPr="00653C98">
              <w:rPr>
                <w:sz w:val="25"/>
                <w:szCs w:val="25"/>
              </w:rPr>
              <w:t>предприятиеләре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мөлкәтеннән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тыш</w:t>
            </w:r>
            <w:proofErr w:type="spellEnd"/>
            <w:r w:rsidRPr="00653C98">
              <w:rPr>
                <w:sz w:val="25"/>
                <w:szCs w:val="25"/>
              </w:rPr>
              <w:t xml:space="preserve">) </w:t>
            </w:r>
            <w:proofErr w:type="spellStart"/>
            <w:r w:rsidRPr="00653C98">
              <w:rPr>
                <w:sz w:val="25"/>
                <w:szCs w:val="25"/>
              </w:rPr>
              <w:t>түләүле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файдалануга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тапшырган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өчен</w:t>
            </w:r>
            <w:proofErr w:type="spellEnd"/>
            <w:r w:rsidRPr="00653C98">
              <w:rPr>
                <w:sz w:val="25"/>
                <w:szCs w:val="25"/>
              </w:rPr>
              <w:t xml:space="preserve"> аренда </w:t>
            </w:r>
            <w:proofErr w:type="spellStart"/>
            <w:r w:rsidRPr="00653C98">
              <w:rPr>
                <w:sz w:val="25"/>
                <w:szCs w:val="25"/>
              </w:rPr>
              <w:t>түләве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йә</w:t>
            </w:r>
            <w:proofErr w:type="spellEnd"/>
            <w:r w:rsidRPr="00653C98">
              <w:rPr>
                <w:sz w:val="25"/>
                <w:szCs w:val="25"/>
              </w:rPr>
              <w:t xml:space="preserve"> башка </w:t>
            </w:r>
            <w:proofErr w:type="spellStart"/>
            <w:r w:rsidRPr="00653C98">
              <w:rPr>
                <w:sz w:val="25"/>
                <w:szCs w:val="25"/>
              </w:rPr>
              <w:t>түләү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рәвешендә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алына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торган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109 543,0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653C98">
              <w:rPr>
                <w:sz w:val="25"/>
                <w:szCs w:val="25"/>
              </w:rPr>
              <w:t>Дәүләт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милкендәге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милектәге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мөлкәттән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хокуклардан</w:t>
            </w:r>
            <w:proofErr w:type="spellEnd"/>
            <w:r w:rsidRPr="00653C98">
              <w:rPr>
                <w:sz w:val="25"/>
                <w:szCs w:val="25"/>
              </w:rPr>
              <w:t xml:space="preserve"> (бюджет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автоном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учреждениеләр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мөлкәтеннән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шулай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ук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дәүләт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унитар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предприятиеләр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шул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исәптән</w:t>
            </w:r>
            <w:proofErr w:type="spellEnd"/>
            <w:r w:rsidRPr="00653C98">
              <w:rPr>
                <w:sz w:val="25"/>
                <w:szCs w:val="25"/>
              </w:rPr>
              <w:t xml:space="preserve"> казна </w:t>
            </w:r>
            <w:proofErr w:type="spellStart"/>
            <w:r w:rsidRPr="00653C98">
              <w:rPr>
                <w:sz w:val="25"/>
                <w:szCs w:val="25"/>
              </w:rPr>
              <w:t>предприятиеләре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мөлкәтеннән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тыш</w:t>
            </w:r>
            <w:proofErr w:type="spellEnd"/>
            <w:r w:rsidRPr="00653C98">
              <w:rPr>
                <w:sz w:val="25"/>
                <w:szCs w:val="25"/>
              </w:rPr>
              <w:t xml:space="preserve">) </w:t>
            </w:r>
            <w:proofErr w:type="spellStart"/>
            <w:r w:rsidRPr="00653C98">
              <w:rPr>
                <w:sz w:val="25"/>
                <w:szCs w:val="25"/>
              </w:rPr>
              <w:t>файдаланудан</w:t>
            </w:r>
            <w:proofErr w:type="spellEnd"/>
            <w:r w:rsidRPr="00653C98">
              <w:rPr>
                <w:sz w:val="25"/>
                <w:szCs w:val="25"/>
              </w:rPr>
              <w:t xml:space="preserve"> башка </w:t>
            </w:r>
            <w:proofErr w:type="spellStart"/>
            <w:r w:rsidRPr="00653C98">
              <w:rPr>
                <w:sz w:val="25"/>
                <w:szCs w:val="25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5 987,0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Табигать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ресурсларын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куллану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25 374,0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1 12 01000 01 0000 120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Әйләнә-тирә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мохиткә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тискәре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йогынты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түләү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25 374,0</w:t>
            </w:r>
          </w:p>
        </w:tc>
      </w:tr>
      <w:tr w:rsidR="00653C98" w:rsidRPr="000A4743" w:rsidTr="0010562D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Матди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һәм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матди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булмаган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активларны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сатудан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13 900,0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653C98">
              <w:rPr>
                <w:sz w:val="25"/>
                <w:szCs w:val="25"/>
              </w:rPr>
              <w:t>Дәүләт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мөлкәтне</w:t>
            </w:r>
            <w:proofErr w:type="spellEnd"/>
            <w:r w:rsidRPr="00653C98">
              <w:rPr>
                <w:sz w:val="25"/>
                <w:szCs w:val="25"/>
              </w:rPr>
              <w:t xml:space="preserve"> (бюджет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автоном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учреждениеләр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мөлкәтеннән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шулай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ук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дәүләт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һәм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унитар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предприятиеләр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шул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исәптән</w:t>
            </w:r>
            <w:proofErr w:type="spellEnd"/>
            <w:r w:rsidRPr="00653C98">
              <w:rPr>
                <w:sz w:val="25"/>
                <w:szCs w:val="25"/>
              </w:rPr>
              <w:t xml:space="preserve"> казна </w:t>
            </w:r>
            <w:proofErr w:type="spellStart"/>
            <w:r w:rsidRPr="00653C98">
              <w:rPr>
                <w:sz w:val="25"/>
                <w:szCs w:val="25"/>
              </w:rPr>
              <w:t>предприятиеләре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мөлкәтеннән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тыш</w:t>
            </w:r>
            <w:proofErr w:type="spellEnd"/>
            <w:r w:rsidRPr="00653C98">
              <w:rPr>
                <w:sz w:val="25"/>
                <w:szCs w:val="25"/>
              </w:rPr>
              <w:t xml:space="preserve">) </w:t>
            </w:r>
            <w:proofErr w:type="spellStart"/>
            <w:r w:rsidRPr="00653C98">
              <w:rPr>
                <w:sz w:val="25"/>
                <w:szCs w:val="25"/>
              </w:rPr>
              <w:t>түләүле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файдалануга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lastRenderedPageBreak/>
              <w:t>тапшырган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өчен</w:t>
            </w:r>
            <w:proofErr w:type="spellEnd"/>
            <w:r w:rsidRPr="00653C98">
              <w:rPr>
                <w:sz w:val="25"/>
                <w:szCs w:val="25"/>
              </w:rPr>
              <w:t xml:space="preserve"> аренда </w:t>
            </w:r>
            <w:proofErr w:type="spellStart"/>
            <w:r w:rsidRPr="00653C98">
              <w:rPr>
                <w:sz w:val="25"/>
                <w:szCs w:val="25"/>
              </w:rPr>
              <w:t>түләве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йә</w:t>
            </w:r>
            <w:proofErr w:type="spellEnd"/>
            <w:r w:rsidRPr="00653C98">
              <w:rPr>
                <w:sz w:val="25"/>
                <w:szCs w:val="25"/>
              </w:rPr>
              <w:t xml:space="preserve"> башка </w:t>
            </w:r>
            <w:proofErr w:type="spellStart"/>
            <w:r w:rsidRPr="00653C98">
              <w:rPr>
                <w:sz w:val="25"/>
                <w:szCs w:val="25"/>
              </w:rPr>
              <w:t>түләү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рәвешендә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алына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торган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lastRenderedPageBreak/>
              <w:t>1 000,0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һәм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муниципалитетларныкы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булган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җир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кишәрлекләрен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сатудан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12 900,0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Штрафлар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санкцияләр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зыян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компенсация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3 058,0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Административ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хокук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бозулар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буенча</w:t>
            </w:r>
            <w:proofErr w:type="spellEnd"/>
            <w:r w:rsidRPr="000A4743">
              <w:rPr>
                <w:sz w:val="25"/>
                <w:szCs w:val="25"/>
              </w:rPr>
              <w:t xml:space="preserve"> Россия </w:t>
            </w:r>
            <w:proofErr w:type="spellStart"/>
            <w:r w:rsidRPr="000A4743">
              <w:rPr>
                <w:sz w:val="25"/>
                <w:szCs w:val="25"/>
              </w:rPr>
              <w:t>Федерациясе</w:t>
            </w:r>
            <w:proofErr w:type="spellEnd"/>
            <w:r w:rsidRPr="000A4743">
              <w:rPr>
                <w:sz w:val="25"/>
                <w:szCs w:val="25"/>
              </w:rPr>
              <w:t xml:space="preserve"> Кодексы </w:t>
            </w:r>
            <w:proofErr w:type="spellStart"/>
            <w:r w:rsidRPr="000A4743">
              <w:rPr>
                <w:sz w:val="25"/>
                <w:szCs w:val="25"/>
              </w:rPr>
              <w:t>белән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билгеләнгән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административ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штрафлар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506,0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Административ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хокук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бозулар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турында</w:t>
            </w:r>
            <w:proofErr w:type="spellEnd"/>
            <w:r w:rsidRPr="000A4743">
              <w:rPr>
                <w:sz w:val="25"/>
                <w:szCs w:val="25"/>
              </w:rPr>
              <w:t xml:space="preserve"> Россия </w:t>
            </w:r>
            <w:proofErr w:type="spellStart"/>
            <w:r w:rsidRPr="000A4743">
              <w:rPr>
                <w:sz w:val="25"/>
                <w:szCs w:val="25"/>
              </w:rPr>
              <w:t>Федерациясенең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субъектлары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законнары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белән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билгеләнгән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административ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штрафлар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1 352,0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653C98">
              <w:rPr>
                <w:sz w:val="25"/>
                <w:szCs w:val="25"/>
              </w:rPr>
              <w:t>Дәүләт</w:t>
            </w:r>
            <w:proofErr w:type="spellEnd"/>
            <w:r w:rsidRPr="00653C98">
              <w:rPr>
                <w:sz w:val="25"/>
                <w:szCs w:val="25"/>
              </w:rPr>
              <w:t xml:space="preserve"> (</w:t>
            </w: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) органы, </w:t>
            </w:r>
            <w:proofErr w:type="spellStart"/>
            <w:r w:rsidRPr="00653C98">
              <w:rPr>
                <w:sz w:val="25"/>
                <w:szCs w:val="25"/>
              </w:rPr>
              <w:t>бюджеттан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тыш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дәүләт</w:t>
            </w:r>
            <w:proofErr w:type="spellEnd"/>
            <w:r w:rsidRPr="00653C98">
              <w:rPr>
                <w:sz w:val="25"/>
                <w:szCs w:val="25"/>
              </w:rPr>
              <w:t xml:space="preserve"> фонды </w:t>
            </w:r>
            <w:proofErr w:type="spellStart"/>
            <w:r w:rsidRPr="00653C98">
              <w:rPr>
                <w:sz w:val="25"/>
                <w:szCs w:val="25"/>
              </w:rPr>
              <w:t>идарәсе</w:t>
            </w:r>
            <w:proofErr w:type="spellEnd"/>
            <w:r w:rsidRPr="00653C98">
              <w:rPr>
                <w:sz w:val="25"/>
                <w:szCs w:val="25"/>
              </w:rPr>
              <w:t xml:space="preserve"> органы, казна </w:t>
            </w:r>
            <w:proofErr w:type="spellStart"/>
            <w:r w:rsidRPr="00653C98">
              <w:rPr>
                <w:sz w:val="25"/>
                <w:szCs w:val="25"/>
              </w:rPr>
              <w:t>учреждениесе</w:t>
            </w:r>
            <w:proofErr w:type="spellEnd"/>
            <w:r w:rsidRPr="00653C98">
              <w:rPr>
                <w:sz w:val="25"/>
                <w:szCs w:val="25"/>
              </w:rPr>
              <w:t xml:space="preserve">, Россия </w:t>
            </w:r>
            <w:proofErr w:type="spellStart"/>
            <w:r w:rsidRPr="00653C98">
              <w:rPr>
                <w:sz w:val="25"/>
                <w:szCs w:val="25"/>
              </w:rPr>
              <w:t>Федерациясе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Үзәк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банкы</w:t>
            </w:r>
            <w:proofErr w:type="spellEnd"/>
            <w:r w:rsidRPr="00653C98">
              <w:rPr>
                <w:sz w:val="25"/>
                <w:szCs w:val="25"/>
              </w:rPr>
              <w:t xml:space="preserve">, Россия </w:t>
            </w:r>
            <w:proofErr w:type="spellStart"/>
            <w:r w:rsidRPr="00653C98">
              <w:rPr>
                <w:sz w:val="25"/>
                <w:szCs w:val="25"/>
              </w:rPr>
              <w:t>Федерациясе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исеменнән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гамәлдә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булган</w:t>
            </w:r>
            <w:proofErr w:type="spellEnd"/>
            <w:r w:rsidRPr="00653C98">
              <w:rPr>
                <w:sz w:val="25"/>
                <w:szCs w:val="25"/>
              </w:rPr>
              <w:t xml:space="preserve"> башка </w:t>
            </w:r>
            <w:proofErr w:type="spellStart"/>
            <w:r w:rsidRPr="00653C98">
              <w:rPr>
                <w:sz w:val="25"/>
                <w:szCs w:val="25"/>
              </w:rPr>
              <w:t>оешма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каршындагы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йөкләмәләрне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үтәмәгән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яисә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тиешенчә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үтәмәгән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очракта</w:t>
            </w:r>
            <w:proofErr w:type="spellEnd"/>
            <w:r w:rsidRPr="00653C98">
              <w:rPr>
                <w:sz w:val="25"/>
                <w:szCs w:val="25"/>
              </w:rPr>
              <w:t xml:space="preserve"> закон </w:t>
            </w:r>
            <w:proofErr w:type="spellStart"/>
            <w:r w:rsidRPr="00653C98">
              <w:rPr>
                <w:sz w:val="25"/>
                <w:szCs w:val="25"/>
              </w:rPr>
              <w:t>яисә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шартнамә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нигезендә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түләнгән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штрафлар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неустойкалар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пенялар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1 000,0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Зыянны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каплау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200,0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bCs/>
                <w:sz w:val="25"/>
                <w:szCs w:val="25"/>
              </w:rPr>
            </w:pPr>
            <w:r w:rsidRPr="000A4743">
              <w:rPr>
                <w:bCs/>
                <w:sz w:val="25"/>
                <w:szCs w:val="25"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bCs/>
                <w:sz w:val="25"/>
                <w:szCs w:val="25"/>
              </w:rPr>
            </w:pPr>
            <w:r w:rsidRPr="00653C98">
              <w:rPr>
                <w:bCs/>
                <w:sz w:val="25"/>
                <w:szCs w:val="25"/>
              </w:rPr>
              <w:t xml:space="preserve">Кире </w:t>
            </w:r>
            <w:proofErr w:type="spellStart"/>
            <w:r w:rsidRPr="00653C98">
              <w:rPr>
                <w:bCs/>
                <w:sz w:val="25"/>
                <w:szCs w:val="25"/>
              </w:rPr>
              <w:t>кайтарылмый</w:t>
            </w:r>
            <w:proofErr w:type="spellEnd"/>
            <w:r w:rsidRPr="00653C98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bCs/>
                <w:sz w:val="25"/>
                <w:szCs w:val="25"/>
              </w:rPr>
              <w:t>торган</w:t>
            </w:r>
            <w:proofErr w:type="spellEnd"/>
            <w:r w:rsidRPr="00653C98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bCs/>
                <w:sz w:val="25"/>
                <w:szCs w:val="25"/>
              </w:rPr>
              <w:t>кертемнәр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bCs/>
                <w:sz w:val="25"/>
                <w:szCs w:val="25"/>
              </w:rPr>
            </w:pPr>
            <w:r w:rsidRPr="000A4743">
              <w:rPr>
                <w:bCs/>
                <w:sz w:val="25"/>
                <w:szCs w:val="25"/>
              </w:rPr>
              <w:t>7 257 193,2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Россия </w:t>
            </w:r>
            <w:proofErr w:type="spellStart"/>
            <w:r w:rsidRPr="000A4743">
              <w:rPr>
                <w:sz w:val="25"/>
                <w:szCs w:val="25"/>
              </w:rPr>
              <w:t>Федерациясенең</w:t>
            </w:r>
            <w:proofErr w:type="spellEnd"/>
            <w:r w:rsidRPr="000A4743">
              <w:rPr>
                <w:sz w:val="25"/>
                <w:szCs w:val="25"/>
              </w:rPr>
              <w:t xml:space="preserve"> бюджет </w:t>
            </w:r>
            <w:proofErr w:type="spellStart"/>
            <w:r w:rsidRPr="000A4743">
              <w:rPr>
                <w:sz w:val="25"/>
                <w:szCs w:val="25"/>
              </w:rPr>
              <w:t>системасының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бүтән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бюджетларыннан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рәхмәтле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керемнәр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7 257 193,2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һәм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мәгариф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оешмаларында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башлангыч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белем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алган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студентлар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бушлай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кайнар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аш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оештыру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район </w:t>
            </w:r>
            <w:proofErr w:type="spellStart"/>
            <w:r w:rsidRPr="000A4743">
              <w:rPr>
                <w:sz w:val="25"/>
                <w:szCs w:val="25"/>
              </w:rPr>
              <w:t>бюджетларына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97 361,3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Яшь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гаиләләрне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торак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белән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тәэмин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итү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чараларын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тормышка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ашыру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район </w:t>
            </w:r>
            <w:proofErr w:type="spellStart"/>
            <w:r w:rsidRPr="000A4743">
              <w:rPr>
                <w:sz w:val="25"/>
                <w:szCs w:val="25"/>
              </w:rPr>
              <w:t>бюджетларына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8 523,3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Авыл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җирлегенең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комплекслы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үсешен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тәэмин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итү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район </w:t>
            </w:r>
            <w:proofErr w:type="spellStart"/>
            <w:r w:rsidRPr="000A4743">
              <w:rPr>
                <w:sz w:val="25"/>
                <w:szCs w:val="25"/>
              </w:rPr>
              <w:t>бюджетларына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3 000,0</w:t>
            </w:r>
          </w:p>
        </w:tc>
      </w:tr>
      <w:tr w:rsidR="00653C98" w:rsidRPr="000A4743" w:rsidTr="0010562D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Җ</w:t>
            </w:r>
            <w:proofErr w:type="spellStart"/>
            <w:r w:rsidRPr="000A4743">
              <w:rPr>
                <w:sz w:val="25"/>
                <w:szCs w:val="25"/>
              </w:rPr>
              <w:t>ирле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бюджетлардан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район </w:t>
            </w:r>
            <w:proofErr w:type="spellStart"/>
            <w:r w:rsidRPr="000A4743">
              <w:rPr>
                <w:sz w:val="25"/>
                <w:szCs w:val="25"/>
              </w:rPr>
              <w:t>бюджетларына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2 023 441,0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район </w:t>
            </w:r>
            <w:proofErr w:type="spellStart"/>
            <w:r w:rsidRPr="000A4743">
              <w:rPr>
                <w:sz w:val="25"/>
                <w:szCs w:val="25"/>
              </w:rPr>
              <w:t>бюджетларына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бүтән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1 415 505,5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Россия </w:t>
            </w:r>
            <w:proofErr w:type="spellStart"/>
            <w:r w:rsidRPr="000A4743">
              <w:rPr>
                <w:sz w:val="25"/>
                <w:szCs w:val="25"/>
              </w:rPr>
              <w:t>Федерациясе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субъектларының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күчерелгән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вәкаләтләрен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тормышка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ашыру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районнар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бюджетына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3 124 614,9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proofErr w:type="spellStart"/>
            <w:r w:rsidRPr="00653C98">
              <w:rPr>
                <w:sz w:val="25"/>
                <w:szCs w:val="25"/>
              </w:rPr>
              <w:t>Опекада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попечительлектә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торучы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баланы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тотуга</w:t>
            </w:r>
            <w:proofErr w:type="spellEnd"/>
            <w:r w:rsidRPr="00653C98">
              <w:rPr>
                <w:sz w:val="25"/>
                <w:szCs w:val="25"/>
              </w:rPr>
              <w:t xml:space="preserve">, </w:t>
            </w:r>
            <w:proofErr w:type="spellStart"/>
            <w:r w:rsidRPr="00653C98">
              <w:rPr>
                <w:sz w:val="25"/>
                <w:szCs w:val="25"/>
              </w:rPr>
              <w:t>шулай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653C98">
              <w:rPr>
                <w:sz w:val="25"/>
                <w:szCs w:val="25"/>
              </w:rPr>
              <w:t>ук</w:t>
            </w:r>
            <w:proofErr w:type="spellEnd"/>
            <w:r w:rsidRPr="00653C98">
              <w:rPr>
                <w:sz w:val="25"/>
                <w:szCs w:val="25"/>
              </w:rPr>
              <w:t xml:space="preserve">  </w:t>
            </w:r>
            <w:proofErr w:type="spellStart"/>
            <w:r w:rsidRPr="00653C98">
              <w:rPr>
                <w:sz w:val="25"/>
                <w:szCs w:val="25"/>
              </w:rPr>
              <w:t>опекунга</w:t>
            </w:r>
            <w:proofErr w:type="spellEnd"/>
            <w:proofErr w:type="gramEnd"/>
            <w:r w:rsidRPr="00653C98">
              <w:rPr>
                <w:sz w:val="25"/>
                <w:szCs w:val="25"/>
              </w:rPr>
              <w:t xml:space="preserve"> (</w:t>
            </w:r>
            <w:proofErr w:type="spellStart"/>
            <w:r w:rsidRPr="00653C98">
              <w:rPr>
                <w:sz w:val="25"/>
                <w:szCs w:val="25"/>
              </w:rPr>
              <w:t>попечительгә</w:t>
            </w:r>
            <w:proofErr w:type="spellEnd"/>
            <w:r w:rsidRPr="00653C98">
              <w:rPr>
                <w:sz w:val="25"/>
                <w:szCs w:val="25"/>
              </w:rPr>
              <w:t xml:space="preserve">) </w:t>
            </w:r>
            <w:proofErr w:type="spellStart"/>
            <w:r w:rsidRPr="00653C98">
              <w:rPr>
                <w:sz w:val="25"/>
                <w:szCs w:val="25"/>
              </w:rPr>
              <w:t>тиешле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түләүгә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районнар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бюджетларына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49 725,0</w:t>
            </w:r>
          </w:p>
        </w:tc>
      </w:tr>
      <w:tr w:rsidR="00653C98" w:rsidRPr="000A4743" w:rsidTr="0010562D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2 02 35118 05 0000 150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Җ</w:t>
            </w:r>
            <w:proofErr w:type="spellStart"/>
            <w:r w:rsidRPr="000A4743">
              <w:rPr>
                <w:sz w:val="25"/>
                <w:szCs w:val="25"/>
              </w:rPr>
              <w:t>ирле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үзидарә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органнары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һәм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шәһәр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округлары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тарафыннан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беренчел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хәрби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теркәлүне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тормышка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ашыру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район </w:t>
            </w:r>
            <w:proofErr w:type="spellStart"/>
            <w:r w:rsidRPr="000A4743">
              <w:rPr>
                <w:sz w:val="25"/>
                <w:szCs w:val="25"/>
              </w:rPr>
              <w:t>бюджетларына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4 666,0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Россия </w:t>
            </w:r>
            <w:proofErr w:type="spellStart"/>
            <w:r w:rsidRPr="000A4743">
              <w:rPr>
                <w:sz w:val="25"/>
                <w:szCs w:val="25"/>
              </w:rPr>
              <w:t>Федерациясенең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юрисдикция </w:t>
            </w:r>
            <w:proofErr w:type="spellStart"/>
            <w:r w:rsidRPr="000A4743">
              <w:rPr>
                <w:sz w:val="25"/>
                <w:szCs w:val="25"/>
              </w:rPr>
              <w:t>судлары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судьяларына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кандидатлар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исемлеген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төзү</w:t>
            </w:r>
            <w:proofErr w:type="spellEnd"/>
            <w:r w:rsidRPr="000A4743">
              <w:rPr>
                <w:sz w:val="25"/>
                <w:szCs w:val="25"/>
              </w:rPr>
              <w:t xml:space="preserve"> (</w:t>
            </w:r>
            <w:proofErr w:type="spellStart"/>
            <w:r w:rsidRPr="000A4743">
              <w:rPr>
                <w:sz w:val="25"/>
                <w:szCs w:val="25"/>
              </w:rPr>
              <w:t>үзгәртү</w:t>
            </w:r>
            <w:proofErr w:type="spellEnd"/>
            <w:r w:rsidRPr="000A4743">
              <w:rPr>
                <w:sz w:val="25"/>
                <w:szCs w:val="25"/>
              </w:rPr>
              <w:t xml:space="preserve">) </w:t>
            </w:r>
            <w:proofErr w:type="spellStart"/>
            <w:r w:rsidRPr="000A4743">
              <w:rPr>
                <w:sz w:val="25"/>
                <w:szCs w:val="25"/>
              </w:rPr>
              <w:t>вәкаләтләрен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куллану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районнар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бюджетына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субвенцияләр</w:t>
            </w:r>
            <w:proofErr w:type="spellEnd"/>
            <w:r w:rsidRPr="000A4743">
              <w:rPr>
                <w:sz w:val="25"/>
                <w:szCs w:val="25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57,9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Башлангыч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белем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бирү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мәгариф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программаларын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төп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белем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бирү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программаларын</w:t>
            </w:r>
            <w:proofErr w:type="spellEnd"/>
            <w:r w:rsidRPr="000A4743">
              <w:rPr>
                <w:sz w:val="25"/>
                <w:szCs w:val="25"/>
              </w:rPr>
              <w:t xml:space="preserve">, </w:t>
            </w: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белем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бирү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программаларын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тормышка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ашыручы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һәм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белем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бирү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оешмаларының</w:t>
            </w:r>
            <w:proofErr w:type="spellEnd"/>
            <w:r w:rsidRPr="000A4743">
              <w:rPr>
                <w:sz w:val="25"/>
                <w:szCs w:val="25"/>
              </w:rPr>
              <w:t xml:space="preserve"> педагогик </w:t>
            </w:r>
            <w:proofErr w:type="spellStart"/>
            <w:r w:rsidRPr="000A4743">
              <w:rPr>
                <w:sz w:val="25"/>
                <w:szCs w:val="25"/>
              </w:rPr>
              <w:t>персоналын</w:t>
            </w:r>
            <w:proofErr w:type="spellEnd"/>
            <w:r w:rsidRPr="000A4743">
              <w:rPr>
                <w:sz w:val="25"/>
                <w:szCs w:val="25"/>
              </w:rPr>
              <w:t xml:space="preserve"> класс </w:t>
            </w:r>
            <w:proofErr w:type="spellStart"/>
            <w:r w:rsidRPr="000A4743">
              <w:rPr>
                <w:sz w:val="25"/>
                <w:szCs w:val="25"/>
              </w:rPr>
              <w:t>белән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идарә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итү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ай </w:t>
            </w:r>
            <w:proofErr w:type="spellStart"/>
            <w:r w:rsidRPr="000A4743">
              <w:rPr>
                <w:sz w:val="25"/>
                <w:szCs w:val="25"/>
              </w:rPr>
              <w:t>саен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акча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түләү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район </w:t>
            </w:r>
            <w:proofErr w:type="spellStart"/>
            <w:r w:rsidRPr="000A4743">
              <w:rPr>
                <w:sz w:val="25"/>
                <w:szCs w:val="25"/>
              </w:rPr>
              <w:t>бюджетларына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субвенцияләр</w:t>
            </w:r>
            <w:proofErr w:type="spellEnd"/>
            <w:r w:rsidRPr="000A4743">
              <w:rPr>
                <w:sz w:val="25"/>
                <w:szCs w:val="25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128 351,2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lastRenderedPageBreak/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Гражданлык</w:t>
            </w:r>
            <w:proofErr w:type="spellEnd"/>
            <w:r w:rsidRPr="000A4743">
              <w:rPr>
                <w:sz w:val="25"/>
                <w:szCs w:val="25"/>
              </w:rPr>
              <w:t xml:space="preserve"> статусы </w:t>
            </w:r>
            <w:proofErr w:type="spellStart"/>
            <w:r w:rsidRPr="000A4743">
              <w:rPr>
                <w:sz w:val="25"/>
                <w:szCs w:val="25"/>
              </w:rPr>
              <w:t>актларын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дәүләт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теркәү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өчен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муниципаль</w:t>
            </w:r>
            <w:proofErr w:type="spellEnd"/>
            <w:r w:rsidRPr="000A4743">
              <w:rPr>
                <w:sz w:val="25"/>
                <w:szCs w:val="25"/>
              </w:rPr>
              <w:t xml:space="preserve"> район </w:t>
            </w:r>
            <w:proofErr w:type="spellStart"/>
            <w:r w:rsidRPr="000A4743">
              <w:rPr>
                <w:sz w:val="25"/>
                <w:szCs w:val="25"/>
              </w:rPr>
              <w:t>бюджетларына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13 674,3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2 02 40014 05 0000 150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653C98">
              <w:rPr>
                <w:sz w:val="25"/>
                <w:szCs w:val="25"/>
              </w:rPr>
              <w:t>төзелгән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килешүләр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нигезендә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җирле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әһәмияттәге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мәсьәләләрне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хәл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итү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вәкаләтләрен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гамәлгә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ашыруга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җирлекләр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бюджетларына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тапшырыла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торган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бюджетара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387 862,9</w:t>
            </w:r>
          </w:p>
        </w:tc>
      </w:tr>
      <w:tr w:rsidR="00653C98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2 02 49999 05 0000 150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proofErr w:type="spellStart"/>
            <w:r w:rsidRPr="00653C98">
              <w:rPr>
                <w:sz w:val="25"/>
                <w:szCs w:val="25"/>
              </w:rPr>
              <w:t>Муниципаль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районнар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бюджетларына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тапшырыла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торган</w:t>
            </w:r>
            <w:proofErr w:type="spellEnd"/>
            <w:r w:rsidRPr="00653C98">
              <w:rPr>
                <w:sz w:val="25"/>
                <w:szCs w:val="25"/>
              </w:rPr>
              <w:t xml:space="preserve"> башка </w:t>
            </w:r>
            <w:proofErr w:type="spellStart"/>
            <w:r w:rsidRPr="00653C98">
              <w:rPr>
                <w:sz w:val="25"/>
                <w:szCs w:val="25"/>
              </w:rPr>
              <w:t>бюджетара</w:t>
            </w:r>
            <w:proofErr w:type="spellEnd"/>
            <w:r w:rsidRPr="00653C98">
              <w:rPr>
                <w:sz w:val="25"/>
                <w:szCs w:val="25"/>
              </w:rPr>
              <w:t xml:space="preserve"> </w:t>
            </w:r>
            <w:proofErr w:type="spellStart"/>
            <w:r w:rsidRPr="00653C98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409,9</w:t>
            </w:r>
          </w:p>
        </w:tc>
      </w:tr>
      <w:tr w:rsidR="00653C98" w:rsidRPr="000A4743" w:rsidTr="000A474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53C98" w:rsidRPr="000A4743" w:rsidRDefault="00653C98" w:rsidP="00653C98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Гомуми</w:t>
            </w:r>
            <w:proofErr w:type="spellEnd"/>
            <w:r w:rsidRPr="000A4743">
              <w:rPr>
                <w:sz w:val="25"/>
                <w:szCs w:val="25"/>
              </w:rPr>
              <w:t xml:space="preserve"> </w:t>
            </w:r>
            <w:proofErr w:type="spellStart"/>
            <w:r w:rsidRPr="000A4743">
              <w:rPr>
                <w:sz w:val="25"/>
                <w:szCs w:val="25"/>
              </w:rPr>
              <w:t>керем</w:t>
            </w:r>
            <w:proofErr w:type="spellEnd"/>
            <w:r w:rsidRPr="000A4743">
              <w:rPr>
                <w:sz w:val="25"/>
                <w:szCs w:val="25"/>
              </w:rPr>
              <w:t>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10 746 614,0</w:t>
            </w:r>
          </w:p>
        </w:tc>
      </w:tr>
      <w:tr w:rsidR="00653C98" w:rsidRPr="000A4743" w:rsidTr="000A474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C98" w:rsidRPr="000A4743" w:rsidRDefault="00653C98" w:rsidP="00653C98">
            <w:pPr>
              <w:rPr>
                <w:rFonts w:ascii="Arial CYR" w:hAnsi="Arial CYR"/>
                <w:sz w:val="25"/>
                <w:szCs w:val="25"/>
              </w:rPr>
            </w:pPr>
            <w:r w:rsidRPr="000A4743">
              <w:rPr>
                <w:rFonts w:ascii="Arial CYR" w:hAnsi="Arial CYR"/>
                <w:sz w:val="25"/>
                <w:szCs w:val="25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53C98" w:rsidRPr="000A4743" w:rsidRDefault="00653C98" w:rsidP="00653C98">
            <w:pPr>
              <w:jc w:val="both"/>
              <w:rPr>
                <w:sz w:val="25"/>
                <w:szCs w:val="25"/>
              </w:rPr>
            </w:pPr>
            <w:proofErr w:type="spellStart"/>
            <w:r w:rsidRPr="000A4743">
              <w:rPr>
                <w:sz w:val="25"/>
                <w:szCs w:val="25"/>
              </w:rPr>
              <w:t>Кытлык</w:t>
            </w:r>
            <w:proofErr w:type="spellEnd"/>
            <w:r w:rsidRPr="000A4743">
              <w:rPr>
                <w:sz w:val="25"/>
                <w:szCs w:val="25"/>
              </w:rPr>
              <w:t xml:space="preserve"> (-), </w:t>
            </w:r>
            <w:proofErr w:type="spellStart"/>
            <w:r w:rsidRPr="000A4743">
              <w:rPr>
                <w:sz w:val="25"/>
                <w:szCs w:val="25"/>
              </w:rPr>
              <w:t>артыграк</w:t>
            </w:r>
            <w:proofErr w:type="spellEnd"/>
            <w:r w:rsidRPr="000A4743">
              <w:rPr>
                <w:sz w:val="25"/>
                <w:szCs w:val="25"/>
              </w:rPr>
              <w:t xml:space="preserve"> (+)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3C98" w:rsidRPr="000A4743" w:rsidRDefault="00653C98" w:rsidP="00653C98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-</w:t>
            </w:r>
            <w:r>
              <w:rPr>
                <w:sz w:val="25"/>
                <w:szCs w:val="25"/>
              </w:rPr>
              <w:t xml:space="preserve"> </w:t>
            </w:r>
            <w:r w:rsidRPr="000A4743">
              <w:rPr>
                <w:sz w:val="25"/>
                <w:szCs w:val="25"/>
              </w:rPr>
              <w:t>27 077,5</w:t>
            </w:r>
          </w:p>
        </w:tc>
      </w:tr>
    </w:tbl>
    <w:p w:rsidR="009A4570" w:rsidRPr="009A4570" w:rsidRDefault="009A4570" w:rsidP="001F501F">
      <w:pPr>
        <w:ind w:left="6521"/>
        <w:rPr>
          <w:b/>
          <w:sz w:val="28"/>
          <w:szCs w:val="28"/>
        </w:rPr>
      </w:pPr>
    </w:p>
    <w:p w:rsidR="00445419" w:rsidRDefault="00445419" w:rsidP="001F501F">
      <w:pPr>
        <w:ind w:left="6521"/>
        <w:rPr>
          <w:b/>
          <w:sz w:val="28"/>
          <w:szCs w:val="28"/>
        </w:rPr>
      </w:pPr>
    </w:p>
    <w:p w:rsidR="00056861" w:rsidRPr="009A4570" w:rsidRDefault="00056861" w:rsidP="001F501F">
      <w:pPr>
        <w:ind w:left="6521"/>
        <w:rPr>
          <w:b/>
          <w:sz w:val="28"/>
          <w:szCs w:val="28"/>
        </w:rPr>
      </w:pPr>
    </w:p>
    <w:p w:rsidR="00E37E35" w:rsidRDefault="00E37E35" w:rsidP="00E37E35">
      <w:pPr>
        <w:tabs>
          <w:tab w:val="left" w:pos="993"/>
        </w:tabs>
        <w:rPr>
          <w:sz w:val="28"/>
          <w:szCs w:val="28"/>
        </w:rPr>
      </w:pPr>
      <w:proofErr w:type="spellStart"/>
      <w:r w:rsidRPr="001212F4">
        <w:rPr>
          <w:sz w:val="28"/>
          <w:szCs w:val="28"/>
        </w:rPr>
        <w:t>Түбән</w:t>
      </w:r>
      <w:proofErr w:type="spellEnd"/>
      <w:r w:rsidRPr="001212F4">
        <w:rPr>
          <w:sz w:val="28"/>
          <w:szCs w:val="28"/>
        </w:rPr>
        <w:t xml:space="preserve"> Кама </w:t>
      </w:r>
      <w:proofErr w:type="spellStart"/>
      <w:r w:rsidRPr="001212F4">
        <w:rPr>
          <w:sz w:val="28"/>
          <w:szCs w:val="28"/>
        </w:rPr>
        <w:t>муниципаль</w:t>
      </w:r>
      <w:proofErr w:type="spellEnd"/>
      <w:r w:rsidRPr="001212F4">
        <w:rPr>
          <w:sz w:val="28"/>
          <w:szCs w:val="28"/>
        </w:rPr>
        <w:t xml:space="preserve"> районы </w:t>
      </w:r>
    </w:p>
    <w:p w:rsidR="004E4A57" w:rsidRDefault="00E37E35" w:rsidP="00E37E35">
      <w:pPr>
        <w:rPr>
          <w:sz w:val="27"/>
          <w:szCs w:val="27"/>
        </w:rPr>
      </w:pPr>
      <w:r>
        <w:rPr>
          <w:sz w:val="28"/>
          <w:szCs w:val="28"/>
          <w:lang w:val="tt-RU"/>
        </w:rPr>
        <w:t>Б</w:t>
      </w:r>
      <w:proofErr w:type="spellStart"/>
      <w:r>
        <w:rPr>
          <w:sz w:val="28"/>
          <w:szCs w:val="28"/>
        </w:rPr>
        <w:t>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вазыйфасын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башкаручы</w:t>
      </w:r>
      <w:proofErr w:type="spellEnd"/>
      <w:r w:rsidR="0035127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</w:t>
      </w:r>
      <w:r w:rsidR="0035127B">
        <w:rPr>
          <w:sz w:val="27"/>
          <w:szCs w:val="27"/>
        </w:rPr>
        <w:tab/>
      </w:r>
      <w:r w:rsidR="0035127B">
        <w:rPr>
          <w:sz w:val="27"/>
          <w:szCs w:val="27"/>
        </w:rPr>
        <w:tab/>
      </w:r>
      <w:r w:rsidR="0035127B">
        <w:rPr>
          <w:sz w:val="27"/>
          <w:szCs w:val="27"/>
        </w:rPr>
        <w:tab/>
      </w:r>
      <w:r w:rsidR="0035127B"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                    </w:t>
      </w:r>
      <w:r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 xml:space="preserve">Умников                                                                              </w:t>
      </w:r>
      <w:r w:rsidR="0035127B"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343B51" w:rsidRDefault="00343B51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9E187B" w:rsidRDefault="009E187B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E37E35" w:rsidRDefault="00E37E35" w:rsidP="005F22F9">
      <w:pPr>
        <w:rPr>
          <w:b/>
        </w:rPr>
      </w:pPr>
    </w:p>
    <w:p w:rsidR="006C41AB" w:rsidRDefault="006C41AB" w:rsidP="005F22F9">
      <w:pPr>
        <w:rPr>
          <w:b/>
        </w:rPr>
      </w:pPr>
    </w:p>
    <w:p w:rsidR="00E37E35" w:rsidRPr="002466AE" w:rsidRDefault="00E37E35" w:rsidP="00E37E35">
      <w:pPr>
        <w:ind w:left="6237"/>
      </w:pPr>
      <w:proofErr w:type="spellStart"/>
      <w:proofErr w:type="gramStart"/>
      <w:r>
        <w:lastRenderedPageBreak/>
        <w:t>Кушымта</w:t>
      </w:r>
      <w:proofErr w:type="spellEnd"/>
      <w:r>
        <w:t xml:space="preserve">  5</w:t>
      </w:r>
      <w:proofErr w:type="gramEnd"/>
    </w:p>
    <w:p w:rsidR="00E37E35" w:rsidRDefault="00E37E35" w:rsidP="00E37E35">
      <w:pPr>
        <w:ind w:left="6237"/>
        <w:rPr>
          <w:lang w:val="tt-RU"/>
        </w:rPr>
      </w:pPr>
      <w:r>
        <w:rPr>
          <w:lang w:val="tt-RU"/>
        </w:rPr>
        <w:t xml:space="preserve">Түбән Кама </w:t>
      </w:r>
      <w:proofErr w:type="spellStart"/>
      <w:r w:rsidRPr="002466AE">
        <w:t>муниципаль</w:t>
      </w:r>
      <w:proofErr w:type="spellEnd"/>
      <w:r>
        <w:rPr>
          <w:lang w:val="tt-RU"/>
        </w:rPr>
        <w:t xml:space="preserve"> районы </w:t>
      </w:r>
    </w:p>
    <w:p w:rsidR="00E37E35" w:rsidRPr="002466AE" w:rsidRDefault="00E37E35" w:rsidP="00E37E35">
      <w:pPr>
        <w:ind w:left="6237"/>
      </w:pPr>
      <w:r>
        <w:t xml:space="preserve">Советы </w:t>
      </w:r>
      <w:proofErr w:type="spellStart"/>
      <w:r>
        <w:t>карарына</w:t>
      </w:r>
      <w:proofErr w:type="spellEnd"/>
      <w:r w:rsidRPr="002466AE">
        <w:t xml:space="preserve"> </w:t>
      </w:r>
    </w:p>
    <w:p w:rsidR="00E37E35" w:rsidRPr="002466AE" w:rsidRDefault="00E37E35" w:rsidP="00E37E35">
      <w:pPr>
        <w:ind w:left="6237"/>
      </w:pPr>
      <w:r w:rsidRPr="002466AE">
        <w:t>№</w:t>
      </w:r>
      <w:r>
        <w:t xml:space="preserve"> </w:t>
      </w:r>
      <w:proofErr w:type="gramStart"/>
      <w:r>
        <w:t>1  21</w:t>
      </w:r>
      <w:proofErr w:type="gramEnd"/>
      <w:r>
        <w:t xml:space="preserve"> </w:t>
      </w:r>
      <w:proofErr w:type="spellStart"/>
      <w:r>
        <w:t>гыйнвар</w:t>
      </w:r>
      <w:proofErr w:type="spellEnd"/>
      <w:r w:rsidRPr="002466AE">
        <w:t xml:space="preserve"> 202</w:t>
      </w:r>
      <w:r>
        <w:t>5 ел</w:t>
      </w:r>
    </w:p>
    <w:p w:rsidR="00306E3A" w:rsidRDefault="00306E3A" w:rsidP="009B0101"/>
    <w:p w:rsidR="00A57172" w:rsidRPr="00A0308C" w:rsidRDefault="00A57172" w:rsidP="009B0101"/>
    <w:p w:rsidR="0068619C" w:rsidRPr="0068619C" w:rsidRDefault="0068619C" w:rsidP="0068619C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2025</w:t>
      </w:r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елга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Түбән</w:t>
      </w:r>
      <w:proofErr w:type="spellEnd"/>
      <w:r w:rsidRPr="0068619C">
        <w:rPr>
          <w:color w:val="000000"/>
          <w:sz w:val="27"/>
          <w:szCs w:val="27"/>
        </w:rPr>
        <w:t xml:space="preserve"> Кама </w:t>
      </w:r>
      <w:proofErr w:type="spellStart"/>
      <w:r w:rsidRPr="0068619C">
        <w:rPr>
          <w:color w:val="000000"/>
          <w:sz w:val="27"/>
          <w:szCs w:val="27"/>
        </w:rPr>
        <w:t>шәһәре</w:t>
      </w:r>
      <w:proofErr w:type="spellEnd"/>
      <w:r w:rsidRPr="0068619C">
        <w:rPr>
          <w:color w:val="000000"/>
          <w:sz w:val="27"/>
          <w:szCs w:val="27"/>
        </w:rPr>
        <w:t xml:space="preserve"> бюджеты </w:t>
      </w:r>
      <w:proofErr w:type="spellStart"/>
      <w:r w:rsidRPr="0068619C">
        <w:rPr>
          <w:color w:val="000000"/>
          <w:sz w:val="27"/>
          <w:szCs w:val="27"/>
        </w:rPr>
        <w:t>чыгымнары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классификациясенең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бүлекләре</w:t>
      </w:r>
      <w:proofErr w:type="spellEnd"/>
    </w:p>
    <w:p w:rsidR="0068619C" w:rsidRPr="0068619C" w:rsidRDefault="0068619C" w:rsidP="0068619C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һәм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бүлекчәләре</w:t>
      </w:r>
      <w:proofErr w:type="spellEnd"/>
      <w:r w:rsidRPr="0068619C">
        <w:rPr>
          <w:color w:val="000000"/>
          <w:sz w:val="27"/>
          <w:szCs w:val="27"/>
        </w:rPr>
        <w:t xml:space="preserve">, </w:t>
      </w:r>
      <w:proofErr w:type="spellStart"/>
      <w:r w:rsidRPr="0068619C">
        <w:rPr>
          <w:color w:val="000000"/>
          <w:sz w:val="27"/>
          <w:szCs w:val="27"/>
        </w:rPr>
        <w:t>максатчан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статьялары</w:t>
      </w:r>
      <w:proofErr w:type="spellEnd"/>
      <w:r w:rsidRPr="0068619C">
        <w:rPr>
          <w:color w:val="000000"/>
          <w:sz w:val="27"/>
          <w:szCs w:val="27"/>
        </w:rPr>
        <w:t xml:space="preserve"> (</w:t>
      </w:r>
      <w:proofErr w:type="spellStart"/>
      <w:r w:rsidRPr="0068619C">
        <w:rPr>
          <w:color w:val="000000"/>
          <w:sz w:val="27"/>
          <w:szCs w:val="27"/>
        </w:rPr>
        <w:t>муниципаль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программалар</w:t>
      </w:r>
      <w:proofErr w:type="spellEnd"/>
      <w:r w:rsidRPr="0068619C">
        <w:rPr>
          <w:color w:val="000000"/>
          <w:sz w:val="27"/>
          <w:szCs w:val="27"/>
        </w:rPr>
        <w:t xml:space="preserve"> </w:t>
      </w:r>
    </w:p>
    <w:p w:rsidR="0068619C" w:rsidRPr="0068619C" w:rsidRDefault="0068619C" w:rsidP="0068619C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proofErr w:type="spellStart"/>
      <w:r w:rsidRPr="0068619C">
        <w:rPr>
          <w:color w:val="000000"/>
          <w:sz w:val="27"/>
          <w:szCs w:val="27"/>
        </w:rPr>
        <w:t>һәм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эшчәнлекнең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программага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карамаган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юнәлешләре</w:t>
      </w:r>
      <w:proofErr w:type="spellEnd"/>
      <w:r w:rsidRPr="0068619C">
        <w:rPr>
          <w:color w:val="000000"/>
          <w:sz w:val="27"/>
          <w:szCs w:val="27"/>
        </w:rPr>
        <w:t xml:space="preserve">) </w:t>
      </w:r>
    </w:p>
    <w:p w:rsidR="0068619C" w:rsidRPr="0068619C" w:rsidRDefault="0068619C" w:rsidP="0068619C">
      <w:pPr>
        <w:widowControl w:val="0"/>
        <w:autoSpaceDE w:val="0"/>
        <w:autoSpaceDN w:val="0"/>
        <w:adjustRightInd w:val="0"/>
        <w:jc w:val="center"/>
        <w:rPr>
          <w:color w:val="000000"/>
          <w:sz w:val="27"/>
          <w:szCs w:val="27"/>
        </w:rPr>
      </w:pPr>
      <w:proofErr w:type="spellStart"/>
      <w:r w:rsidRPr="0068619C">
        <w:rPr>
          <w:color w:val="000000"/>
          <w:sz w:val="27"/>
          <w:szCs w:val="27"/>
        </w:rPr>
        <w:t>һәм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чыгымнар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төрләре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төркемнәре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буенча</w:t>
      </w:r>
      <w:proofErr w:type="spellEnd"/>
      <w:r w:rsidRPr="0068619C">
        <w:rPr>
          <w:color w:val="000000"/>
          <w:sz w:val="27"/>
          <w:szCs w:val="27"/>
        </w:rPr>
        <w:t xml:space="preserve"> бюджет </w:t>
      </w:r>
      <w:proofErr w:type="spellStart"/>
      <w:r w:rsidRPr="0068619C">
        <w:rPr>
          <w:color w:val="000000"/>
          <w:sz w:val="27"/>
          <w:szCs w:val="27"/>
        </w:rPr>
        <w:t>ассигнованиеләрен</w:t>
      </w:r>
      <w:proofErr w:type="spellEnd"/>
      <w:r w:rsidRPr="0068619C">
        <w:rPr>
          <w:color w:val="000000"/>
          <w:sz w:val="27"/>
          <w:szCs w:val="27"/>
        </w:rPr>
        <w:t xml:space="preserve"> </w:t>
      </w:r>
      <w:proofErr w:type="spellStart"/>
      <w:r w:rsidRPr="0068619C">
        <w:rPr>
          <w:color w:val="000000"/>
          <w:sz w:val="27"/>
          <w:szCs w:val="27"/>
        </w:rPr>
        <w:t>бүлү</w:t>
      </w:r>
      <w:proofErr w:type="spellEnd"/>
    </w:p>
    <w:p w:rsidR="00EA0F5D" w:rsidRPr="00A57172" w:rsidRDefault="00E37E35" w:rsidP="00A57172">
      <w:pPr>
        <w:tabs>
          <w:tab w:val="left" w:pos="10206"/>
        </w:tabs>
        <w:jc w:val="right"/>
        <w:rPr>
          <w:bCs/>
          <w:sz w:val="26"/>
          <w:szCs w:val="26"/>
        </w:rPr>
      </w:pPr>
      <w:proofErr w:type="spellStart"/>
      <w:r>
        <w:rPr>
          <w:bCs/>
          <w:sz w:val="26"/>
          <w:szCs w:val="26"/>
        </w:rPr>
        <w:t>мең</w:t>
      </w:r>
      <w:proofErr w:type="spellEnd"/>
      <w:r>
        <w:rPr>
          <w:bCs/>
          <w:sz w:val="26"/>
          <w:szCs w:val="26"/>
        </w:rPr>
        <w:t>. с</w:t>
      </w:r>
      <w:r>
        <w:rPr>
          <w:bCs/>
          <w:sz w:val="26"/>
          <w:szCs w:val="26"/>
          <w:lang w:val="tt-RU"/>
        </w:rPr>
        <w:t>ум</w:t>
      </w:r>
      <w:r w:rsidR="0085467F" w:rsidRPr="003022B2">
        <w:rPr>
          <w:bCs/>
          <w:sz w:val="26"/>
          <w:szCs w:val="26"/>
        </w:rPr>
        <w:t>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5955"/>
        <w:gridCol w:w="567"/>
        <w:gridCol w:w="567"/>
        <w:gridCol w:w="1701"/>
        <w:gridCol w:w="708"/>
        <w:gridCol w:w="1560"/>
      </w:tblGrid>
      <w:tr w:rsidR="0010562D" w:rsidRPr="0010562D" w:rsidTr="008E71A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68619C" w:rsidRDefault="0068619C" w:rsidP="0010562D">
            <w:pPr>
              <w:jc w:val="center"/>
              <w:rPr>
                <w:sz w:val="25"/>
                <w:szCs w:val="25"/>
                <w:lang w:val="tt-RU"/>
              </w:rPr>
            </w:pPr>
            <w:r>
              <w:rPr>
                <w:sz w:val="25"/>
                <w:szCs w:val="25"/>
                <w:lang w:val="tt-RU"/>
              </w:rPr>
              <w:t>Исеме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proofErr w:type="spellStart"/>
            <w:r w:rsidRPr="0010562D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Сумма</w:t>
            </w:r>
            <w:r w:rsidR="0068619C">
              <w:rPr>
                <w:sz w:val="25"/>
                <w:szCs w:val="25"/>
                <w:lang w:val="tt-RU"/>
              </w:rPr>
              <w:t>сы</w:t>
            </w:r>
            <w:r w:rsidRPr="0010562D">
              <w:rPr>
                <w:sz w:val="25"/>
                <w:szCs w:val="25"/>
              </w:rPr>
              <w:t xml:space="preserve">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</w:t>
            </w:r>
          </w:p>
        </w:tc>
      </w:tr>
      <w:tr w:rsidR="0068619C" w:rsidRPr="0010562D" w:rsidTr="003F4D83">
        <w:trPr>
          <w:trHeight w:val="193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F13A8B" w:rsidRDefault="0068619C" w:rsidP="0068619C">
            <w:pPr>
              <w:rPr>
                <w:bCs/>
                <w:sz w:val="26"/>
                <w:szCs w:val="26"/>
                <w:lang w:val="tt-RU"/>
              </w:rPr>
            </w:pPr>
            <w:proofErr w:type="spellStart"/>
            <w:r w:rsidRPr="00F13A8B">
              <w:rPr>
                <w:bCs/>
                <w:sz w:val="26"/>
                <w:szCs w:val="26"/>
              </w:rPr>
              <w:t>Гомумд</w:t>
            </w:r>
            <w:proofErr w:type="spellEnd"/>
            <w:r w:rsidRPr="00F13A8B">
              <w:rPr>
                <w:bCs/>
                <w:sz w:val="26"/>
                <w:szCs w:val="26"/>
                <w:lang w:val="tt-RU"/>
              </w:rPr>
              <w:t>әүләт мәс</w:t>
            </w:r>
            <w:r w:rsidRPr="00F13A8B">
              <w:rPr>
                <w:bCs/>
                <w:sz w:val="26"/>
                <w:szCs w:val="26"/>
              </w:rPr>
              <w:t>ь</w:t>
            </w:r>
            <w:r w:rsidRPr="00F13A8B">
              <w:rPr>
                <w:bCs/>
                <w:sz w:val="26"/>
                <w:szCs w:val="26"/>
                <w:lang w:val="tt-RU"/>
              </w:rPr>
              <w:t>әләләре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314 012,1  </w:t>
            </w:r>
          </w:p>
        </w:tc>
      </w:tr>
      <w:tr w:rsidR="0068619C" w:rsidRPr="0010562D" w:rsidTr="003F4D83">
        <w:trPr>
          <w:trHeight w:val="18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F13A8B" w:rsidRDefault="0068619C" w:rsidP="0068619C">
            <w:pPr>
              <w:rPr>
                <w:bCs/>
                <w:sz w:val="26"/>
                <w:szCs w:val="26"/>
              </w:rPr>
            </w:pPr>
            <w:proofErr w:type="spellStart"/>
            <w:r w:rsidRPr="00F13A8B">
              <w:rPr>
                <w:bCs/>
                <w:sz w:val="26"/>
                <w:szCs w:val="26"/>
              </w:rPr>
              <w:t>Дәүләт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хакимиятенең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закон </w:t>
            </w:r>
            <w:proofErr w:type="spellStart"/>
            <w:r w:rsidRPr="00F13A8B">
              <w:rPr>
                <w:bCs/>
                <w:sz w:val="26"/>
                <w:szCs w:val="26"/>
              </w:rPr>
              <w:t>чыгару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(</w:t>
            </w:r>
            <w:proofErr w:type="spellStart"/>
            <w:r w:rsidRPr="00F13A8B">
              <w:rPr>
                <w:bCs/>
                <w:sz w:val="26"/>
                <w:szCs w:val="26"/>
              </w:rPr>
              <w:t>вәкиллекле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) </w:t>
            </w:r>
            <w:proofErr w:type="spellStart"/>
            <w:r w:rsidRPr="00F13A8B">
              <w:rPr>
                <w:bCs/>
                <w:sz w:val="26"/>
                <w:szCs w:val="26"/>
              </w:rPr>
              <w:t>органнары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һәм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муниципаль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берәмлекләрнең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вәкиллекле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органнары</w:t>
            </w:r>
            <w:proofErr w:type="spellEnd"/>
            <w:r w:rsidRPr="00F13A8B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F13A8B">
              <w:rPr>
                <w:bCs/>
                <w:sz w:val="26"/>
                <w:szCs w:val="26"/>
              </w:rPr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2769,0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Программа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2 769,0  </w:t>
            </w:r>
          </w:p>
        </w:tc>
      </w:tr>
      <w:tr w:rsidR="0068619C" w:rsidRPr="0010562D" w:rsidTr="004A0F3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Муниципалитет </w:t>
            </w:r>
            <w:proofErr w:type="spellStart"/>
            <w:r w:rsidRPr="001A5C54">
              <w:rPr>
                <w:sz w:val="25"/>
                <w:szCs w:val="25"/>
              </w:rPr>
              <w:t>башлыгы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2 769,0  </w:t>
            </w:r>
          </w:p>
        </w:tc>
      </w:tr>
      <w:tr w:rsidR="0068619C" w:rsidRPr="0010562D" w:rsidTr="0010562D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2 769,0  </w:t>
            </w:r>
          </w:p>
        </w:tc>
      </w:tr>
      <w:tr w:rsidR="0068619C" w:rsidRPr="0010562D" w:rsidTr="0010562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хакимиятенең</w:t>
            </w:r>
            <w:proofErr w:type="spellEnd"/>
            <w:r w:rsidRPr="001A5C54">
              <w:rPr>
                <w:sz w:val="25"/>
                <w:szCs w:val="25"/>
              </w:rPr>
              <w:t xml:space="preserve"> закон </w:t>
            </w:r>
            <w:proofErr w:type="spellStart"/>
            <w:r w:rsidRPr="001A5C54">
              <w:rPr>
                <w:sz w:val="25"/>
                <w:szCs w:val="25"/>
              </w:rPr>
              <w:t>чыгару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вәкиллекле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муниципалитетларның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вәкиллекле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52 502,1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Программа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52 502,1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8B7B8D" w:rsidP="0068619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="0068619C" w:rsidRPr="001A5C54">
              <w:rPr>
                <w:sz w:val="25"/>
                <w:szCs w:val="25"/>
              </w:rPr>
              <w:t>зәк</w:t>
            </w:r>
            <w:proofErr w:type="spellEnd"/>
            <w:r w:rsidR="0068619C" w:rsidRPr="001A5C54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52 502,1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32 259,0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18 908,1  </w:t>
            </w:r>
          </w:p>
        </w:tc>
      </w:tr>
      <w:tr w:rsidR="0068619C" w:rsidRPr="0010562D" w:rsidTr="004A0F3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</w:t>
            </w:r>
            <w:proofErr w:type="spellStart"/>
            <w:r w:rsidRPr="001A5C54">
              <w:rPr>
                <w:sz w:val="25"/>
                <w:szCs w:val="25"/>
              </w:rPr>
              <w:t>салымнар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җыемнар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1 335,0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Россия </w:t>
            </w:r>
            <w:proofErr w:type="spellStart"/>
            <w:r w:rsidRPr="001A5C54">
              <w:rPr>
                <w:sz w:val="25"/>
                <w:szCs w:val="25"/>
              </w:rPr>
              <w:t>Федерациясе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Хөкүмәте</w:t>
            </w:r>
            <w:proofErr w:type="spellEnd"/>
            <w:r w:rsidRPr="001A5C54">
              <w:rPr>
                <w:sz w:val="25"/>
                <w:szCs w:val="25"/>
              </w:rPr>
              <w:t xml:space="preserve">, Россия </w:t>
            </w:r>
            <w:proofErr w:type="spellStart"/>
            <w:r w:rsidRPr="001A5C54">
              <w:rPr>
                <w:sz w:val="25"/>
                <w:szCs w:val="25"/>
              </w:rPr>
              <w:t>Федерациясенең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субъектларының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хакимиятенең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югары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башкарма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хакимият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118 436,7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Программа</w:t>
            </w:r>
            <w:r w:rsidR="008B7B8D">
              <w:rPr>
                <w:sz w:val="25"/>
                <w:szCs w:val="25"/>
                <w:lang w:val="tt-RU"/>
              </w:rPr>
              <w:t>да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118 436,7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8B7B8D" w:rsidP="0068619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="0068619C" w:rsidRPr="001A5C54">
              <w:rPr>
                <w:sz w:val="25"/>
                <w:szCs w:val="25"/>
              </w:rPr>
              <w:t>зәк</w:t>
            </w:r>
            <w:proofErr w:type="spellEnd"/>
            <w:r w:rsidR="0068619C" w:rsidRPr="001A5C54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117 236,0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48 612,0  </w:t>
            </w:r>
          </w:p>
        </w:tc>
      </w:tr>
      <w:tr w:rsidR="0068619C" w:rsidRPr="0010562D" w:rsidTr="004A0F3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68 024,0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1A5C54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600,0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lastRenderedPageBreak/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598,2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598,2  </w:t>
            </w:r>
          </w:p>
        </w:tc>
      </w:tr>
      <w:tr w:rsidR="0068619C" w:rsidRPr="0010562D" w:rsidTr="008E71A1">
        <w:trPr>
          <w:trHeight w:val="139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1A5C54">
              <w:rPr>
                <w:sz w:val="25"/>
                <w:szCs w:val="25"/>
              </w:rPr>
              <w:t>Республикасының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хокукый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актлары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реестрын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алып</w:t>
            </w:r>
            <w:proofErr w:type="spellEnd"/>
            <w:r w:rsidRPr="001A5C54">
              <w:rPr>
                <w:sz w:val="25"/>
                <w:szCs w:val="25"/>
              </w:rPr>
              <w:t xml:space="preserve"> бару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кирәк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округка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кертелгән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пунктлардан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мәгълүмат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туплау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4,3  </w:t>
            </w:r>
          </w:p>
        </w:tc>
      </w:tr>
      <w:tr w:rsidR="0068619C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4,3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598,2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598,2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Суд </w:t>
            </w:r>
            <w:proofErr w:type="spellStart"/>
            <w:r w:rsidRPr="001A5C54">
              <w:rPr>
                <w:sz w:val="25"/>
                <w:szCs w:val="25"/>
              </w:rPr>
              <w:t>системасы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57,9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Федераль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исәбенә</w:t>
            </w:r>
            <w:proofErr w:type="spellEnd"/>
            <w:r w:rsidRPr="001A5C54">
              <w:rPr>
                <w:sz w:val="25"/>
                <w:szCs w:val="25"/>
              </w:rPr>
              <w:t xml:space="preserve"> Россия </w:t>
            </w:r>
            <w:proofErr w:type="spellStart"/>
            <w:r w:rsidRPr="001A5C54">
              <w:rPr>
                <w:sz w:val="25"/>
                <w:szCs w:val="25"/>
              </w:rPr>
              <w:t>Федерациясенең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юрисдикция </w:t>
            </w:r>
            <w:proofErr w:type="spellStart"/>
            <w:r w:rsidRPr="001A5C54">
              <w:rPr>
                <w:sz w:val="25"/>
                <w:szCs w:val="25"/>
              </w:rPr>
              <w:t>судлары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судьяларына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кандидатлар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исемлеген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төзү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үзгәртү</w:t>
            </w:r>
            <w:proofErr w:type="spellEnd"/>
            <w:r w:rsidRPr="001A5C54">
              <w:rPr>
                <w:sz w:val="25"/>
                <w:szCs w:val="25"/>
              </w:rPr>
              <w:t>).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57,9  </w:t>
            </w:r>
          </w:p>
        </w:tc>
      </w:tr>
      <w:tr w:rsidR="0068619C" w:rsidRPr="0010562D" w:rsidTr="004A0F34">
        <w:trPr>
          <w:trHeight w:val="7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57,9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Финанс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салым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таможня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финанс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бюджет) </w:t>
            </w:r>
            <w:proofErr w:type="spellStart"/>
            <w:r w:rsidRPr="001A5C54">
              <w:rPr>
                <w:sz w:val="25"/>
                <w:szCs w:val="25"/>
              </w:rPr>
              <w:t>күзәтчелек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21 955,8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Программа</w:t>
            </w:r>
            <w:r w:rsidR="008B7B8D">
              <w:rPr>
                <w:sz w:val="25"/>
                <w:szCs w:val="25"/>
                <w:lang w:val="tt-RU"/>
              </w:rPr>
              <w:t>да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21 955,8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8B7B8D" w:rsidP="0068619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="0068619C" w:rsidRPr="001A5C54">
              <w:rPr>
                <w:sz w:val="25"/>
                <w:szCs w:val="25"/>
              </w:rPr>
              <w:t>зәк</w:t>
            </w:r>
            <w:proofErr w:type="spellEnd"/>
            <w:r w:rsidR="0068619C" w:rsidRPr="001A5C54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21 955,8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18 603,9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3 332,9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1A5C54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19,0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Резерв </w:t>
            </w:r>
            <w:proofErr w:type="spellStart"/>
            <w:r w:rsidRPr="001A5C54">
              <w:rPr>
                <w:sz w:val="25"/>
                <w:szCs w:val="25"/>
              </w:rPr>
              <w:t>фондлары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24 985,4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8B7B8D" w:rsidP="0068619C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Җ</w:t>
            </w:r>
            <w:proofErr w:type="spellStart"/>
            <w:r w:rsidR="0068619C" w:rsidRPr="001A5C54">
              <w:rPr>
                <w:sz w:val="25"/>
                <w:szCs w:val="25"/>
              </w:rPr>
              <w:t>ирле</w:t>
            </w:r>
            <w:proofErr w:type="spellEnd"/>
            <w:r w:rsidR="0068619C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8619C" w:rsidRPr="001A5C54">
              <w:rPr>
                <w:sz w:val="25"/>
                <w:szCs w:val="25"/>
              </w:rPr>
              <w:t>үзидарә</w:t>
            </w:r>
            <w:proofErr w:type="spellEnd"/>
            <w:r w:rsidR="0068619C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8619C" w:rsidRPr="001A5C54">
              <w:rPr>
                <w:sz w:val="25"/>
                <w:szCs w:val="25"/>
              </w:rPr>
              <w:t>органнарының</w:t>
            </w:r>
            <w:proofErr w:type="spellEnd"/>
            <w:r w:rsidR="0068619C" w:rsidRPr="001A5C54">
              <w:rPr>
                <w:sz w:val="25"/>
                <w:szCs w:val="25"/>
              </w:rPr>
              <w:t xml:space="preserve"> резерв </w:t>
            </w:r>
            <w:proofErr w:type="spellStart"/>
            <w:r w:rsidR="0068619C" w:rsidRPr="001A5C54">
              <w:rPr>
                <w:sz w:val="25"/>
                <w:szCs w:val="25"/>
              </w:rPr>
              <w:t>фондлары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24 985,4  </w:t>
            </w:r>
          </w:p>
        </w:tc>
      </w:tr>
      <w:tr w:rsidR="0068619C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1A5C54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24 985,4  </w:t>
            </w:r>
          </w:p>
        </w:tc>
      </w:tr>
      <w:tr w:rsidR="0068619C" w:rsidRPr="00316381" w:rsidTr="0031638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619C" w:rsidRPr="001A5C54" w:rsidRDefault="0068619C" w:rsidP="0068619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</w:t>
            </w:r>
            <w:proofErr w:type="spellStart"/>
            <w:r w:rsidRPr="001A5C54">
              <w:rPr>
                <w:sz w:val="25"/>
                <w:szCs w:val="25"/>
              </w:rPr>
              <w:t>милли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619C" w:rsidRPr="0010562D" w:rsidRDefault="0068619C" w:rsidP="0068619C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93 305,2  </w:t>
            </w:r>
          </w:p>
        </w:tc>
      </w:tr>
      <w:tr w:rsidR="006C41AB" w:rsidRPr="00316381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C006AD" w:rsidRDefault="006C41AB" w:rsidP="006C41AB">
            <w:pPr>
              <w:rPr>
                <w:bCs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"2018-2027 </w:t>
            </w:r>
            <w:proofErr w:type="spellStart"/>
            <w:r>
              <w:rPr>
                <w:color w:val="000000"/>
                <w:sz w:val="25"/>
                <w:szCs w:val="25"/>
              </w:rPr>
              <w:t>елларга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районының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социаль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юнәлешле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коммерциягә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карамаган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булмаган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оешмаларына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1 500,0  </w:t>
            </w:r>
          </w:p>
        </w:tc>
      </w:tr>
      <w:tr w:rsidR="006C41AB" w:rsidRPr="00316381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C006AD" w:rsidRDefault="006C41AB" w:rsidP="006C41AB">
            <w:pPr>
              <w:rPr>
                <w:sz w:val="25"/>
                <w:szCs w:val="25"/>
              </w:rPr>
            </w:pPr>
            <w:r w:rsidRPr="00C006AD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C006AD">
              <w:rPr>
                <w:sz w:val="25"/>
                <w:szCs w:val="25"/>
              </w:rPr>
              <w:t>автоном</w:t>
            </w:r>
            <w:proofErr w:type="spellEnd"/>
            <w:r w:rsidRPr="00C006AD">
              <w:rPr>
                <w:sz w:val="25"/>
                <w:szCs w:val="25"/>
              </w:rPr>
              <w:t xml:space="preserve"> </w:t>
            </w:r>
            <w:proofErr w:type="spellStart"/>
            <w:r w:rsidRPr="00C006AD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C006AD">
              <w:rPr>
                <w:sz w:val="25"/>
                <w:szCs w:val="25"/>
              </w:rPr>
              <w:t xml:space="preserve"> </w:t>
            </w:r>
            <w:proofErr w:type="spellStart"/>
            <w:r w:rsidRPr="00C006AD">
              <w:rPr>
                <w:sz w:val="25"/>
                <w:szCs w:val="25"/>
              </w:rPr>
              <w:t>булмаган</w:t>
            </w:r>
            <w:proofErr w:type="spellEnd"/>
            <w:r w:rsidRPr="00C006AD">
              <w:rPr>
                <w:sz w:val="25"/>
                <w:szCs w:val="25"/>
              </w:rPr>
              <w:t xml:space="preserve"> </w:t>
            </w:r>
            <w:proofErr w:type="spellStart"/>
            <w:r w:rsidRPr="00C006AD">
              <w:rPr>
                <w:sz w:val="25"/>
                <w:szCs w:val="25"/>
              </w:rPr>
              <w:t>оешмаларга</w:t>
            </w:r>
            <w:proofErr w:type="spellEnd"/>
            <w:r w:rsidRPr="00C006AD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C006AD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1 500,0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Чуваш </w:t>
            </w:r>
            <w:proofErr w:type="spellStart"/>
            <w:r>
              <w:rPr>
                <w:color w:val="000000"/>
                <w:sz w:val="25"/>
                <w:szCs w:val="25"/>
              </w:rPr>
              <w:t>культурасына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“Рухи </w:t>
            </w:r>
            <w:proofErr w:type="spellStart"/>
            <w:r>
              <w:rPr>
                <w:color w:val="000000"/>
                <w:sz w:val="25"/>
                <w:szCs w:val="25"/>
              </w:rPr>
              <w:t>очыш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” </w:t>
            </w:r>
            <w:proofErr w:type="spellStart"/>
            <w:r>
              <w:rPr>
                <w:color w:val="000000"/>
                <w:sz w:val="25"/>
                <w:szCs w:val="25"/>
              </w:rPr>
              <w:t>теленә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«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рус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«Урал» </w:t>
            </w:r>
            <w:proofErr w:type="spellStart"/>
            <w:r>
              <w:rPr>
                <w:color w:val="000000"/>
                <w:sz w:val="25"/>
                <w:szCs w:val="25"/>
              </w:rPr>
              <w:t>башкорт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азербайҗан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НГНК "</w:t>
            </w:r>
            <w:proofErr w:type="spellStart"/>
            <w:r>
              <w:rPr>
                <w:color w:val="000000"/>
                <w:sz w:val="25"/>
                <w:szCs w:val="25"/>
              </w:rPr>
              <w:t>Вербиченька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Украина </w:t>
            </w:r>
            <w:proofErr w:type="spellStart"/>
            <w:r>
              <w:rPr>
                <w:color w:val="000000"/>
                <w:sz w:val="25"/>
                <w:szCs w:val="25"/>
              </w:rPr>
              <w:t>ширкәте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таҗик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Керәшен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этнографик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мәдәни-агарту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НО «</w:t>
            </w:r>
            <w:proofErr w:type="spellStart"/>
            <w:r>
              <w:rPr>
                <w:color w:val="000000"/>
                <w:sz w:val="25"/>
                <w:szCs w:val="25"/>
              </w:rPr>
              <w:t>Телләр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турында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Канунын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үтәүгә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итү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Әрмәнстан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милли-мәдәният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Үзбәк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мәдәният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Удмуртларының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  <w:r>
              <w:rPr>
                <w:color w:val="000000"/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735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Мари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бирле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төбәгенең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сугыш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>
              <w:rPr>
                <w:color w:val="000000"/>
                <w:sz w:val="25"/>
                <w:szCs w:val="25"/>
              </w:rPr>
              <w:t>хезмәт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, кораллы </w:t>
            </w:r>
            <w:proofErr w:type="spellStart"/>
            <w:r>
              <w:rPr>
                <w:color w:val="000000"/>
                <w:sz w:val="25"/>
                <w:szCs w:val="25"/>
              </w:rPr>
              <w:t>көчләр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хокук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саклау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органнары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ветераннарының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(</w:t>
            </w:r>
            <w:proofErr w:type="spellStart"/>
            <w:r>
              <w:rPr>
                <w:color w:val="000000"/>
                <w:sz w:val="25"/>
                <w:szCs w:val="25"/>
              </w:rPr>
              <w:t>пенсионерларының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)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300,0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"2020-2024 </w:t>
            </w:r>
            <w:proofErr w:type="spellStart"/>
            <w:r>
              <w:rPr>
                <w:color w:val="000000"/>
                <w:sz w:val="25"/>
                <w:szCs w:val="25"/>
              </w:rPr>
              <w:t>елларда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Камада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төбәгендә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халык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сәламәтлеген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ныгыту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308,0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Дәүләт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(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) </w:t>
            </w:r>
            <w:proofErr w:type="spellStart"/>
            <w:r>
              <w:rPr>
                <w:color w:val="000000"/>
                <w:sz w:val="25"/>
                <w:szCs w:val="25"/>
              </w:rPr>
              <w:t>ихтыяҗлары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өчен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товар, </w:t>
            </w:r>
            <w:proofErr w:type="spellStart"/>
            <w:r>
              <w:rPr>
                <w:color w:val="000000"/>
                <w:sz w:val="25"/>
                <w:szCs w:val="25"/>
              </w:rPr>
              <w:t>эш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хезмәтләр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сатып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308,0  </w:t>
            </w:r>
          </w:p>
        </w:tc>
      </w:tr>
      <w:tr w:rsidR="006C41AB" w:rsidRPr="0010562D" w:rsidTr="008B7B8D">
        <w:trPr>
          <w:trHeight w:val="60"/>
        </w:trPr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C41AB" w:rsidRDefault="006C41AB" w:rsidP="006C41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Программада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булмаган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91 497,2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Попечительлек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попечительлек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6 161,7  </w:t>
            </w:r>
          </w:p>
        </w:tc>
      </w:tr>
      <w:tr w:rsidR="006C41AB" w:rsidRPr="0010562D" w:rsidTr="001D589E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5 679,0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482,7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1A5C54">
              <w:rPr>
                <w:sz w:val="25"/>
                <w:szCs w:val="25"/>
              </w:rPr>
              <w:t>Республикасының</w:t>
            </w:r>
            <w:proofErr w:type="spellEnd"/>
            <w:r w:rsidRPr="001A5C54">
              <w:rPr>
                <w:sz w:val="25"/>
                <w:szCs w:val="25"/>
              </w:rPr>
              <w:t xml:space="preserve"> архив фонды </w:t>
            </w:r>
            <w:proofErr w:type="spellStart"/>
            <w:r w:rsidRPr="001A5C54">
              <w:rPr>
                <w:sz w:val="25"/>
                <w:szCs w:val="25"/>
              </w:rPr>
              <w:t>документларын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архив </w:t>
            </w:r>
            <w:proofErr w:type="spellStart"/>
            <w:r w:rsidRPr="001A5C54">
              <w:rPr>
                <w:sz w:val="25"/>
                <w:szCs w:val="25"/>
              </w:rPr>
              <w:t>документларын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исәпкә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куллануны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4 834,2  </w:t>
            </w:r>
          </w:p>
        </w:tc>
      </w:tr>
      <w:tr w:rsidR="006C41AB" w:rsidRPr="0010562D" w:rsidTr="00123202">
        <w:trPr>
          <w:trHeight w:val="68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2 732,1  </w:t>
            </w:r>
          </w:p>
        </w:tc>
      </w:tr>
      <w:tr w:rsidR="006C41AB" w:rsidRPr="0010562D" w:rsidTr="004A0F34">
        <w:trPr>
          <w:trHeight w:val="1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2 102,1  </w:t>
            </w:r>
          </w:p>
        </w:tc>
      </w:tr>
      <w:tr w:rsidR="006C41AB" w:rsidRPr="0010562D" w:rsidTr="001D589E">
        <w:trPr>
          <w:trHeight w:val="106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8B7B8D" w:rsidP="006C41A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lastRenderedPageBreak/>
              <w:t>Җ</w:t>
            </w:r>
            <w:proofErr w:type="spellStart"/>
            <w:r w:rsidR="006C41AB" w:rsidRPr="001A5C54">
              <w:rPr>
                <w:sz w:val="25"/>
                <w:szCs w:val="25"/>
              </w:rPr>
              <w:t>ир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кишәрлекләрен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идарә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итү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өчен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дәүләт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вәкаләтләрен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тормышка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ашыру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, </w:t>
            </w:r>
            <w:proofErr w:type="spellStart"/>
            <w:r w:rsidR="006C41AB" w:rsidRPr="001A5C54">
              <w:rPr>
                <w:sz w:val="25"/>
                <w:szCs w:val="25"/>
              </w:rPr>
              <w:t>дәүләт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милке </w:t>
            </w:r>
            <w:proofErr w:type="spellStart"/>
            <w:r w:rsidR="006C41AB" w:rsidRPr="001A5C54">
              <w:rPr>
                <w:sz w:val="25"/>
                <w:szCs w:val="25"/>
              </w:rPr>
              <w:t>чикләнмәгән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152,4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152,4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8B7B8D" w:rsidP="006C41A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="006C41AB" w:rsidRPr="001A5C54">
              <w:rPr>
                <w:sz w:val="25"/>
                <w:szCs w:val="25"/>
              </w:rPr>
              <w:t>зәк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11 670,0  </w:t>
            </w:r>
          </w:p>
        </w:tc>
      </w:tr>
      <w:tr w:rsidR="006C41AB" w:rsidRPr="0010562D" w:rsidTr="001D589E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10 418,2  </w:t>
            </w:r>
          </w:p>
        </w:tc>
      </w:tr>
      <w:tr w:rsidR="006C41AB" w:rsidRPr="0010562D" w:rsidTr="001D589E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1 251,8  </w:t>
            </w:r>
          </w:p>
        </w:tc>
      </w:tr>
      <w:tr w:rsidR="006C41AB" w:rsidRPr="0010562D" w:rsidTr="001D589E">
        <w:trPr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Оешмаларның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милек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салымын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салымын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257,6  </w:t>
            </w:r>
          </w:p>
        </w:tc>
      </w:tr>
      <w:tr w:rsidR="006C41AB" w:rsidRPr="0010562D" w:rsidTr="004A0F34">
        <w:trPr>
          <w:trHeight w:val="8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1A5C54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257,6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44 143,3  </w:t>
            </w:r>
          </w:p>
        </w:tc>
      </w:tr>
      <w:tr w:rsidR="006C41AB" w:rsidRPr="0010562D" w:rsidTr="0010562D">
        <w:trPr>
          <w:trHeight w:val="7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2 315,0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16 142,4  </w:t>
            </w:r>
          </w:p>
        </w:tc>
      </w:tr>
      <w:tr w:rsidR="006C41AB" w:rsidRPr="0010562D" w:rsidTr="0010562D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1 747,8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коммерциячел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23 938,1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хезмәткәрләр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страховка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406,0  </w:t>
            </w:r>
          </w:p>
        </w:tc>
      </w:tr>
      <w:tr w:rsidR="006C41AB" w:rsidRPr="0010562D" w:rsidTr="004A0F34">
        <w:trPr>
          <w:trHeight w:val="24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406,0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хезмәткәрләрне</w:t>
            </w:r>
            <w:proofErr w:type="spellEnd"/>
            <w:r w:rsidRPr="001A5C54">
              <w:rPr>
                <w:sz w:val="25"/>
                <w:szCs w:val="25"/>
              </w:rPr>
              <w:t xml:space="preserve"> медицина </w:t>
            </w:r>
            <w:proofErr w:type="spellStart"/>
            <w:r w:rsidRPr="001A5C54">
              <w:rPr>
                <w:sz w:val="25"/>
                <w:szCs w:val="25"/>
              </w:rPr>
              <w:t>тикшерүе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1 228,0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1 228,0  </w:t>
            </w:r>
          </w:p>
        </w:tc>
      </w:tr>
      <w:tr w:rsidR="006C41AB" w:rsidRPr="0010562D" w:rsidTr="001D589E">
        <w:trPr>
          <w:trHeight w:val="108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Балигъ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буенча</w:t>
            </w:r>
            <w:proofErr w:type="spellEnd"/>
            <w:r w:rsidRPr="001A5C54">
              <w:rPr>
                <w:sz w:val="25"/>
                <w:szCs w:val="25"/>
              </w:rPr>
              <w:t xml:space="preserve"> комиссия </w:t>
            </w:r>
            <w:proofErr w:type="spellStart"/>
            <w:r w:rsidRPr="001A5C54">
              <w:rPr>
                <w:sz w:val="25"/>
                <w:szCs w:val="25"/>
              </w:rPr>
              <w:t>эшчәнлеген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формалаштыру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2 984,6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2 979,3  </w:t>
            </w:r>
          </w:p>
        </w:tc>
      </w:tr>
      <w:tr w:rsidR="006C41AB" w:rsidRPr="0010562D" w:rsidTr="004A0F34">
        <w:trPr>
          <w:trHeight w:val="12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5,3  </w:t>
            </w:r>
          </w:p>
        </w:tc>
      </w:tr>
      <w:tr w:rsidR="006C41AB" w:rsidRPr="0010562D" w:rsidTr="00E70445">
        <w:trPr>
          <w:trHeight w:val="53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Административ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комиссияләр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формалаштыру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613,8  </w:t>
            </w:r>
          </w:p>
        </w:tc>
      </w:tr>
      <w:tr w:rsidR="006C41AB" w:rsidRPr="0010562D" w:rsidTr="00E70445">
        <w:trPr>
          <w:trHeight w:val="70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lastRenderedPageBreak/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608,0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5,8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Архив </w:t>
            </w:r>
            <w:proofErr w:type="spellStart"/>
            <w:r w:rsidRPr="001A5C54">
              <w:rPr>
                <w:sz w:val="25"/>
                <w:szCs w:val="25"/>
              </w:rPr>
              <w:t>эшләре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160,4  </w:t>
            </w:r>
          </w:p>
        </w:tc>
      </w:tr>
      <w:tr w:rsidR="006C41AB" w:rsidRPr="0010562D" w:rsidTr="0010562D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160,4  </w:t>
            </w:r>
          </w:p>
        </w:tc>
      </w:tr>
      <w:tr w:rsidR="006C41AB" w:rsidRPr="0010562D" w:rsidTr="008B7B8D">
        <w:trPr>
          <w:trHeight w:val="762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Административ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бозулар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турында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протоколлар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төзергә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түрәләр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исемлеген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билгеләү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0,9  </w:t>
            </w:r>
          </w:p>
        </w:tc>
      </w:tr>
      <w:tr w:rsidR="006C41AB" w:rsidRPr="0010562D" w:rsidTr="0010562D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0,9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Каты </w:t>
            </w:r>
            <w:proofErr w:type="spellStart"/>
            <w:r w:rsidRPr="001A5C54">
              <w:rPr>
                <w:sz w:val="25"/>
                <w:szCs w:val="25"/>
              </w:rPr>
              <w:t>исергән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хәрәкәт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сәләтен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югалткан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кешеләргә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бурычы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үтәлешен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5 210,0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8B7B8D">
              <w:rPr>
                <w:sz w:val="25"/>
                <w:szCs w:val="25"/>
              </w:rPr>
              <w:t>ениеләргә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һәм</w:t>
            </w:r>
            <w:proofErr w:type="spellEnd"/>
            <w:r w:rsidR="008B7B8D">
              <w:rPr>
                <w:sz w:val="25"/>
                <w:szCs w:val="25"/>
              </w:rPr>
              <w:t xml:space="preserve"> башка </w:t>
            </w:r>
            <w:proofErr w:type="spellStart"/>
            <w:r w:rsidR="008B7B8D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5 210,0  </w:t>
            </w:r>
          </w:p>
        </w:tc>
      </w:tr>
      <w:tr w:rsidR="006C41AB" w:rsidRPr="0010562D" w:rsidTr="004A0F34">
        <w:trPr>
          <w:trHeight w:val="19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Гражданлык</w:t>
            </w:r>
            <w:proofErr w:type="spellEnd"/>
            <w:r w:rsidRPr="001A5C54">
              <w:rPr>
                <w:sz w:val="25"/>
                <w:szCs w:val="25"/>
              </w:rPr>
              <w:t xml:space="preserve"> статусы </w:t>
            </w:r>
            <w:proofErr w:type="spellStart"/>
            <w:r w:rsidRPr="001A5C54">
              <w:rPr>
                <w:sz w:val="25"/>
                <w:szCs w:val="25"/>
              </w:rPr>
              <w:t>актларын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теркәү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13 674,3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10 726,3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2 518,0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430,0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Милли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4 666,0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Мобилизация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хәрби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күнегүләр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4 666,0  </w:t>
            </w:r>
          </w:p>
        </w:tc>
      </w:tr>
      <w:tr w:rsidR="006C41AB" w:rsidRPr="0010562D" w:rsidTr="008B7B8D">
        <w:trPr>
          <w:trHeight w:val="87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Федераль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исәбенә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хәрби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комиссариатлар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территорияләрдә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беренчел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хәрби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теркәлүне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кертү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4 666,0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4 666,0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Милли </w:t>
            </w:r>
            <w:proofErr w:type="spellStart"/>
            <w:r w:rsidRPr="001A5C54">
              <w:rPr>
                <w:sz w:val="25"/>
                <w:szCs w:val="25"/>
              </w:rPr>
              <w:t>Куркынычсызлык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77 487,4  </w:t>
            </w:r>
          </w:p>
        </w:tc>
      </w:tr>
      <w:tr w:rsidR="006C41AB" w:rsidRPr="001D589E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Халыкны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территорияләрне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табигый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кеше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гадәттән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хәлләрдән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янгын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куркынычсызлыгы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17 765,7  </w:t>
            </w:r>
          </w:p>
        </w:tc>
      </w:tr>
      <w:tr w:rsidR="006C41AB" w:rsidRPr="001D589E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>Программа</w:t>
            </w:r>
            <w:r w:rsidR="008B7B8D">
              <w:rPr>
                <w:bCs/>
                <w:sz w:val="25"/>
                <w:szCs w:val="25"/>
                <w:lang w:val="tt-RU"/>
              </w:rPr>
              <w:t>да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17 765,7  </w:t>
            </w:r>
          </w:p>
        </w:tc>
      </w:tr>
      <w:tr w:rsidR="006C41AB" w:rsidRPr="001D589E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Янгын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сүндерү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бүлекләренә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17 765,7  </w:t>
            </w:r>
          </w:p>
        </w:tc>
      </w:tr>
      <w:tr w:rsidR="006C41AB" w:rsidRPr="001D589E" w:rsidTr="001D589E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15 047,5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2 507,0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Оешмаларның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милек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салымын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салымын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211,2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1A5C54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211,2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lastRenderedPageBreak/>
              <w:t xml:space="preserve">Милли </w:t>
            </w:r>
            <w:proofErr w:type="spellStart"/>
            <w:r w:rsidRPr="001A5C54">
              <w:rPr>
                <w:sz w:val="25"/>
                <w:szCs w:val="25"/>
              </w:rPr>
              <w:t>куркынычсызлык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өлкәсендәге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сораулар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җәмәгать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тәртибен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 пункты)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59 721,7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Программа</w:t>
            </w:r>
            <w:r w:rsidR="008B7B8D">
              <w:rPr>
                <w:sz w:val="25"/>
                <w:szCs w:val="25"/>
                <w:lang w:val="tt-RU"/>
              </w:rPr>
              <w:t>да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59 721,7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8B7B8D" w:rsidP="006C41AB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Ү</w:t>
            </w:r>
            <w:r w:rsidR="006C41AB" w:rsidRPr="001A5C54">
              <w:rPr>
                <w:sz w:val="25"/>
                <w:szCs w:val="25"/>
              </w:rPr>
              <w:t>зәк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59 721,7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59 721,7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Милли </w:t>
            </w:r>
            <w:proofErr w:type="spellStart"/>
            <w:r w:rsidRPr="001A5C54">
              <w:rPr>
                <w:sz w:val="25"/>
                <w:szCs w:val="25"/>
              </w:rPr>
              <w:t>икътисад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253 880,6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Авыл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хуҗалыгы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балык </w:t>
            </w:r>
            <w:proofErr w:type="spellStart"/>
            <w:r w:rsidRPr="001A5C54">
              <w:rPr>
                <w:sz w:val="25"/>
                <w:szCs w:val="25"/>
              </w:rPr>
              <w:t>тоту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4 787,6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Хайваннар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авыруларын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бетерү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аларны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дәвалау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4 672,5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4 672,5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Терлекләрне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күмү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биометрик </w:t>
            </w:r>
            <w:proofErr w:type="spellStart"/>
            <w:r w:rsidRPr="001A5C54">
              <w:rPr>
                <w:sz w:val="25"/>
                <w:szCs w:val="25"/>
              </w:rPr>
              <w:t>чокырлар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115,1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115,1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Су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740,8  </w:t>
            </w:r>
          </w:p>
        </w:tc>
      </w:tr>
      <w:tr w:rsidR="006C41AB" w:rsidRPr="0010562D" w:rsidTr="00A5250E">
        <w:trPr>
          <w:trHeight w:val="13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Ясалма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утырту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банкларны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дамбаларны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тоту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ремонтлау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ныгыту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740,8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740,8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11 386,5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транспорт </w:t>
            </w:r>
            <w:proofErr w:type="spellStart"/>
            <w:r w:rsidRPr="001A5C54">
              <w:rPr>
                <w:sz w:val="25"/>
                <w:szCs w:val="25"/>
              </w:rPr>
              <w:t>төрендә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сайланган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4 000,0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4 000,0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район </w:t>
            </w:r>
            <w:proofErr w:type="spellStart"/>
            <w:r w:rsidRPr="001A5C54">
              <w:rPr>
                <w:sz w:val="25"/>
                <w:szCs w:val="25"/>
              </w:rPr>
              <w:t>эчендә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пассажирлар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ташуны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7 386,5  </w:t>
            </w:r>
          </w:p>
        </w:tc>
      </w:tr>
      <w:tr w:rsidR="006C41AB" w:rsidRPr="0010562D" w:rsidTr="001D589E">
        <w:trPr>
          <w:trHeight w:val="34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7 386,5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8B7B8D" w:rsidP="006C41A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r w:rsidR="006C41AB" w:rsidRPr="001A5C54">
              <w:rPr>
                <w:sz w:val="25"/>
                <w:szCs w:val="25"/>
              </w:rPr>
              <w:t xml:space="preserve">л </w:t>
            </w:r>
            <w:proofErr w:type="spellStart"/>
            <w:r w:rsidR="006C41AB" w:rsidRPr="001A5C54">
              <w:rPr>
                <w:sz w:val="25"/>
                <w:szCs w:val="25"/>
              </w:rPr>
              <w:t>объектлары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(</w:t>
            </w:r>
            <w:proofErr w:type="spellStart"/>
            <w:r w:rsidR="006C41AB" w:rsidRPr="001A5C54">
              <w:rPr>
                <w:sz w:val="25"/>
                <w:szCs w:val="25"/>
              </w:rPr>
              <w:t>юл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фондлары</w:t>
            </w:r>
            <w:proofErr w:type="spellEnd"/>
            <w:r w:rsidR="006C41AB" w:rsidRPr="001A5C54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236 965,7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Шәһәр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округлары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пунктлары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чикләрендә</w:t>
            </w:r>
            <w:proofErr w:type="spellEnd"/>
            <w:r w:rsidRPr="001A5C54">
              <w:rPr>
                <w:sz w:val="25"/>
                <w:szCs w:val="25"/>
              </w:rPr>
              <w:t xml:space="preserve"> автомобиль </w:t>
            </w:r>
            <w:proofErr w:type="spellStart"/>
            <w:r w:rsidRPr="001A5C54">
              <w:rPr>
                <w:sz w:val="25"/>
                <w:szCs w:val="25"/>
              </w:rPr>
              <w:t>юлларын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инженер </w:t>
            </w:r>
            <w:proofErr w:type="spellStart"/>
            <w:r w:rsidRPr="001A5C54">
              <w:rPr>
                <w:sz w:val="25"/>
                <w:szCs w:val="25"/>
              </w:rPr>
              <w:t>корылмаларын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төзү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ремонтлау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ремонтлау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154 038,2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8B7B8D">
              <w:rPr>
                <w:sz w:val="25"/>
                <w:szCs w:val="25"/>
              </w:rPr>
              <w:t>ениеләргә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һәм</w:t>
            </w:r>
            <w:proofErr w:type="spellEnd"/>
            <w:r w:rsidR="008B7B8D">
              <w:rPr>
                <w:sz w:val="25"/>
                <w:szCs w:val="25"/>
              </w:rPr>
              <w:t xml:space="preserve"> башка </w:t>
            </w:r>
            <w:proofErr w:type="spellStart"/>
            <w:r w:rsidR="008B7B8D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154 038,2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8B7B8D" w:rsidP="006C41A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Җ</w:t>
            </w:r>
            <w:proofErr w:type="spellStart"/>
            <w:r w:rsidR="006C41AB" w:rsidRPr="001A5C54">
              <w:rPr>
                <w:sz w:val="25"/>
                <w:szCs w:val="25"/>
              </w:rPr>
              <w:t>ирле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юл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челтәрен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яхшырту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, </w:t>
            </w:r>
            <w:proofErr w:type="spellStart"/>
            <w:r w:rsidR="006C41AB" w:rsidRPr="001A5C54">
              <w:rPr>
                <w:sz w:val="25"/>
                <w:szCs w:val="25"/>
              </w:rPr>
              <w:t>үстерү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хезмәт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73 959,5  </w:t>
            </w:r>
          </w:p>
        </w:tc>
      </w:tr>
      <w:tr w:rsidR="006C41AB" w:rsidRPr="0010562D" w:rsidTr="00123202">
        <w:trPr>
          <w:trHeight w:val="9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73 959,5  </w:t>
            </w:r>
          </w:p>
        </w:tc>
      </w:tr>
      <w:tr w:rsidR="006C41AB" w:rsidRPr="0010562D" w:rsidTr="008B7B8D">
        <w:trPr>
          <w:trHeight w:val="115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Килешүләр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нигезендә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әһәмияткә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ия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проблемаларны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чишү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өлешен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башкару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муниципалитетлар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</w:t>
            </w:r>
            <w:r w:rsidR="008B7B8D">
              <w:rPr>
                <w:sz w:val="25"/>
                <w:szCs w:val="25"/>
              </w:rPr>
              <w:t>юджетара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8 968,0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8 968,0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коммуналь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277 144,2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lastRenderedPageBreak/>
              <w:t>Торак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109 307,0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1A5C54">
              <w:rPr>
                <w:sz w:val="25"/>
                <w:szCs w:val="25"/>
              </w:rPr>
              <w:t>Республикасы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территориясендә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урнашкан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күпфатирлы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йортларда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милекне</w:t>
            </w:r>
            <w:proofErr w:type="spellEnd"/>
            <w:r w:rsidRPr="001A5C54">
              <w:rPr>
                <w:sz w:val="25"/>
                <w:szCs w:val="25"/>
              </w:rPr>
              <w:t xml:space="preserve"> капиталь </w:t>
            </w:r>
            <w:proofErr w:type="spellStart"/>
            <w:r w:rsidRPr="001A5C54">
              <w:rPr>
                <w:sz w:val="25"/>
                <w:szCs w:val="25"/>
              </w:rPr>
              <w:t>ремонтлау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буенча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региональ</w:t>
            </w:r>
            <w:proofErr w:type="spellEnd"/>
            <w:r w:rsidRPr="001A5C54">
              <w:rPr>
                <w:sz w:val="25"/>
                <w:szCs w:val="25"/>
              </w:rPr>
              <w:t xml:space="preserve"> программа </w:t>
            </w:r>
            <w:proofErr w:type="spellStart"/>
            <w:r w:rsidRPr="001A5C54">
              <w:rPr>
                <w:sz w:val="25"/>
                <w:szCs w:val="25"/>
              </w:rPr>
              <w:t>эшчәнлеген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109 007,0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8B7B8D">
              <w:rPr>
                <w:sz w:val="25"/>
                <w:szCs w:val="25"/>
              </w:rPr>
              <w:t>ениеләргә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һәм</w:t>
            </w:r>
            <w:proofErr w:type="spellEnd"/>
            <w:r w:rsidR="008B7B8D">
              <w:rPr>
                <w:sz w:val="25"/>
                <w:szCs w:val="25"/>
              </w:rPr>
              <w:t xml:space="preserve"> башка </w:t>
            </w:r>
            <w:proofErr w:type="spellStart"/>
            <w:r w:rsidR="008B7B8D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109 007,0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мәдәни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объектларны</w:t>
            </w:r>
            <w:proofErr w:type="spellEnd"/>
            <w:r w:rsidRPr="001A5C54">
              <w:rPr>
                <w:sz w:val="25"/>
                <w:szCs w:val="25"/>
              </w:rPr>
              <w:t xml:space="preserve"> кабул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файдалануга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тапшыру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300,0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8B7B8D">
              <w:rPr>
                <w:sz w:val="25"/>
                <w:szCs w:val="25"/>
              </w:rPr>
              <w:t>ениеләргә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һәм</w:t>
            </w:r>
            <w:proofErr w:type="spellEnd"/>
            <w:r w:rsidR="008B7B8D">
              <w:rPr>
                <w:sz w:val="25"/>
                <w:szCs w:val="25"/>
              </w:rPr>
              <w:t xml:space="preserve"> башка </w:t>
            </w:r>
            <w:proofErr w:type="spellStart"/>
            <w:r w:rsidR="008B7B8D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300,0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Яхшырту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166 891,7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Урам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яктырту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12 500,0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8B7B8D">
              <w:rPr>
                <w:sz w:val="25"/>
                <w:szCs w:val="25"/>
              </w:rPr>
              <w:t>ениеләргә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һәм</w:t>
            </w:r>
            <w:proofErr w:type="spellEnd"/>
            <w:r w:rsidR="008B7B8D">
              <w:rPr>
                <w:sz w:val="25"/>
                <w:szCs w:val="25"/>
              </w:rPr>
              <w:t xml:space="preserve"> башка </w:t>
            </w:r>
            <w:proofErr w:type="spellStart"/>
            <w:r w:rsidR="008B7B8D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12 500,0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Яшелләндерү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18 500,0  </w:t>
            </w:r>
          </w:p>
        </w:tc>
      </w:tr>
      <w:tr w:rsidR="006C41AB" w:rsidRPr="0010562D" w:rsidTr="001E17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8B7B8D">
              <w:rPr>
                <w:sz w:val="25"/>
                <w:szCs w:val="25"/>
              </w:rPr>
              <w:t>ениеләргә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һәм</w:t>
            </w:r>
            <w:proofErr w:type="spellEnd"/>
            <w:r w:rsidR="008B7B8D">
              <w:rPr>
                <w:sz w:val="25"/>
                <w:szCs w:val="25"/>
              </w:rPr>
              <w:t xml:space="preserve"> башка </w:t>
            </w:r>
            <w:proofErr w:type="spellStart"/>
            <w:r w:rsidR="008B7B8D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18 500,0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Шәһәр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округларын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пунктларны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төзекләндерү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33 417,7  </w:t>
            </w:r>
          </w:p>
        </w:tc>
      </w:tr>
      <w:tr w:rsidR="006C41AB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2 659,2  </w:t>
            </w:r>
          </w:p>
        </w:tc>
      </w:tr>
      <w:tr w:rsidR="006C41AB" w:rsidRPr="0010562D" w:rsidTr="001E17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</w:t>
            </w:r>
            <w:r w:rsidR="008B7B8D">
              <w:rPr>
                <w:sz w:val="25"/>
                <w:szCs w:val="25"/>
              </w:rPr>
              <w:t>әргә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һәм</w:t>
            </w:r>
            <w:proofErr w:type="spellEnd"/>
            <w:r w:rsidR="008B7B8D">
              <w:rPr>
                <w:sz w:val="25"/>
                <w:szCs w:val="25"/>
              </w:rPr>
              <w:t xml:space="preserve"> башка </w:t>
            </w:r>
            <w:proofErr w:type="spellStart"/>
            <w:r w:rsidR="008B7B8D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30 758,5  </w:t>
            </w:r>
          </w:p>
        </w:tc>
      </w:tr>
      <w:tr w:rsidR="006C41AB" w:rsidRPr="0010562D" w:rsidTr="001E17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Паркларга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мәйданнарга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48 630,3  </w:t>
            </w:r>
          </w:p>
        </w:tc>
      </w:tr>
      <w:tr w:rsidR="006C41AB" w:rsidRPr="0010562D" w:rsidTr="0028240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8B7B8D">
              <w:rPr>
                <w:sz w:val="25"/>
                <w:szCs w:val="25"/>
              </w:rPr>
              <w:t>ениеләргә</w:t>
            </w:r>
            <w:proofErr w:type="spellEnd"/>
            <w:r w:rsidR="008B7B8D">
              <w:rPr>
                <w:sz w:val="25"/>
                <w:szCs w:val="25"/>
              </w:rPr>
              <w:t xml:space="preserve"> </w:t>
            </w:r>
            <w:proofErr w:type="spellStart"/>
            <w:r w:rsidR="008B7B8D">
              <w:rPr>
                <w:sz w:val="25"/>
                <w:szCs w:val="25"/>
              </w:rPr>
              <w:t>һәм</w:t>
            </w:r>
            <w:proofErr w:type="spellEnd"/>
            <w:r w:rsidR="008B7B8D">
              <w:rPr>
                <w:sz w:val="25"/>
                <w:szCs w:val="25"/>
              </w:rPr>
              <w:t xml:space="preserve"> башка </w:t>
            </w:r>
            <w:proofErr w:type="spellStart"/>
            <w:r w:rsidR="008B7B8D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48 630,3  </w:t>
            </w:r>
          </w:p>
        </w:tc>
      </w:tr>
      <w:tr w:rsidR="006C41AB" w:rsidRPr="0010562D" w:rsidTr="0028240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50 417,3  </w:t>
            </w:r>
          </w:p>
        </w:tc>
      </w:tr>
      <w:tr w:rsidR="006C41AB" w:rsidRPr="0010562D" w:rsidTr="0028240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50 417,3  </w:t>
            </w:r>
          </w:p>
        </w:tc>
      </w:tr>
      <w:tr w:rsidR="006C41AB" w:rsidRPr="0010562D" w:rsidTr="0028240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Карантинны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аеруча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куркыныч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чүп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үләннәрен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юк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392,4  </w:t>
            </w:r>
          </w:p>
        </w:tc>
      </w:tr>
      <w:tr w:rsidR="006C41AB" w:rsidRPr="0010562D" w:rsidTr="00282400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392,4  </w:t>
            </w:r>
          </w:p>
        </w:tc>
      </w:tr>
      <w:tr w:rsidR="006C41AB" w:rsidRPr="0010562D" w:rsidTr="0028240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Карантинны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аеруча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куркыныч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чүп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үләннәрен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юк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чаралары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фондларыннан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4,0  </w:t>
            </w:r>
          </w:p>
        </w:tc>
      </w:tr>
      <w:tr w:rsidR="006C41AB" w:rsidRPr="0010562D" w:rsidTr="00282400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4,0  </w:t>
            </w:r>
          </w:p>
        </w:tc>
      </w:tr>
      <w:tr w:rsidR="006C41AB" w:rsidRPr="0010562D" w:rsidTr="0028240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70202C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1A5C54">
              <w:rPr>
                <w:sz w:val="25"/>
                <w:szCs w:val="25"/>
              </w:rPr>
              <w:t>Республикасының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r w:rsidR="0070202C">
              <w:rPr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районының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авыл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комплекслы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3 030,0  </w:t>
            </w:r>
          </w:p>
        </w:tc>
      </w:tr>
      <w:tr w:rsidR="006C41AB" w:rsidRPr="0010562D" w:rsidTr="0028240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Авыл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яхшырту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(ФБ </w:t>
            </w:r>
            <w:proofErr w:type="spellStart"/>
            <w:r w:rsidRPr="001A5C54">
              <w:rPr>
                <w:sz w:val="25"/>
                <w:szCs w:val="25"/>
              </w:rPr>
              <w:t>фондлары</w:t>
            </w:r>
            <w:proofErr w:type="spellEnd"/>
            <w:r w:rsidRPr="001A5C54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3 000,0  </w:t>
            </w:r>
          </w:p>
        </w:tc>
      </w:tr>
      <w:tr w:rsidR="006C41AB" w:rsidRPr="0010562D" w:rsidTr="0028240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3 000,0  </w:t>
            </w:r>
          </w:p>
        </w:tc>
      </w:tr>
      <w:tr w:rsidR="006C41AB" w:rsidRPr="0010562D" w:rsidTr="0070202C">
        <w:trPr>
          <w:trHeight w:val="578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Авыл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төзекләндерү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(МБ </w:t>
            </w:r>
            <w:proofErr w:type="spellStart"/>
            <w:r w:rsidRPr="001A5C54">
              <w:rPr>
                <w:sz w:val="25"/>
                <w:szCs w:val="25"/>
              </w:rPr>
              <w:t>фондларыннан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30,0  </w:t>
            </w:r>
          </w:p>
        </w:tc>
      </w:tr>
      <w:tr w:rsidR="006C41AB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30,0  </w:t>
            </w:r>
          </w:p>
        </w:tc>
      </w:tr>
      <w:tr w:rsidR="006C41AB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коммуналь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өлкәсендәге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945,5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Күпфатирлы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йортлар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төзү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контроле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945,5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lastRenderedPageBreak/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580,8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364,7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Әйләнә-тирә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мохитне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26 212,0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Флора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хайваннар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дөньясын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яшәү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урынын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26 212,0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Табигатьне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26 212,0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26 212,0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8 486 246,4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proofErr w:type="spellStart"/>
            <w:r w:rsidRPr="001A5C54">
              <w:rPr>
                <w:bCs/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3 182 331,6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6C41AB" w:rsidP="0070202C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>"</w:t>
            </w:r>
            <w:r w:rsidR="0070202C">
              <w:rPr>
                <w:bCs/>
                <w:sz w:val="25"/>
                <w:szCs w:val="25"/>
                <w:lang w:val="tt-RU"/>
              </w:rPr>
              <w:t>Түбән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2024-2026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кадәр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белем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бирү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системасын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  <w:r w:rsidR="0070202C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м</w:t>
            </w:r>
            <w:r w:rsidR="0070202C"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70202C" w:rsidRPr="001A5C54">
              <w:rPr>
                <w:bCs/>
                <w:sz w:val="25"/>
                <w:szCs w:val="25"/>
              </w:rPr>
              <w:t xml:space="preserve"> программа</w:t>
            </w:r>
            <w:r w:rsidR="0070202C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3 137 248,0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"Инклюзив </w:t>
            </w:r>
            <w:proofErr w:type="spellStart"/>
            <w:r w:rsidRPr="001A5C54">
              <w:rPr>
                <w:sz w:val="25"/>
                <w:szCs w:val="25"/>
              </w:rPr>
              <w:t>белемне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кертеп</w:t>
            </w:r>
            <w:proofErr w:type="spellEnd"/>
            <w:r w:rsidRPr="001A5C54">
              <w:rPr>
                <w:sz w:val="25"/>
                <w:szCs w:val="25"/>
              </w:rPr>
              <w:t xml:space="preserve">, 2024-2026 </w:t>
            </w:r>
            <w:proofErr w:type="spellStart"/>
            <w:r w:rsidRPr="001A5C54">
              <w:rPr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эшчеләрнең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алдынгы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әзерлеген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кертеп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үсеше</w:t>
            </w:r>
            <w:proofErr w:type="spellEnd"/>
            <w:r w:rsidRPr="001A5C54">
              <w:rPr>
                <w:sz w:val="25"/>
                <w:szCs w:val="25"/>
              </w:rPr>
              <w:t xml:space="preserve">" </w:t>
            </w:r>
            <w:proofErr w:type="spellStart"/>
            <w:r w:rsidRPr="001A5C54">
              <w:rPr>
                <w:sz w:val="25"/>
                <w:szCs w:val="25"/>
              </w:rPr>
              <w:t>программасы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936 723,4  </w:t>
            </w:r>
          </w:p>
        </w:tc>
      </w:tr>
      <w:tr w:rsidR="006C41AB" w:rsidRPr="0010562D" w:rsidTr="00E70445">
        <w:trPr>
          <w:trHeight w:val="108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гарантияләрен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>".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936 723,4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гарантияләрен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936 723,4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</w:t>
            </w:r>
            <w:r w:rsidR="0070202C">
              <w:rPr>
                <w:sz w:val="25"/>
                <w:szCs w:val="25"/>
              </w:rPr>
              <w:t>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936 723,4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1 589 746,1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1 589 746,1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1 589 746,1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йөкләмәләрен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604 670,7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604 670,7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яшьтәге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бюджет)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йөкләмәләрен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6 107,8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6 107,8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6C41AB" w:rsidP="0070202C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>"</w:t>
            </w:r>
            <w:r w:rsidR="0070202C">
              <w:rPr>
                <w:bCs/>
                <w:sz w:val="25"/>
                <w:szCs w:val="25"/>
                <w:lang w:val="tt-RU"/>
              </w:rPr>
              <w:t>Түбән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хокук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бозуларны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м</w:t>
            </w:r>
            <w:r w:rsidR="0070202C"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70202C" w:rsidRPr="001A5C54">
              <w:rPr>
                <w:bCs/>
                <w:sz w:val="25"/>
                <w:szCs w:val="25"/>
              </w:rPr>
              <w:t xml:space="preserve"> программа</w:t>
            </w:r>
            <w:r w:rsidR="0070202C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3 300,0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3 300,0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70202C" w:rsidP="006C41AB">
            <w:pPr>
              <w:rPr>
                <w:bCs/>
                <w:sz w:val="25"/>
                <w:szCs w:val="25"/>
              </w:rPr>
            </w:pPr>
            <w:r w:rsidRPr="00C10230">
              <w:rPr>
                <w:sz w:val="25"/>
                <w:szCs w:val="25"/>
              </w:rPr>
              <w:t xml:space="preserve">2021-2027 </w:t>
            </w:r>
            <w:proofErr w:type="spellStart"/>
            <w:r w:rsidRPr="00C10230">
              <w:rPr>
                <w:sz w:val="25"/>
                <w:szCs w:val="25"/>
              </w:rPr>
              <w:t>елларг</w:t>
            </w:r>
            <w:r>
              <w:rPr>
                <w:sz w:val="25"/>
                <w:szCs w:val="25"/>
              </w:rPr>
              <w:t>а</w:t>
            </w:r>
            <w:proofErr w:type="spellEnd"/>
            <w:r>
              <w:rPr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Тхбән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районында</w:t>
            </w:r>
            <w:proofErr w:type="spellEnd"/>
            <w:r w:rsidRPr="00C10230">
              <w:rPr>
                <w:sz w:val="25"/>
                <w:szCs w:val="25"/>
              </w:rPr>
              <w:t xml:space="preserve"> "</w:t>
            </w:r>
            <w:proofErr w:type="spellStart"/>
            <w:r w:rsidRPr="00C10230">
              <w:rPr>
                <w:sz w:val="25"/>
                <w:szCs w:val="25"/>
              </w:rPr>
              <w:t>Халыкны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территорияләрне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гадәттән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тыш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хәлләрдән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саклау</w:t>
            </w:r>
            <w:proofErr w:type="spellEnd"/>
            <w:r w:rsidRPr="00C10230">
              <w:rPr>
                <w:sz w:val="25"/>
                <w:szCs w:val="25"/>
              </w:rPr>
              <w:t xml:space="preserve">, </w:t>
            </w:r>
            <w:proofErr w:type="spellStart"/>
            <w:r w:rsidRPr="00C10230">
              <w:rPr>
                <w:sz w:val="25"/>
                <w:szCs w:val="25"/>
              </w:rPr>
              <w:t>янгын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су </w:t>
            </w:r>
            <w:proofErr w:type="spellStart"/>
            <w:r w:rsidRPr="00C10230">
              <w:rPr>
                <w:sz w:val="25"/>
                <w:szCs w:val="25"/>
              </w:rPr>
              <w:t>объектларында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кешеләрнең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тәэмин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итү</w:t>
            </w:r>
            <w:proofErr w:type="spellEnd"/>
            <w:proofErr w:type="gramStart"/>
            <w:r w:rsidRPr="00C10230">
              <w:rPr>
                <w:sz w:val="25"/>
                <w:szCs w:val="25"/>
              </w:rPr>
              <w:t xml:space="preserve">" 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C10230">
              <w:rPr>
                <w:sz w:val="25"/>
                <w:szCs w:val="25"/>
              </w:rPr>
              <w:t>униципаль</w:t>
            </w:r>
            <w:proofErr w:type="spellEnd"/>
            <w:proofErr w:type="gram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</w:rPr>
              <w:t>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4 240,0  </w:t>
            </w:r>
          </w:p>
        </w:tc>
      </w:tr>
      <w:tr w:rsidR="006C41AB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4 240,0  </w:t>
            </w:r>
          </w:p>
        </w:tc>
      </w:tr>
      <w:tr w:rsidR="006C41AB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6C41AB" w:rsidP="006C41AB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Татарст</w:t>
            </w:r>
            <w:r w:rsidR="0070202C">
              <w:rPr>
                <w:bCs/>
                <w:sz w:val="25"/>
                <w:szCs w:val="25"/>
              </w:rPr>
              <w:t xml:space="preserve">ан </w:t>
            </w:r>
            <w:proofErr w:type="spellStart"/>
            <w:r w:rsidR="0070202C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Түбән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дәүләт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</w:t>
            </w:r>
            <w:r w:rsidR="0070202C">
              <w:rPr>
                <w:bCs/>
                <w:sz w:val="25"/>
                <w:szCs w:val="25"/>
              </w:rPr>
              <w:t>әрне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саклау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70202C">
              <w:rPr>
                <w:bCs/>
                <w:sz w:val="25"/>
                <w:szCs w:val="25"/>
              </w:rPr>
              <w:t>өйрәнү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һәм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үстерү</w:t>
            </w:r>
            <w:proofErr w:type="spellEnd"/>
            <w:r w:rsidR="0070202C">
              <w:rPr>
                <w:bCs/>
                <w:sz w:val="25"/>
                <w:szCs w:val="25"/>
              </w:rPr>
              <w:t>"</w:t>
            </w:r>
            <w:r w:rsidR="0070202C">
              <w:rPr>
                <w:bCs/>
                <w:sz w:val="25"/>
                <w:szCs w:val="25"/>
                <w:lang w:val="tt-RU"/>
              </w:rPr>
              <w:t xml:space="preserve"> м</w:t>
            </w:r>
            <w:proofErr w:type="spellStart"/>
            <w:r w:rsidR="0070202C"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70202C" w:rsidRPr="001A5C54">
              <w:rPr>
                <w:bCs/>
                <w:sz w:val="25"/>
                <w:szCs w:val="25"/>
              </w:rPr>
              <w:t xml:space="preserve"> программа</w:t>
            </w:r>
            <w:r w:rsidR="0070202C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346,5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346,5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>Программа</w:t>
            </w:r>
            <w:r w:rsidR="0070202C">
              <w:rPr>
                <w:bCs/>
                <w:sz w:val="25"/>
                <w:szCs w:val="25"/>
                <w:lang w:val="tt-RU"/>
              </w:rPr>
              <w:t>да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 xml:space="preserve">37 197,1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4 173,1  </w:t>
            </w:r>
          </w:p>
        </w:tc>
      </w:tr>
      <w:tr w:rsidR="006C41AB" w:rsidRPr="0010562D" w:rsidTr="0010562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4 173,1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яшьтәге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йөкләмәләрен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23 424,5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</w:t>
            </w:r>
            <w:r w:rsidR="0070202C">
              <w:rPr>
                <w:sz w:val="25"/>
                <w:szCs w:val="25"/>
              </w:rPr>
              <w:t xml:space="preserve">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23 424,5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гарантияләрен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9 599,5  </w:t>
            </w:r>
          </w:p>
        </w:tc>
      </w:tr>
      <w:tr w:rsidR="006C41AB" w:rsidRPr="00A5250E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 xml:space="preserve">9 599,5  </w:t>
            </w:r>
          </w:p>
        </w:tc>
      </w:tr>
      <w:tr w:rsidR="006C41AB" w:rsidRPr="00A5250E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proofErr w:type="spellStart"/>
            <w:r w:rsidRPr="001A5C54">
              <w:rPr>
                <w:bCs/>
                <w:sz w:val="25"/>
                <w:szCs w:val="25"/>
              </w:rPr>
              <w:t>Гомуми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 xml:space="preserve">4 290 635,4  </w:t>
            </w:r>
          </w:p>
        </w:tc>
      </w:tr>
      <w:tr w:rsidR="006C41AB" w:rsidRPr="00A5250E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70202C" w:rsidP="006C41AB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"2024-2026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районының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башлангыч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төп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урта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гомуми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белемен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>"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  <w:t>п</w:t>
            </w:r>
            <w:r w:rsidRPr="001A5C54">
              <w:rPr>
                <w:bCs/>
                <w:sz w:val="25"/>
                <w:szCs w:val="25"/>
              </w:rPr>
              <w:t>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 xml:space="preserve">3 611 072,7  </w:t>
            </w:r>
          </w:p>
        </w:tc>
      </w:tr>
      <w:tr w:rsidR="006C41AB" w:rsidRPr="00A5250E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бакчаларын</w:t>
            </w:r>
            <w:proofErr w:type="spellEnd"/>
            <w:r w:rsidRPr="001A5C54">
              <w:rPr>
                <w:sz w:val="25"/>
                <w:szCs w:val="25"/>
              </w:rPr>
              <w:t xml:space="preserve"> да </w:t>
            </w:r>
            <w:proofErr w:type="spellStart"/>
            <w:r w:rsidRPr="001A5C54">
              <w:rPr>
                <w:sz w:val="25"/>
                <w:szCs w:val="25"/>
              </w:rPr>
              <w:t>кертеп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A5250E" w:rsidRDefault="006C41AB" w:rsidP="006C41AB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 xml:space="preserve">766 331,2  </w:t>
            </w:r>
          </w:p>
        </w:tc>
      </w:tr>
      <w:tr w:rsidR="006C41AB" w:rsidRPr="0010562D" w:rsidTr="001E179E">
        <w:trPr>
          <w:trHeight w:val="37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766 331,2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Интернат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74 648,2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74 648,2  </w:t>
            </w:r>
          </w:p>
        </w:tc>
      </w:tr>
      <w:tr w:rsidR="006C41AB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яшьтәге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бюджет)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йөкләмәләрен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568 350,5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568 350,5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чара "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lastRenderedPageBreak/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гарантияләрен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>".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2 033 878,4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гарантияләрен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>;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2 033 878,4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2 033 878,4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студентлар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кайнар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ягыннан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бергәләп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федераль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167 864,4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167 864,4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70202C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r w:rsidR="0070202C"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7C222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7C222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7C222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7C222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7C222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 xml:space="preserve">342,8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342,8  </w:t>
            </w:r>
          </w:p>
        </w:tc>
      </w:tr>
      <w:tr w:rsidR="006C41AB" w:rsidRPr="009302E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70202C" w:rsidP="006C41AB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хокук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бозуларны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чараларын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оештыру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>"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 xml:space="preserve">4 500,0  </w:t>
            </w:r>
          </w:p>
        </w:tc>
      </w:tr>
      <w:tr w:rsidR="006C41AB" w:rsidRPr="009302E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 xml:space="preserve">4 500,0  </w:t>
            </w:r>
          </w:p>
        </w:tc>
      </w:tr>
      <w:tr w:rsidR="006C41AB" w:rsidRPr="009302E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70202C" w:rsidP="006C41AB">
            <w:pPr>
              <w:rPr>
                <w:bCs/>
                <w:sz w:val="25"/>
                <w:szCs w:val="25"/>
              </w:rPr>
            </w:pPr>
            <w:r w:rsidRPr="00C10230">
              <w:rPr>
                <w:sz w:val="25"/>
                <w:szCs w:val="25"/>
              </w:rPr>
              <w:t xml:space="preserve">2021-2027 </w:t>
            </w:r>
            <w:proofErr w:type="spellStart"/>
            <w:r w:rsidRPr="00C10230">
              <w:rPr>
                <w:sz w:val="25"/>
                <w:szCs w:val="25"/>
              </w:rPr>
              <w:t>елларг</w:t>
            </w:r>
            <w:r>
              <w:rPr>
                <w:sz w:val="25"/>
                <w:szCs w:val="25"/>
              </w:rPr>
              <w:t>а</w:t>
            </w:r>
            <w:proofErr w:type="spellEnd"/>
            <w:r>
              <w:rPr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Тхбән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районында</w:t>
            </w:r>
            <w:proofErr w:type="spellEnd"/>
            <w:r w:rsidRPr="00C10230">
              <w:rPr>
                <w:sz w:val="25"/>
                <w:szCs w:val="25"/>
              </w:rPr>
              <w:t xml:space="preserve"> "</w:t>
            </w:r>
            <w:proofErr w:type="spellStart"/>
            <w:r w:rsidRPr="00C10230">
              <w:rPr>
                <w:sz w:val="25"/>
                <w:szCs w:val="25"/>
              </w:rPr>
              <w:t>Халыкны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территорияләрне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гадәттән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тыш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хәлләрдән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саклау</w:t>
            </w:r>
            <w:proofErr w:type="spellEnd"/>
            <w:r w:rsidRPr="00C10230">
              <w:rPr>
                <w:sz w:val="25"/>
                <w:szCs w:val="25"/>
              </w:rPr>
              <w:t xml:space="preserve">, </w:t>
            </w:r>
            <w:proofErr w:type="spellStart"/>
            <w:r w:rsidRPr="00C10230">
              <w:rPr>
                <w:sz w:val="25"/>
                <w:szCs w:val="25"/>
              </w:rPr>
              <w:t>янгын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су </w:t>
            </w:r>
            <w:proofErr w:type="spellStart"/>
            <w:r w:rsidRPr="00C10230">
              <w:rPr>
                <w:sz w:val="25"/>
                <w:szCs w:val="25"/>
              </w:rPr>
              <w:t>объектларында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кешеләрнең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тәэмин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итү</w:t>
            </w:r>
            <w:proofErr w:type="spellEnd"/>
            <w:proofErr w:type="gramStart"/>
            <w:r w:rsidRPr="00C10230">
              <w:rPr>
                <w:sz w:val="25"/>
                <w:szCs w:val="25"/>
              </w:rPr>
              <w:t xml:space="preserve">" 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C10230">
              <w:rPr>
                <w:sz w:val="25"/>
                <w:szCs w:val="25"/>
              </w:rPr>
              <w:t>униципаль</w:t>
            </w:r>
            <w:proofErr w:type="spellEnd"/>
            <w:proofErr w:type="gram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</w:rPr>
              <w:t>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 xml:space="preserve">3 688,8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коммерци</w:t>
            </w:r>
            <w:r w:rsidR="0070202C">
              <w:rPr>
                <w:sz w:val="25"/>
                <w:szCs w:val="25"/>
              </w:rPr>
              <w:t>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3 688,8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70202C" w:rsidP="006C41AB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Программада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9302E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671 031,1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шул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исәптән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мәктәпләрне</w:t>
            </w:r>
            <w:proofErr w:type="spellEnd"/>
            <w:r w:rsidRPr="001A5C54">
              <w:rPr>
                <w:sz w:val="25"/>
                <w:szCs w:val="25"/>
              </w:rPr>
              <w:t xml:space="preserve"> - </w:t>
            </w: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бакчаларын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519 560,5  </w:t>
            </w:r>
          </w:p>
        </w:tc>
      </w:tr>
      <w:tr w:rsidR="006C41AB" w:rsidRPr="0010562D" w:rsidTr="00E70445">
        <w:trPr>
          <w:trHeight w:val="6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449 618,8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69 881,7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программаларында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студентлар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lastRenderedPageBreak/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кайнар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23 119,4  </w:t>
            </w:r>
          </w:p>
        </w:tc>
      </w:tr>
      <w:tr w:rsidR="006C41AB" w:rsidRPr="0010562D" w:rsidTr="00E70445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23 119,4  </w:t>
            </w:r>
          </w:p>
        </w:tc>
      </w:tr>
      <w:tr w:rsidR="006C41AB" w:rsidRPr="0010562D" w:rsidTr="002C5B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оешмаларының</w:t>
            </w:r>
            <w:proofErr w:type="spellEnd"/>
            <w:r w:rsidRPr="001A5C54">
              <w:rPr>
                <w:sz w:val="25"/>
                <w:szCs w:val="25"/>
              </w:rPr>
              <w:t xml:space="preserve"> педагогик коллективы класс </w:t>
            </w:r>
            <w:proofErr w:type="spellStart"/>
            <w:r w:rsidRPr="001A5C54">
              <w:rPr>
                <w:sz w:val="25"/>
                <w:szCs w:val="25"/>
              </w:rPr>
              <w:t>җитәкчелеге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ай </w:t>
            </w:r>
            <w:proofErr w:type="spellStart"/>
            <w:r w:rsidRPr="001A5C54">
              <w:rPr>
                <w:sz w:val="25"/>
                <w:szCs w:val="25"/>
              </w:rPr>
              <w:t>саен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акча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ягыннан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ачык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бушлай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хокукларын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гарантияләрен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128 351,2  </w:t>
            </w:r>
          </w:p>
        </w:tc>
      </w:tr>
      <w:tr w:rsidR="006C41AB" w:rsidRPr="0010562D" w:rsidTr="002C5B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</w:t>
            </w:r>
            <w:r w:rsidR="0070202C">
              <w:rPr>
                <w:sz w:val="25"/>
                <w:szCs w:val="25"/>
              </w:rPr>
              <w:t>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128 351,2  </w:t>
            </w:r>
          </w:p>
        </w:tc>
      </w:tr>
      <w:tr w:rsidR="006C41AB" w:rsidRPr="0010562D" w:rsidTr="001E17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581 114,6  </w:t>
            </w:r>
          </w:p>
        </w:tc>
      </w:tr>
      <w:tr w:rsidR="006C41AB" w:rsidRPr="0010562D" w:rsidTr="002C5B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70202C" w:rsidP="006C41A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 xml:space="preserve">48,7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 xml:space="preserve">48,7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70202C" w:rsidP="006C41AB">
            <w:pPr>
              <w:rPr>
                <w:bCs/>
                <w:sz w:val="25"/>
                <w:szCs w:val="25"/>
              </w:rPr>
            </w:pPr>
            <w:r w:rsidRPr="00C10230">
              <w:rPr>
                <w:sz w:val="25"/>
                <w:szCs w:val="25"/>
              </w:rPr>
              <w:t xml:space="preserve">2021-2027 </w:t>
            </w:r>
            <w:proofErr w:type="spellStart"/>
            <w:r w:rsidRPr="00C10230">
              <w:rPr>
                <w:sz w:val="25"/>
                <w:szCs w:val="25"/>
              </w:rPr>
              <w:t>елларг</w:t>
            </w:r>
            <w:r>
              <w:rPr>
                <w:sz w:val="25"/>
                <w:szCs w:val="25"/>
              </w:rPr>
              <w:t>а</w:t>
            </w:r>
            <w:proofErr w:type="spellEnd"/>
            <w:r>
              <w:rPr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Тхбән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районында</w:t>
            </w:r>
            <w:proofErr w:type="spellEnd"/>
            <w:r w:rsidRPr="00C10230">
              <w:rPr>
                <w:sz w:val="25"/>
                <w:szCs w:val="25"/>
              </w:rPr>
              <w:t xml:space="preserve"> "</w:t>
            </w:r>
            <w:proofErr w:type="spellStart"/>
            <w:r w:rsidRPr="00C10230">
              <w:rPr>
                <w:sz w:val="25"/>
                <w:szCs w:val="25"/>
              </w:rPr>
              <w:t>Халыкны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территорияләрне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гадәттән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тыш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хәлләрдән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саклау</w:t>
            </w:r>
            <w:proofErr w:type="spellEnd"/>
            <w:r w:rsidRPr="00C10230">
              <w:rPr>
                <w:sz w:val="25"/>
                <w:szCs w:val="25"/>
              </w:rPr>
              <w:t xml:space="preserve">, </w:t>
            </w:r>
            <w:proofErr w:type="spellStart"/>
            <w:r w:rsidRPr="00C10230">
              <w:rPr>
                <w:sz w:val="25"/>
                <w:szCs w:val="25"/>
              </w:rPr>
              <w:t>янгын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су </w:t>
            </w:r>
            <w:proofErr w:type="spellStart"/>
            <w:r w:rsidRPr="00C10230">
              <w:rPr>
                <w:sz w:val="25"/>
                <w:szCs w:val="25"/>
              </w:rPr>
              <w:t>объектларында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кешеләрнең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тәэмин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итү</w:t>
            </w:r>
            <w:proofErr w:type="spellEnd"/>
            <w:proofErr w:type="gramStart"/>
            <w:r w:rsidRPr="00C10230">
              <w:rPr>
                <w:sz w:val="25"/>
                <w:szCs w:val="25"/>
              </w:rPr>
              <w:t xml:space="preserve">" 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C10230">
              <w:rPr>
                <w:sz w:val="25"/>
                <w:szCs w:val="25"/>
              </w:rPr>
              <w:t>униципаль</w:t>
            </w:r>
            <w:proofErr w:type="spellEnd"/>
            <w:proofErr w:type="gram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</w:rPr>
              <w:t>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C5BF9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 xml:space="preserve">362,8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362,8  </w:t>
            </w:r>
          </w:p>
        </w:tc>
      </w:tr>
      <w:tr w:rsidR="006C41AB" w:rsidRPr="0010562D" w:rsidTr="002C5B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Программа</w:t>
            </w:r>
            <w:r w:rsidR="0070202C">
              <w:rPr>
                <w:sz w:val="25"/>
                <w:szCs w:val="25"/>
                <w:lang w:val="tt-RU"/>
              </w:rPr>
              <w:t>да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580 703,1  </w:t>
            </w:r>
          </w:p>
        </w:tc>
      </w:tr>
      <w:tr w:rsidR="006C41AB" w:rsidRPr="0010562D" w:rsidTr="002C5B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яшьтәге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йөкләмәләрен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6 107,8  </w:t>
            </w:r>
          </w:p>
        </w:tc>
      </w:tr>
      <w:tr w:rsidR="006C41AB" w:rsidRPr="0010562D" w:rsidTr="00210960">
        <w:trPr>
          <w:trHeight w:val="2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6 107,8  </w:t>
            </w:r>
          </w:p>
        </w:tc>
      </w:tr>
      <w:tr w:rsidR="006C41AB" w:rsidRPr="0010562D" w:rsidTr="002C5BF9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яшьтәге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башлангыч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урта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бюджет)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йөкләмәләрен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12 895,8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кысаларында</w:t>
            </w:r>
            <w:proofErr w:type="spellEnd"/>
            <w:r w:rsidRPr="001A5C54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12 895,8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программаларын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ашыручы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дисциплинар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202 529,3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202 529,3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Сәнгать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эстетик </w:t>
            </w:r>
            <w:proofErr w:type="spellStart"/>
            <w:r w:rsidRPr="001A5C54">
              <w:rPr>
                <w:sz w:val="25"/>
                <w:szCs w:val="25"/>
              </w:rPr>
              <w:t>фокуслы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программаларын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103 648,1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103 648,1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программаларын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ашыручы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дисциплинар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29 330,0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29 330,0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Сәнгать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эстетик </w:t>
            </w:r>
            <w:proofErr w:type="spellStart"/>
            <w:r w:rsidRPr="001A5C54">
              <w:rPr>
                <w:sz w:val="25"/>
                <w:szCs w:val="25"/>
              </w:rPr>
              <w:t>фокуслы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программаларын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226 192,1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226 192,1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proofErr w:type="spellStart"/>
            <w:r w:rsidRPr="001A5C54">
              <w:rPr>
                <w:bCs/>
                <w:sz w:val="25"/>
                <w:szCs w:val="25"/>
              </w:rPr>
              <w:t>Яшьләр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сәясәте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135 740,5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70202C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r w:rsidR="0070202C"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250,0  </w:t>
            </w:r>
          </w:p>
        </w:tc>
      </w:tr>
      <w:tr w:rsidR="006C41AB" w:rsidRPr="0010562D" w:rsidTr="00E70445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250,0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70202C" w:rsidP="006C41AB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"2023-2025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халыкның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наркоманияне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>"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</w:t>
            </w:r>
            <w:r>
              <w:rPr>
                <w:bCs/>
                <w:sz w:val="25"/>
                <w:szCs w:val="25"/>
              </w:rPr>
              <w:t>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26,0  </w:t>
            </w:r>
          </w:p>
        </w:tc>
      </w:tr>
      <w:tr w:rsidR="006C41AB" w:rsidRPr="0010562D" w:rsidTr="00E70445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26,0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70202C" w:rsidP="006C41AB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2019-2027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яшьләр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сәясәтен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>"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126 839,1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оешмасы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12 104,1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үткәрү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12 104,1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12 104,1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институтлары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114 735,0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70202C">
              <w:rPr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sz w:val="25"/>
                <w:szCs w:val="25"/>
              </w:rPr>
              <w:t>һәм</w:t>
            </w:r>
            <w:proofErr w:type="spellEnd"/>
            <w:r w:rsidR="0070202C">
              <w:rPr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114 735,0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6C41AB" w:rsidP="006C41AB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</w:t>
            </w:r>
            <w:r w:rsidR="0070202C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70202C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Түбән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дәүләт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</w:t>
            </w:r>
            <w:r w:rsidR="0070202C">
              <w:rPr>
                <w:bCs/>
                <w:sz w:val="25"/>
                <w:szCs w:val="25"/>
              </w:rPr>
              <w:t>әрне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саклау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70202C">
              <w:rPr>
                <w:bCs/>
                <w:sz w:val="25"/>
                <w:szCs w:val="25"/>
              </w:rPr>
              <w:t>өйрәнү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һәм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үстерү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70202C">
              <w:rPr>
                <w:bCs/>
                <w:sz w:val="25"/>
                <w:szCs w:val="25"/>
              </w:rPr>
              <w:t>м</w:t>
            </w:r>
            <w:r w:rsidR="0070202C"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70202C" w:rsidRPr="001A5C54">
              <w:rPr>
                <w:bCs/>
                <w:sz w:val="25"/>
                <w:szCs w:val="25"/>
              </w:rPr>
              <w:t xml:space="preserve"> программа</w:t>
            </w:r>
            <w:r w:rsidR="0070202C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6C41AB" w:rsidRPr="0010562D" w:rsidTr="00E70445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bCs/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учрежд</w:t>
            </w:r>
            <w:r w:rsidR="0070202C">
              <w:rPr>
                <w:bCs/>
                <w:sz w:val="25"/>
                <w:szCs w:val="25"/>
              </w:rPr>
              <w:t>ениеләргә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һәм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="0070202C">
              <w:rPr>
                <w:bCs/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bCs/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70202C" w:rsidRDefault="006C41AB" w:rsidP="006C41AB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"2022-2025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</w:t>
            </w:r>
            <w:r w:rsidR="0070202C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70202C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Түбән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округы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яшьләренә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патриотик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белем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70202C">
              <w:rPr>
                <w:bCs/>
                <w:sz w:val="25"/>
                <w:szCs w:val="25"/>
              </w:rPr>
              <w:t>бирү</w:t>
            </w:r>
            <w:proofErr w:type="spellEnd"/>
            <w:r w:rsidR="0070202C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70202C">
              <w:rPr>
                <w:bCs/>
                <w:sz w:val="25"/>
                <w:szCs w:val="25"/>
              </w:rPr>
              <w:t>м</w:t>
            </w:r>
            <w:r w:rsidR="0070202C"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70202C" w:rsidRPr="001A5C54">
              <w:rPr>
                <w:bCs/>
                <w:sz w:val="25"/>
                <w:szCs w:val="25"/>
              </w:rPr>
              <w:t xml:space="preserve"> программа</w:t>
            </w:r>
            <w:r w:rsidR="0070202C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430,0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</w:t>
            </w:r>
            <w:r w:rsidR="0030668F">
              <w:rPr>
                <w:sz w:val="25"/>
                <w:szCs w:val="25"/>
              </w:rPr>
              <w:t xml:space="preserve">ка </w:t>
            </w:r>
            <w:proofErr w:type="spellStart"/>
            <w:r w:rsidR="0030668F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430,0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>Программа</w:t>
            </w:r>
            <w:r w:rsidR="0030668F">
              <w:rPr>
                <w:bCs/>
                <w:sz w:val="25"/>
                <w:szCs w:val="25"/>
                <w:lang w:val="tt-RU"/>
              </w:rPr>
              <w:t>да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8 088,4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институтлары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8 088,4  </w:t>
            </w:r>
          </w:p>
        </w:tc>
      </w:tr>
      <w:tr w:rsidR="006C41AB" w:rsidRPr="0010562D" w:rsidTr="00E70445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7 488,4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30668F">
              <w:rPr>
                <w:sz w:val="25"/>
                <w:szCs w:val="25"/>
              </w:rPr>
              <w:t>ениеләргә</w:t>
            </w:r>
            <w:proofErr w:type="spellEnd"/>
            <w:r w:rsidR="0030668F">
              <w:rPr>
                <w:sz w:val="25"/>
                <w:szCs w:val="25"/>
              </w:rPr>
              <w:t xml:space="preserve"> </w:t>
            </w:r>
            <w:proofErr w:type="spellStart"/>
            <w:r w:rsidR="0030668F">
              <w:rPr>
                <w:sz w:val="25"/>
                <w:szCs w:val="25"/>
              </w:rPr>
              <w:t>һәм</w:t>
            </w:r>
            <w:proofErr w:type="spellEnd"/>
            <w:r w:rsidR="0030668F">
              <w:rPr>
                <w:sz w:val="25"/>
                <w:szCs w:val="25"/>
              </w:rPr>
              <w:t xml:space="preserve"> башка </w:t>
            </w:r>
            <w:proofErr w:type="spellStart"/>
            <w:r w:rsidR="0030668F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600,0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өлкәсендәге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296 424,3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30668F" w:rsidP="006C41A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lastRenderedPageBreak/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8,5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</w:t>
            </w:r>
            <w:r w:rsidR="0030668F">
              <w:rPr>
                <w:sz w:val="25"/>
                <w:szCs w:val="25"/>
              </w:rPr>
              <w:t>әргә</w:t>
            </w:r>
            <w:proofErr w:type="spellEnd"/>
            <w:r w:rsidR="0030668F">
              <w:rPr>
                <w:sz w:val="25"/>
                <w:szCs w:val="25"/>
              </w:rPr>
              <w:t xml:space="preserve"> </w:t>
            </w:r>
            <w:proofErr w:type="spellStart"/>
            <w:r w:rsidR="0030668F">
              <w:rPr>
                <w:sz w:val="25"/>
                <w:szCs w:val="25"/>
              </w:rPr>
              <w:t>һәм</w:t>
            </w:r>
            <w:proofErr w:type="spellEnd"/>
            <w:r w:rsidR="0030668F">
              <w:rPr>
                <w:sz w:val="25"/>
                <w:szCs w:val="25"/>
              </w:rPr>
              <w:t xml:space="preserve"> башка </w:t>
            </w:r>
            <w:proofErr w:type="spellStart"/>
            <w:r w:rsidR="0030668F">
              <w:rPr>
                <w:sz w:val="25"/>
                <w:szCs w:val="25"/>
              </w:rPr>
              <w:t>коммерциядә</w:t>
            </w:r>
            <w:proofErr w:type="spellEnd"/>
            <w:r w:rsidR="0030668F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8,5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30668F" w:rsidP="006C41AB">
            <w:pPr>
              <w:rPr>
                <w:bCs/>
                <w:sz w:val="25"/>
                <w:szCs w:val="25"/>
              </w:rPr>
            </w:pPr>
            <w:r w:rsidRPr="00C10230">
              <w:rPr>
                <w:sz w:val="25"/>
                <w:szCs w:val="25"/>
              </w:rPr>
              <w:t xml:space="preserve">2021-2027 </w:t>
            </w:r>
            <w:proofErr w:type="spellStart"/>
            <w:r w:rsidRPr="00C10230">
              <w:rPr>
                <w:sz w:val="25"/>
                <w:szCs w:val="25"/>
              </w:rPr>
              <w:t>елларг</w:t>
            </w:r>
            <w:r>
              <w:rPr>
                <w:sz w:val="25"/>
                <w:szCs w:val="25"/>
              </w:rPr>
              <w:t>а</w:t>
            </w:r>
            <w:proofErr w:type="spellEnd"/>
            <w:r>
              <w:rPr>
                <w:sz w:val="25"/>
                <w:szCs w:val="25"/>
              </w:rPr>
              <w:t xml:space="preserve"> Татарстан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Тхбән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районында</w:t>
            </w:r>
            <w:proofErr w:type="spellEnd"/>
            <w:r w:rsidRPr="00C10230">
              <w:rPr>
                <w:sz w:val="25"/>
                <w:szCs w:val="25"/>
              </w:rPr>
              <w:t xml:space="preserve"> "</w:t>
            </w:r>
            <w:proofErr w:type="spellStart"/>
            <w:r w:rsidRPr="00C10230">
              <w:rPr>
                <w:sz w:val="25"/>
                <w:szCs w:val="25"/>
              </w:rPr>
              <w:t>Халыкны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территорияләрне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гадәттән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тыш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хәлләрдән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саклау</w:t>
            </w:r>
            <w:proofErr w:type="spellEnd"/>
            <w:r w:rsidRPr="00C10230">
              <w:rPr>
                <w:sz w:val="25"/>
                <w:szCs w:val="25"/>
              </w:rPr>
              <w:t xml:space="preserve">, </w:t>
            </w:r>
            <w:proofErr w:type="spellStart"/>
            <w:r w:rsidRPr="00C10230">
              <w:rPr>
                <w:sz w:val="25"/>
                <w:szCs w:val="25"/>
              </w:rPr>
              <w:t>янгын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һәм</w:t>
            </w:r>
            <w:proofErr w:type="spellEnd"/>
            <w:r w:rsidRPr="00C10230">
              <w:rPr>
                <w:sz w:val="25"/>
                <w:szCs w:val="25"/>
              </w:rPr>
              <w:t xml:space="preserve"> су </w:t>
            </w:r>
            <w:proofErr w:type="spellStart"/>
            <w:r w:rsidRPr="00C10230">
              <w:rPr>
                <w:sz w:val="25"/>
                <w:szCs w:val="25"/>
              </w:rPr>
              <w:t>объектларында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кешеләрнең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куркынычсызлыгын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тәэмин</w:t>
            </w:r>
            <w:proofErr w:type="spell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итү</w:t>
            </w:r>
            <w:proofErr w:type="spellEnd"/>
            <w:proofErr w:type="gramStart"/>
            <w:r w:rsidRPr="00C10230">
              <w:rPr>
                <w:sz w:val="25"/>
                <w:szCs w:val="25"/>
              </w:rPr>
              <w:t xml:space="preserve">" 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C10230">
              <w:rPr>
                <w:sz w:val="25"/>
                <w:szCs w:val="25"/>
              </w:rPr>
              <w:t>униципаль</w:t>
            </w:r>
            <w:proofErr w:type="spellEnd"/>
            <w:proofErr w:type="gramEnd"/>
            <w:r w:rsidRPr="00C10230">
              <w:rPr>
                <w:sz w:val="25"/>
                <w:szCs w:val="25"/>
              </w:rPr>
              <w:t xml:space="preserve"> </w:t>
            </w:r>
            <w:proofErr w:type="spellStart"/>
            <w:r w:rsidRPr="00C10230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</w:rPr>
              <w:t>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55,4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30668F">
              <w:rPr>
                <w:sz w:val="25"/>
                <w:szCs w:val="25"/>
              </w:rPr>
              <w:t>ениеләргә</w:t>
            </w:r>
            <w:proofErr w:type="spellEnd"/>
            <w:r w:rsidR="0030668F">
              <w:rPr>
                <w:sz w:val="25"/>
                <w:szCs w:val="25"/>
              </w:rPr>
              <w:t xml:space="preserve"> </w:t>
            </w:r>
            <w:proofErr w:type="spellStart"/>
            <w:r w:rsidR="0030668F">
              <w:rPr>
                <w:sz w:val="25"/>
                <w:szCs w:val="25"/>
              </w:rPr>
              <w:t>һәм</w:t>
            </w:r>
            <w:proofErr w:type="spellEnd"/>
            <w:r w:rsidR="0030668F">
              <w:rPr>
                <w:sz w:val="25"/>
                <w:szCs w:val="25"/>
              </w:rPr>
              <w:t xml:space="preserve"> башка </w:t>
            </w:r>
            <w:proofErr w:type="spellStart"/>
            <w:r w:rsidR="0030668F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55,4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30668F" w:rsidRDefault="006C41AB" w:rsidP="006C41AB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"Татарстан </w:t>
            </w:r>
            <w:proofErr w:type="spellStart"/>
            <w:r w:rsidRPr="001A5C54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Нижнекамск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балалары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яшьләре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өчен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ял </w:t>
            </w:r>
            <w:proofErr w:type="spellStart"/>
            <w:r w:rsidRPr="001A5C54">
              <w:rPr>
                <w:bCs/>
                <w:sz w:val="25"/>
                <w:szCs w:val="25"/>
              </w:rPr>
              <w:t>итү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оешмасы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  <w:r w:rsidR="0030668F" w:rsidRPr="001A5C54">
              <w:rPr>
                <w:bCs/>
                <w:sz w:val="25"/>
                <w:szCs w:val="25"/>
              </w:rPr>
              <w:t xml:space="preserve"> </w:t>
            </w:r>
            <w:r w:rsidR="0030668F">
              <w:rPr>
                <w:bCs/>
                <w:sz w:val="25"/>
                <w:szCs w:val="25"/>
              </w:rPr>
              <w:t>п</w:t>
            </w:r>
            <w:r w:rsidR="0030668F" w:rsidRPr="001A5C54">
              <w:rPr>
                <w:bCs/>
                <w:sz w:val="25"/>
                <w:szCs w:val="25"/>
              </w:rPr>
              <w:t>рограмма</w:t>
            </w:r>
            <w:r w:rsidR="0030668F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21096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85 993,2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33551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районнар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шәһәр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округлары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бюджетларына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 xml:space="preserve">, каникул </w:t>
            </w:r>
            <w:proofErr w:type="spellStart"/>
            <w:r w:rsidRPr="001A5C54">
              <w:rPr>
                <w:sz w:val="25"/>
                <w:szCs w:val="25"/>
              </w:rPr>
              <w:t>вакытында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ялын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ашырудан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килеп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чыккан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йөкләмәләрен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84 741,2  </w:t>
            </w:r>
          </w:p>
        </w:tc>
      </w:tr>
      <w:tr w:rsidR="006C41AB" w:rsidRPr="0010562D" w:rsidTr="00210960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93,4  </w:t>
            </w:r>
          </w:p>
        </w:tc>
      </w:tr>
      <w:tr w:rsidR="006C41AB" w:rsidRPr="0010562D" w:rsidTr="00210960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33551B">
              <w:rPr>
                <w:sz w:val="25"/>
                <w:szCs w:val="25"/>
              </w:rPr>
              <w:t>ениеләргә</w:t>
            </w:r>
            <w:proofErr w:type="spellEnd"/>
            <w:r w:rsidR="0033551B">
              <w:rPr>
                <w:sz w:val="25"/>
                <w:szCs w:val="25"/>
              </w:rPr>
              <w:t xml:space="preserve"> </w:t>
            </w:r>
            <w:proofErr w:type="spellStart"/>
            <w:r w:rsidR="0033551B">
              <w:rPr>
                <w:sz w:val="25"/>
                <w:szCs w:val="25"/>
              </w:rPr>
              <w:t>һәм</w:t>
            </w:r>
            <w:proofErr w:type="spellEnd"/>
            <w:r w:rsidR="0033551B">
              <w:rPr>
                <w:sz w:val="25"/>
                <w:szCs w:val="25"/>
              </w:rPr>
              <w:t xml:space="preserve"> башка </w:t>
            </w:r>
            <w:proofErr w:type="spellStart"/>
            <w:r w:rsidR="0033551B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63 563,0  </w:t>
            </w:r>
          </w:p>
        </w:tc>
      </w:tr>
      <w:tr w:rsidR="006C41AB" w:rsidRPr="0010562D" w:rsidTr="001E179E"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1A5C54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21 084,8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Каникул </w:t>
            </w:r>
            <w:proofErr w:type="spellStart"/>
            <w:r w:rsidRPr="001A5C54">
              <w:rPr>
                <w:sz w:val="25"/>
                <w:szCs w:val="25"/>
              </w:rPr>
              <w:t>вакытында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балаларның</w:t>
            </w:r>
            <w:proofErr w:type="spellEnd"/>
            <w:r w:rsidRPr="001A5C54">
              <w:rPr>
                <w:sz w:val="25"/>
                <w:szCs w:val="25"/>
              </w:rPr>
              <w:t xml:space="preserve"> ял </w:t>
            </w:r>
            <w:proofErr w:type="spellStart"/>
            <w:r w:rsidRPr="001A5C54">
              <w:rPr>
                <w:sz w:val="25"/>
                <w:szCs w:val="25"/>
              </w:rPr>
              <w:t>итүен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исәбенә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396,0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="0033551B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396,0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33551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Каникул </w:t>
            </w:r>
            <w:proofErr w:type="spellStart"/>
            <w:r w:rsidRPr="001A5C54">
              <w:rPr>
                <w:sz w:val="25"/>
                <w:szCs w:val="25"/>
              </w:rPr>
              <w:t>вакытында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ялын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оештыруны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бергәләп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финансланган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район </w:t>
            </w:r>
            <w:proofErr w:type="spellStart"/>
            <w:r w:rsidRPr="001A5C54">
              <w:rPr>
                <w:sz w:val="25"/>
                <w:szCs w:val="25"/>
              </w:rPr>
              <w:t>бюджетында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каралган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акча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856,0  </w:t>
            </w:r>
          </w:p>
        </w:tc>
      </w:tr>
      <w:tr w:rsidR="006C41AB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33551B">
              <w:rPr>
                <w:sz w:val="25"/>
                <w:szCs w:val="25"/>
              </w:rPr>
              <w:t>ениеләргә</w:t>
            </w:r>
            <w:proofErr w:type="spellEnd"/>
            <w:r w:rsidR="0033551B">
              <w:rPr>
                <w:sz w:val="25"/>
                <w:szCs w:val="25"/>
              </w:rPr>
              <w:t xml:space="preserve"> </w:t>
            </w:r>
            <w:proofErr w:type="spellStart"/>
            <w:r w:rsidR="0033551B">
              <w:rPr>
                <w:sz w:val="25"/>
                <w:szCs w:val="25"/>
              </w:rPr>
              <w:t>һәм</w:t>
            </w:r>
            <w:proofErr w:type="spellEnd"/>
            <w:r w:rsidR="0033551B">
              <w:rPr>
                <w:sz w:val="25"/>
                <w:szCs w:val="25"/>
              </w:rPr>
              <w:t xml:space="preserve"> башка </w:t>
            </w:r>
            <w:proofErr w:type="spellStart"/>
            <w:r w:rsidR="0033551B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856,0  </w:t>
            </w:r>
          </w:p>
        </w:tc>
      </w:tr>
      <w:tr w:rsidR="006C41AB" w:rsidRPr="0010562D" w:rsidTr="00042AC0">
        <w:trPr>
          <w:trHeight w:val="1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33551B" w:rsidRDefault="0033551B" w:rsidP="006C41AB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2019-2027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яшьләр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сәясәтен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>"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 xml:space="preserve">21 664,0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институтлары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21 664,0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коммерц</w:t>
            </w:r>
            <w:r w:rsidR="0033551B">
              <w:rPr>
                <w:sz w:val="25"/>
                <w:szCs w:val="25"/>
              </w:rPr>
              <w:t>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21 664,0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Программа</w:t>
            </w:r>
            <w:r w:rsidR="0033551B">
              <w:rPr>
                <w:sz w:val="25"/>
                <w:szCs w:val="25"/>
                <w:lang w:val="tt-RU"/>
              </w:rPr>
              <w:t>да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5 146,7  </w:t>
            </w:r>
          </w:p>
        </w:tc>
      </w:tr>
      <w:tr w:rsidR="006C41AB" w:rsidRPr="0010562D" w:rsidTr="00E70445">
        <w:trPr>
          <w:trHeight w:val="489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институтлары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5 146,7  </w:t>
            </w:r>
          </w:p>
        </w:tc>
      </w:tr>
      <w:tr w:rsidR="006C41AB" w:rsidRPr="0010562D" w:rsidTr="00E70445">
        <w:trPr>
          <w:trHeight w:val="56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lastRenderedPageBreak/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1 079,4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4 067,3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>Программа</w:t>
            </w:r>
            <w:r w:rsidR="0033551B">
              <w:rPr>
                <w:bCs/>
                <w:sz w:val="25"/>
                <w:szCs w:val="25"/>
                <w:lang w:val="tt-RU"/>
              </w:rPr>
              <w:t>да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94 749,7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Мәгълүмат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методик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14 934,4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33551B">
              <w:rPr>
                <w:sz w:val="25"/>
                <w:szCs w:val="25"/>
              </w:rPr>
              <w:t>ениеләргә</w:t>
            </w:r>
            <w:proofErr w:type="spellEnd"/>
            <w:r w:rsidR="0033551B">
              <w:rPr>
                <w:sz w:val="25"/>
                <w:szCs w:val="25"/>
              </w:rPr>
              <w:t xml:space="preserve"> </w:t>
            </w:r>
            <w:proofErr w:type="spellStart"/>
            <w:r w:rsidR="0033551B">
              <w:rPr>
                <w:sz w:val="25"/>
                <w:szCs w:val="25"/>
              </w:rPr>
              <w:t>һәм</w:t>
            </w:r>
            <w:proofErr w:type="spellEnd"/>
            <w:r w:rsidR="0033551B">
              <w:rPr>
                <w:sz w:val="25"/>
                <w:szCs w:val="25"/>
              </w:rPr>
              <w:t xml:space="preserve"> башка </w:t>
            </w:r>
            <w:proofErr w:type="spellStart"/>
            <w:r w:rsidR="0033551B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14 934,4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яшьләр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үткәрү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5 545,0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33551B">
              <w:rPr>
                <w:sz w:val="25"/>
                <w:szCs w:val="25"/>
              </w:rPr>
              <w:t>ениеләргә</w:t>
            </w:r>
            <w:proofErr w:type="spellEnd"/>
            <w:r w:rsidR="0033551B">
              <w:rPr>
                <w:sz w:val="25"/>
                <w:szCs w:val="25"/>
              </w:rPr>
              <w:t xml:space="preserve"> </w:t>
            </w:r>
            <w:proofErr w:type="spellStart"/>
            <w:r w:rsidR="0033551B">
              <w:rPr>
                <w:sz w:val="25"/>
                <w:szCs w:val="25"/>
              </w:rPr>
              <w:t>һәм</w:t>
            </w:r>
            <w:proofErr w:type="spellEnd"/>
            <w:r w:rsidR="0033551B">
              <w:rPr>
                <w:sz w:val="25"/>
                <w:szCs w:val="25"/>
              </w:rPr>
              <w:t xml:space="preserve"> башка </w:t>
            </w:r>
            <w:proofErr w:type="spellStart"/>
            <w:r w:rsidR="0033551B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5 545,0  </w:t>
            </w:r>
          </w:p>
        </w:tc>
      </w:tr>
      <w:tr w:rsidR="006C41AB" w:rsidRPr="0010562D" w:rsidTr="00E70445">
        <w:trPr>
          <w:trHeight w:val="1163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методик </w:t>
            </w:r>
            <w:proofErr w:type="spellStart"/>
            <w:r w:rsidRPr="001A5C54">
              <w:rPr>
                <w:sz w:val="25"/>
                <w:szCs w:val="25"/>
              </w:rPr>
              <w:t>офислар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үзәкләштерелгән</w:t>
            </w:r>
            <w:proofErr w:type="spellEnd"/>
            <w:r w:rsidRPr="001A5C54">
              <w:rPr>
                <w:sz w:val="25"/>
                <w:szCs w:val="25"/>
              </w:rPr>
              <w:t xml:space="preserve"> бухгалтерия </w:t>
            </w:r>
            <w:proofErr w:type="spellStart"/>
            <w:r w:rsidRPr="001A5C54">
              <w:rPr>
                <w:sz w:val="25"/>
                <w:szCs w:val="25"/>
              </w:rPr>
              <w:t>бүлекләре</w:t>
            </w:r>
            <w:proofErr w:type="spellEnd"/>
            <w:r w:rsidRPr="001A5C54">
              <w:rPr>
                <w:sz w:val="25"/>
                <w:szCs w:val="25"/>
              </w:rPr>
              <w:t xml:space="preserve">, бизнес сервис </w:t>
            </w:r>
            <w:proofErr w:type="spellStart"/>
            <w:r w:rsidRPr="001A5C54">
              <w:rPr>
                <w:sz w:val="25"/>
                <w:szCs w:val="25"/>
              </w:rPr>
              <w:t>төркемнәре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кино </w:t>
            </w:r>
            <w:proofErr w:type="spellStart"/>
            <w:r w:rsidRPr="001A5C54">
              <w:rPr>
                <w:sz w:val="25"/>
                <w:szCs w:val="25"/>
              </w:rPr>
              <w:t>китапханәләре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мәктәпара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җитештерү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сөйләм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терапиясе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74 270,3  </w:t>
            </w:r>
          </w:p>
        </w:tc>
      </w:tr>
      <w:tr w:rsidR="006C41AB" w:rsidRPr="00042AC0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</w:t>
            </w:r>
            <w:r w:rsidR="0033551B">
              <w:rPr>
                <w:sz w:val="25"/>
                <w:szCs w:val="25"/>
              </w:rPr>
              <w:t>м</w:t>
            </w:r>
            <w:proofErr w:type="spellEnd"/>
            <w:r w:rsidR="0033551B">
              <w:rPr>
                <w:sz w:val="25"/>
                <w:szCs w:val="25"/>
              </w:rPr>
              <w:t xml:space="preserve"> башка </w:t>
            </w:r>
            <w:proofErr w:type="spellStart"/>
            <w:r w:rsidR="0033551B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74 270,3  </w:t>
            </w:r>
          </w:p>
        </w:tc>
      </w:tr>
      <w:tr w:rsidR="006C41AB" w:rsidRPr="00042AC0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>Программа</w:t>
            </w:r>
            <w:r w:rsidR="0033551B">
              <w:rPr>
                <w:bCs/>
                <w:sz w:val="25"/>
                <w:szCs w:val="25"/>
                <w:lang w:val="tt-RU"/>
              </w:rPr>
              <w:t>да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80 955,4  </w:t>
            </w:r>
          </w:p>
        </w:tc>
      </w:tr>
      <w:tr w:rsidR="006C41AB" w:rsidRPr="00042AC0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Мәгълүмат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методик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1 456,5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33551B">
              <w:rPr>
                <w:sz w:val="25"/>
                <w:szCs w:val="25"/>
              </w:rPr>
              <w:t>ениеләргә</w:t>
            </w:r>
            <w:proofErr w:type="spellEnd"/>
            <w:r w:rsidR="0033551B">
              <w:rPr>
                <w:sz w:val="25"/>
                <w:szCs w:val="25"/>
              </w:rPr>
              <w:t xml:space="preserve"> </w:t>
            </w:r>
            <w:proofErr w:type="spellStart"/>
            <w:r w:rsidR="0033551B">
              <w:rPr>
                <w:sz w:val="25"/>
                <w:szCs w:val="25"/>
              </w:rPr>
              <w:t>һәм</w:t>
            </w:r>
            <w:proofErr w:type="spellEnd"/>
            <w:r w:rsidR="0033551B">
              <w:rPr>
                <w:sz w:val="25"/>
                <w:szCs w:val="25"/>
              </w:rPr>
              <w:t xml:space="preserve"> башка </w:t>
            </w:r>
            <w:proofErr w:type="spellStart"/>
            <w:r w:rsidR="0033551B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1 456,5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методик </w:t>
            </w:r>
            <w:proofErr w:type="spellStart"/>
            <w:r w:rsidRPr="001A5C54">
              <w:rPr>
                <w:sz w:val="25"/>
                <w:szCs w:val="25"/>
              </w:rPr>
              <w:t>офислар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үзәкләштерелгән</w:t>
            </w:r>
            <w:proofErr w:type="spellEnd"/>
            <w:r w:rsidRPr="001A5C54">
              <w:rPr>
                <w:sz w:val="25"/>
                <w:szCs w:val="25"/>
              </w:rPr>
              <w:t xml:space="preserve"> бухгалтерия </w:t>
            </w:r>
            <w:proofErr w:type="spellStart"/>
            <w:r w:rsidRPr="001A5C54">
              <w:rPr>
                <w:sz w:val="25"/>
                <w:szCs w:val="25"/>
              </w:rPr>
              <w:t>бүлекләре</w:t>
            </w:r>
            <w:proofErr w:type="spellEnd"/>
            <w:r w:rsidRPr="001A5C54">
              <w:rPr>
                <w:sz w:val="25"/>
                <w:szCs w:val="25"/>
              </w:rPr>
              <w:t xml:space="preserve">, бизнес сервис </w:t>
            </w:r>
            <w:proofErr w:type="spellStart"/>
            <w:r w:rsidRPr="001A5C54">
              <w:rPr>
                <w:sz w:val="25"/>
                <w:szCs w:val="25"/>
              </w:rPr>
              <w:t>төркемнәре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кино </w:t>
            </w:r>
            <w:proofErr w:type="spellStart"/>
            <w:r w:rsidRPr="001A5C54">
              <w:rPr>
                <w:sz w:val="25"/>
                <w:szCs w:val="25"/>
              </w:rPr>
              <w:t>китапханәләре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мәктәпара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җитештерү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сөйләм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терапиясе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79 498,9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33551B">
              <w:rPr>
                <w:sz w:val="25"/>
                <w:szCs w:val="25"/>
              </w:rPr>
              <w:t>ениеләргә</w:t>
            </w:r>
            <w:proofErr w:type="spellEnd"/>
            <w:r w:rsidR="0033551B">
              <w:rPr>
                <w:sz w:val="25"/>
                <w:szCs w:val="25"/>
              </w:rPr>
              <w:t xml:space="preserve"> </w:t>
            </w:r>
            <w:proofErr w:type="spellStart"/>
            <w:r w:rsidR="0033551B">
              <w:rPr>
                <w:sz w:val="25"/>
                <w:szCs w:val="25"/>
              </w:rPr>
              <w:t>һәм</w:t>
            </w:r>
            <w:proofErr w:type="spellEnd"/>
            <w:r w:rsidR="0033551B">
              <w:rPr>
                <w:sz w:val="25"/>
                <w:szCs w:val="25"/>
              </w:rPr>
              <w:t xml:space="preserve"> башка </w:t>
            </w:r>
            <w:proofErr w:type="spellStart"/>
            <w:r w:rsidR="0033551B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79 498,9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 xml:space="preserve">Программа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7 851,4  </w:t>
            </w:r>
          </w:p>
        </w:tc>
      </w:tr>
      <w:tr w:rsidR="006C41AB" w:rsidRPr="0010562D" w:rsidTr="00E70445">
        <w:trPr>
          <w:trHeight w:val="114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методик </w:t>
            </w:r>
            <w:proofErr w:type="spellStart"/>
            <w:r w:rsidRPr="001A5C54">
              <w:rPr>
                <w:sz w:val="25"/>
                <w:szCs w:val="25"/>
              </w:rPr>
              <w:t>офислар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үзәкләштерелгән</w:t>
            </w:r>
            <w:proofErr w:type="spellEnd"/>
            <w:r w:rsidRPr="001A5C54">
              <w:rPr>
                <w:sz w:val="25"/>
                <w:szCs w:val="25"/>
              </w:rPr>
              <w:t xml:space="preserve"> бухгалтерия </w:t>
            </w:r>
            <w:proofErr w:type="spellStart"/>
            <w:r w:rsidRPr="001A5C54">
              <w:rPr>
                <w:sz w:val="25"/>
                <w:szCs w:val="25"/>
              </w:rPr>
              <w:t>бүлекләре</w:t>
            </w:r>
            <w:proofErr w:type="spellEnd"/>
            <w:r w:rsidRPr="001A5C54">
              <w:rPr>
                <w:sz w:val="25"/>
                <w:szCs w:val="25"/>
              </w:rPr>
              <w:t xml:space="preserve">, бизнес сервис </w:t>
            </w:r>
            <w:proofErr w:type="spellStart"/>
            <w:r w:rsidRPr="001A5C54">
              <w:rPr>
                <w:sz w:val="25"/>
                <w:szCs w:val="25"/>
              </w:rPr>
              <w:t>төркемнәре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кино </w:t>
            </w:r>
            <w:proofErr w:type="spellStart"/>
            <w:r w:rsidRPr="001A5C54">
              <w:rPr>
                <w:sz w:val="25"/>
                <w:szCs w:val="25"/>
              </w:rPr>
              <w:t>китапханәләре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мәктәпара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җитештерү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сөйләм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терапиясе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7 851,4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7 851,4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Мәдәният</w:t>
            </w:r>
            <w:proofErr w:type="spellEnd"/>
            <w:r w:rsidRPr="001A5C54">
              <w:rPr>
                <w:sz w:val="25"/>
                <w:szCs w:val="25"/>
              </w:rPr>
              <w:t>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568 531,3  </w:t>
            </w:r>
          </w:p>
        </w:tc>
      </w:tr>
      <w:tr w:rsidR="006C41AB" w:rsidRPr="0010562D" w:rsidTr="00E70445">
        <w:trPr>
          <w:trHeight w:val="1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Мәдәният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551 714,2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530EAA" w:rsidRDefault="006C41AB" w:rsidP="00530EAA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"2024-2026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1A5C54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r w:rsidR="00530EAA"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мәдәният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сәнгать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үсеше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  <w:r w:rsidR="00530EAA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bCs/>
                <w:sz w:val="25"/>
                <w:szCs w:val="25"/>
              </w:rPr>
              <w:t>м</w:t>
            </w:r>
            <w:r w:rsidR="00530EAA"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530EAA" w:rsidRPr="001A5C54">
              <w:rPr>
                <w:bCs/>
                <w:sz w:val="25"/>
                <w:szCs w:val="25"/>
              </w:rPr>
              <w:t xml:space="preserve"> программа</w:t>
            </w:r>
            <w:r w:rsidR="00530EAA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 xml:space="preserve">480 268,5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Музейларның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комплекслы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үсеше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15 868,5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Музей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15 868,5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</w:t>
            </w:r>
            <w:r w:rsidR="00530EAA">
              <w:rPr>
                <w:sz w:val="25"/>
                <w:szCs w:val="25"/>
              </w:rPr>
              <w:t>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15 868,5  </w:t>
            </w:r>
          </w:p>
        </w:tc>
      </w:tr>
      <w:tr w:rsidR="006C41AB" w:rsidRPr="0010562D" w:rsidTr="00E70445">
        <w:trPr>
          <w:trHeight w:val="1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"Театр </w:t>
            </w:r>
            <w:proofErr w:type="spellStart"/>
            <w:r w:rsidRPr="001A5C54">
              <w:rPr>
                <w:sz w:val="25"/>
                <w:szCs w:val="25"/>
              </w:rPr>
              <w:t>челтәрен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48 877,7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Театр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48 877,7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48 877,7  </w:t>
            </w:r>
          </w:p>
        </w:tc>
      </w:tr>
      <w:tr w:rsidR="006C41AB" w:rsidRPr="0010562D" w:rsidTr="00E70445">
        <w:trPr>
          <w:trHeight w:val="242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</w:t>
            </w:r>
            <w:proofErr w:type="spellStart"/>
            <w:r w:rsidRPr="001A5C54">
              <w:rPr>
                <w:sz w:val="25"/>
                <w:szCs w:val="25"/>
              </w:rPr>
              <w:t>Китапханә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фәнен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үстерү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150 590,9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Китапханә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150 590,9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150 590,9  </w:t>
            </w:r>
          </w:p>
        </w:tc>
      </w:tr>
      <w:tr w:rsidR="006C41AB" w:rsidRPr="0010562D" w:rsidTr="00E70445">
        <w:trPr>
          <w:trHeight w:val="55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Төп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</w:t>
            </w:r>
            <w:proofErr w:type="spellEnd"/>
            <w:r w:rsidRPr="001A5C54">
              <w:rPr>
                <w:sz w:val="25"/>
                <w:szCs w:val="25"/>
              </w:rPr>
              <w:t xml:space="preserve"> "Клуб, концерт </w:t>
            </w:r>
            <w:proofErr w:type="spellStart"/>
            <w:r w:rsidRPr="001A5C54">
              <w:rPr>
                <w:sz w:val="25"/>
                <w:szCs w:val="25"/>
              </w:rPr>
              <w:t>оешмалары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башкару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сәнгате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үсеше</w:t>
            </w:r>
            <w:proofErr w:type="spell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263 661,4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Клублар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мәдәни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ял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128 537,2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128 537,2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Концерт </w:t>
            </w:r>
            <w:proofErr w:type="spellStart"/>
            <w:r w:rsidRPr="001A5C54">
              <w:rPr>
                <w:sz w:val="25"/>
                <w:szCs w:val="25"/>
              </w:rPr>
              <w:t>оешмалары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135 124,2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135 124,2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Мәдәният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кинематография </w:t>
            </w:r>
            <w:proofErr w:type="spellStart"/>
            <w:r w:rsidRPr="001A5C54">
              <w:rPr>
                <w:sz w:val="25"/>
                <w:szCs w:val="25"/>
              </w:rPr>
              <w:t>өлкәсендәге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вакыйгалар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1 270,0  </w:t>
            </w:r>
          </w:p>
        </w:tc>
      </w:tr>
      <w:tr w:rsidR="006C41AB" w:rsidRPr="00042AC0" w:rsidTr="00042AC0">
        <w:trPr>
          <w:trHeight w:val="5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коммерци</w:t>
            </w:r>
            <w:r w:rsidR="00530EAA">
              <w:rPr>
                <w:sz w:val="25"/>
                <w:szCs w:val="25"/>
              </w:rPr>
              <w:t>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1 270,0  </w:t>
            </w:r>
          </w:p>
        </w:tc>
      </w:tr>
      <w:tr w:rsidR="006C41AB" w:rsidRPr="00042AC0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530EAA" w:rsidRDefault="00530EAA" w:rsidP="006C41AB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елларда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хокук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бозуларны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чараларын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оештыру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>"</w:t>
            </w:r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3 700,0  </w:t>
            </w:r>
          </w:p>
        </w:tc>
      </w:tr>
      <w:tr w:rsidR="006C41AB" w:rsidRPr="00042AC0" w:rsidTr="00042AC0">
        <w:trPr>
          <w:trHeight w:val="10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3 700,0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530EAA" w:rsidRDefault="006C41AB" w:rsidP="006C41AB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</w:t>
            </w:r>
            <w:r w:rsidR="00530EAA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530EAA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530EAA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bCs/>
                <w:sz w:val="25"/>
                <w:szCs w:val="25"/>
              </w:rPr>
              <w:t>Түбән</w:t>
            </w:r>
            <w:proofErr w:type="spellEnd"/>
            <w:r w:rsidR="00530EAA"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дәүләт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bCs/>
                <w:sz w:val="25"/>
                <w:szCs w:val="25"/>
              </w:rPr>
              <w:t>телләрне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саклау</w:t>
            </w:r>
            <w:proofErr w:type="spellEnd"/>
            <w:r w:rsidR="00530EAA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530EAA">
              <w:rPr>
                <w:bCs/>
                <w:sz w:val="25"/>
                <w:szCs w:val="25"/>
              </w:rPr>
              <w:t>өйрәнү</w:t>
            </w:r>
            <w:proofErr w:type="spellEnd"/>
            <w:r w:rsidR="00530EAA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bCs/>
                <w:sz w:val="25"/>
                <w:szCs w:val="25"/>
              </w:rPr>
              <w:t>һәм</w:t>
            </w:r>
            <w:proofErr w:type="spellEnd"/>
            <w:r w:rsidR="00530EAA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bCs/>
                <w:sz w:val="25"/>
                <w:szCs w:val="25"/>
              </w:rPr>
              <w:t>үстерү</w:t>
            </w:r>
            <w:proofErr w:type="spellEnd"/>
            <w:r w:rsidR="00530EAA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530EAA">
              <w:rPr>
                <w:bCs/>
                <w:sz w:val="25"/>
                <w:szCs w:val="25"/>
              </w:rPr>
              <w:t>м</w:t>
            </w:r>
            <w:r w:rsidR="00530EAA"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530EAA" w:rsidRPr="001A5C54">
              <w:rPr>
                <w:bCs/>
                <w:sz w:val="25"/>
                <w:szCs w:val="25"/>
              </w:rPr>
              <w:t xml:space="preserve"> программа</w:t>
            </w:r>
            <w:r w:rsidR="00530EAA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430,0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430,0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530EAA" w:rsidP="006C41A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районының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2024-2027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коррупциягә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каршы</w:t>
            </w:r>
            <w:proofErr w:type="spellEnd"/>
            <w:r>
              <w:rPr>
                <w:bCs/>
                <w:sz w:val="25"/>
                <w:szCs w:val="25"/>
                <w:lang w:val="tt-RU"/>
              </w:rPr>
              <w:t>”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комплекслы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</w:t>
            </w:r>
            <w:r>
              <w:rPr>
                <w:bCs/>
                <w:sz w:val="25"/>
                <w:szCs w:val="25"/>
              </w:rPr>
              <w:t>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41AB" w:rsidRPr="00530EAA" w:rsidRDefault="006C41AB" w:rsidP="006C41AB">
            <w:pPr>
              <w:rPr>
                <w:bCs/>
                <w:sz w:val="25"/>
                <w:szCs w:val="25"/>
                <w:lang w:val="tt-RU"/>
              </w:rPr>
            </w:pPr>
            <w:r w:rsidRPr="001A5C54">
              <w:rPr>
                <w:bCs/>
                <w:sz w:val="25"/>
                <w:szCs w:val="25"/>
              </w:rPr>
              <w:t xml:space="preserve">"2017-2025 </w:t>
            </w:r>
            <w:proofErr w:type="spellStart"/>
            <w:r w:rsidRPr="001A5C54">
              <w:rPr>
                <w:bCs/>
                <w:sz w:val="25"/>
                <w:szCs w:val="25"/>
              </w:rPr>
              <w:t>елларга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Тата</w:t>
            </w:r>
            <w:r w:rsidR="00530EAA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530EAA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530EAA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bCs/>
                <w:sz w:val="25"/>
                <w:szCs w:val="25"/>
              </w:rPr>
              <w:t>Түбән</w:t>
            </w:r>
            <w:proofErr w:type="spellEnd"/>
            <w:r w:rsidR="00530EAA">
              <w:rPr>
                <w:bCs/>
                <w:sz w:val="25"/>
                <w:szCs w:val="25"/>
              </w:rPr>
              <w:t xml:space="preserve"> Кама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дәүләт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милли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сәясәтен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ашыру</w:t>
            </w:r>
            <w:proofErr w:type="spellEnd"/>
            <w:r w:rsidRPr="001A5C54">
              <w:rPr>
                <w:bCs/>
                <w:sz w:val="25"/>
                <w:szCs w:val="25"/>
              </w:rPr>
              <w:t>"</w:t>
            </w:r>
            <w:r w:rsidR="00530EAA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bCs/>
                <w:sz w:val="25"/>
                <w:szCs w:val="25"/>
              </w:rPr>
              <w:t>м</w:t>
            </w:r>
            <w:r w:rsidR="00530EAA" w:rsidRPr="001A5C54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530EAA" w:rsidRPr="001A5C54">
              <w:rPr>
                <w:bCs/>
                <w:sz w:val="25"/>
                <w:szCs w:val="25"/>
              </w:rPr>
              <w:t xml:space="preserve"> программа</w:t>
            </w:r>
            <w:r w:rsidR="00530EAA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2 500,0  </w:t>
            </w:r>
          </w:p>
        </w:tc>
      </w:tr>
      <w:tr w:rsidR="006C41AB" w:rsidRPr="0010562D" w:rsidTr="0010562D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2 500,0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>Программа</w:t>
            </w:r>
            <w:r w:rsidR="00530EAA">
              <w:rPr>
                <w:bCs/>
                <w:sz w:val="25"/>
                <w:szCs w:val="25"/>
                <w:lang w:val="tt-RU"/>
              </w:rPr>
              <w:t>да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042AC0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64 715,7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Китапханә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64 715,7  </w:t>
            </w:r>
          </w:p>
        </w:tc>
      </w:tr>
      <w:tr w:rsidR="006C41AB" w:rsidRPr="0010562D" w:rsidTr="0010562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62 290,5  </w:t>
            </w:r>
          </w:p>
        </w:tc>
      </w:tr>
      <w:tr w:rsidR="006C41AB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2 425,2  </w:t>
            </w:r>
          </w:p>
        </w:tc>
      </w:tr>
      <w:tr w:rsidR="006C41AB" w:rsidRPr="0010562D" w:rsidTr="0010562D">
        <w:trPr>
          <w:trHeight w:val="4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Мәдәният</w:t>
            </w:r>
            <w:proofErr w:type="spellEnd"/>
            <w:r w:rsidRPr="001A5C54">
              <w:rPr>
                <w:sz w:val="25"/>
                <w:szCs w:val="25"/>
              </w:rPr>
              <w:t xml:space="preserve">, кинематография </w:t>
            </w:r>
            <w:proofErr w:type="spellStart"/>
            <w:r w:rsidRPr="001A5C54">
              <w:rPr>
                <w:sz w:val="25"/>
                <w:szCs w:val="25"/>
              </w:rPr>
              <w:t>өлкәсендәге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16 817,1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Программа</w:t>
            </w:r>
            <w:r w:rsidR="00530EAA">
              <w:rPr>
                <w:sz w:val="25"/>
                <w:szCs w:val="25"/>
                <w:lang w:val="tt-RU"/>
              </w:rPr>
              <w:t>да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16 817,1  </w:t>
            </w:r>
          </w:p>
        </w:tc>
      </w:tr>
      <w:tr w:rsidR="006C41AB" w:rsidRPr="0010562D" w:rsidTr="00E70445">
        <w:trPr>
          <w:trHeight w:val="112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lastRenderedPageBreak/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методик </w:t>
            </w:r>
            <w:proofErr w:type="spellStart"/>
            <w:r w:rsidRPr="001A5C54">
              <w:rPr>
                <w:sz w:val="25"/>
                <w:szCs w:val="25"/>
              </w:rPr>
              <w:t>офислар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үзәкләштерелгән</w:t>
            </w:r>
            <w:proofErr w:type="spellEnd"/>
            <w:r w:rsidRPr="001A5C54">
              <w:rPr>
                <w:sz w:val="25"/>
                <w:szCs w:val="25"/>
              </w:rPr>
              <w:t xml:space="preserve"> бухгалтерия </w:t>
            </w:r>
            <w:proofErr w:type="spellStart"/>
            <w:r w:rsidRPr="001A5C54">
              <w:rPr>
                <w:sz w:val="25"/>
                <w:szCs w:val="25"/>
              </w:rPr>
              <w:t>бүлекләре</w:t>
            </w:r>
            <w:proofErr w:type="spellEnd"/>
            <w:r w:rsidRPr="001A5C54">
              <w:rPr>
                <w:sz w:val="25"/>
                <w:szCs w:val="25"/>
              </w:rPr>
              <w:t xml:space="preserve">, бизнес сервис </w:t>
            </w:r>
            <w:proofErr w:type="spellStart"/>
            <w:r w:rsidRPr="001A5C54">
              <w:rPr>
                <w:sz w:val="25"/>
                <w:szCs w:val="25"/>
              </w:rPr>
              <w:t>төркемнәре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кино </w:t>
            </w:r>
            <w:proofErr w:type="spellStart"/>
            <w:r w:rsidRPr="001A5C54">
              <w:rPr>
                <w:sz w:val="25"/>
                <w:szCs w:val="25"/>
              </w:rPr>
              <w:t>китапханәләре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мәктәпара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җитештерү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сөйләм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терапиясе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үзәкләре</w:t>
            </w:r>
            <w:proofErr w:type="spellEnd"/>
            <w:r w:rsidRPr="001A5C54">
              <w:rPr>
                <w:sz w:val="25"/>
                <w:szCs w:val="25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16 817,1  </w:t>
            </w:r>
          </w:p>
        </w:tc>
      </w:tr>
      <w:tr w:rsidR="006C41AB" w:rsidRPr="0010562D" w:rsidTr="00E70445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</w:t>
            </w:r>
            <w:r w:rsidR="00530EAA">
              <w:rPr>
                <w:sz w:val="25"/>
                <w:szCs w:val="25"/>
              </w:rPr>
              <w:t>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16 817,1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Сәламәтлек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5 436,2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Санитар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эпидемиологик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иминлек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5 436,2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субсидия. </w:t>
            </w:r>
            <w:proofErr w:type="spellStart"/>
            <w:r w:rsidRPr="001A5C54">
              <w:rPr>
                <w:sz w:val="25"/>
                <w:szCs w:val="25"/>
              </w:rPr>
              <w:t>эпидемиягә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каршы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үткәрү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5 436,2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5 436,2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сәясәт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242 589,3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Халыкның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иминлеге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61 624,1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Халыкның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кайбер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категорияләренә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7 482,3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сәламәтлек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</w:t>
            </w:r>
            <w:r w:rsidR="00530EAA">
              <w:rPr>
                <w:sz w:val="25"/>
                <w:szCs w:val="25"/>
              </w:rPr>
              <w:t>чреждениесе</w:t>
            </w:r>
            <w:proofErr w:type="spellEnd"/>
            <w:r w:rsidR="00530EAA">
              <w:rPr>
                <w:sz w:val="25"/>
                <w:szCs w:val="25"/>
              </w:rPr>
              <w:t xml:space="preserve"> "</w:t>
            </w:r>
            <w:proofErr w:type="spellStart"/>
            <w:r w:rsidR="00530EAA">
              <w:rPr>
                <w:sz w:val="25"/>
                <w:szCs w:val="25"/>
              </w:rPr>
              <w:t>Түбән</w:t>
            </w:r>
            <w:proofErr w:type="spellEnd"/>
            <w:r w:rsidR="00530EAA">
              <w:rPr>
                <w:sz w:val="25"/>
                <w:szCs w:val="25"/>
              </w:rPr>
              <w:t xml:space="preserve"> Кама </w:t>
            </w:r>
            <w:proofErr w:type="spellStart"/>
            <w:r w:rsidR="00530EAA">
              <w:rPr>
                <w:sz w:val="25"/>
                <w:szCs w:val="25"/>
              </w:rPr>
              <w:t>Үәк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gramStart"/>
            <w:r w:rsidR="00530EAA">
              <w:rPr>
                <w:sz w:val="25"/>
                <w:szCs w:val="25"/>
              </w:rPr>
              <w:t xml:space="preserve">район </w:t>
            </w:r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хастаханәсе</w:t>
            </w:r>
            <w:proofErr w:type="spellEnd"/>
            <w:proofErr w:type="gramEnd"/>
            <w:r w:rsidRPr="001A5C54">
              <w:rPr>
                <w:sz w:val="25"/>
                <w:szCs w:val="25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3 566,1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530EAA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сәламәтлек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proofErr w:type="gramStart"/>
            <w:r w:rsidRPr="001A5C54">
              <w:rPr>
                <w:sz w:val="25"/>
                <w:szCs w:val="25"/>
              </w:rPr>
              <w:t>уч</w:t>
            </w:r>
            <w:r w:rsidR="00530EAA">
              <w:rPr>
                <w:sz w:val="25"/>
                <w:szCs w:val="25"/>
              </w:rPr>
              <w:t>реждениесе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r w:rsidR="00530EAA" w:rsidRPr="001A5C54">
              <w:rPr>
                <w:sz w:val="25"/>
                <w:szCs w:val="25"/>
              </w:rPr>
              <w:t xml:space="preserve"> </w:t>
            </w:r>
            <w:r w:rsidR="00530EAA">
              <w:rPr>
                <w:sz w:val="25"/>
                <w:szCs w:val="25"/>
                <w:lang w:val="tt-RU"/>
              </w:rPr>
              <w:t>“</w:t>
            </w:r>
            <w:proofErr w:type="spellStart"/>
            <w:proofErr w:type="gramEnd"/>
            <w:r w:rsidR="00530EAA" w:rsidRPr="001A5C54">
              <w:rPr>
                <w:sz w:val="25"/>
                <w:szCs w:val="25"/>
              </w:rPr>
              <w:t>Перинаталь</w:t>
            </w:r>
            <w:proofErr w:type="spellEnd"/>
            <w:r w:rsidR="00530EAA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530EAA" w:rsidRPr="001A5C54">
              <w:rPr>
                <w:sz w:val="25"/>
                <w:szCs w:val="25"/>
              </w:rPr>
              <w:t>үзәк</w:t>
            </w:r>
            <w:proofErr w:type="spellEnd"/>
            <w:r w:rsidR="00530EAA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530EAA" w:rsidRPr="001A5C54">
              <w:rPr>
                <w:sz w:val="25"/>
                <w:szCs w:val="25"/>
              </w:rPr>
              <w:t>белән"</w:t>
            </w:r>
            <w:r w:rsidR="00530EAA">
              <w:rPr>
                <w:sz w:val="25"/>
                <w:szCs w:val="25"/>
              </w:rPr>
              <w:t>Түбән</w:t>
            </w:r>
            <w:proofErr w:type="spellEnd"/>
            <w:r w:rsidR="00530EAA">
              <w:rPr>
                <w:sz w:val="25"/>
                <w:szCs w:val="25"/>
              </w:rPr>
              <w:t xml:space="preserve"> Кама </w:t>
            </w:r>
            <w:proofErr w:type="spellStart"/>
            <w:r w:rsidRPr="001A5C54">
              <w:rPr>
                <w:sz w:val="25"/>
                <w:szCs w:val="25"/>
              </w:rPr>
              <w:t>балалар</w:t>
            </w:r>
            <w:proofErr w:type="spellEnd"/>
            <w:r w:rsidRPr="001A5C54">
              <w:rPr>
                <w:sz w:val="25"/>
                <w:szCs w:val="25"/>
              </w:rPr>
              <w:t xml:space="preserve"> район </w:t>
            </w:r>
            <w:proofErr w:type="spellStart"/>
            <w:r w:rsidRPr="001A5C54">
              <w:rPr>
                <w:sz w:val="25"/>
                <w:szCs w:val="25"/>
              </w:rPr>
              <w:t>хастаханәсе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3 916,2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Иҗтимагый</w:t>
            </w:r>
            <w:proofErr w:type="spellEnd"/>
            <w:r w:rsidRPr="001A5C54">
              <w:rPr>
                <w:sz w:val="25"/>
                <w:szCs w:val="25"/>
              </w:rPr>
              <w:t xml:space="preserve"> транспорт </w:t>
            </w:r>
            <w:proofErr w:type="spellStart"/>
            <w:r w:rsidRPr="001A5C54">
              <w:rPr>
                <w:sz w:val="25"/>
                <w:szCs w:val="25"/>
              </w:rPr>
              <w:t>хезмәтләренә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тигез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мөмкинлекне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54 141,8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1A5C54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54 141,8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Гаилә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яклау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180 965,2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карамагындагы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тәрбияләү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тәрбиягә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алынган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гаиләләргә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10 521,0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10 521,0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Ата-аналарны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бүләкләү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7 589,1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7 589,1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карамагындагы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карау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опекуннар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гаиләләренә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31 614,9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31 614,9  </w:t>
            </w:r>
          </w:p>
        </w:tc>
      </w:tr>
      <w:tr w:rsidR="006C41AB" w:rsidRPr="0010562D" w:rsidTr="00C01741">
        <w:trPr>
          <w:trHeight w:val="88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ярдәмнең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төрләрен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студентлар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ашау</w:t>
            </w:r>
            <w:proofErr w:type="spellEnd"/>
            <w:r w:rsidRPr="001A5C54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39 890,2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39 890,2  </w:t>
            </w:r>
          </w:p>
        </w:tc>
      </w:tr>
      <w:tr w:rsidR="006C41AB" w:rsidRPr="0010562D" w:rsidTr="00530EAA">
        <w:trPr>
          <w:trHeight w:val="489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гаиләләрне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субсидияләнгән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8 523,3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яклау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бүтән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8 523,3  </w:t>
            </w:r>
          </w:p>
        </w:tc>
      </w:tr>
      <w:tr w:rsidR="006C41AB" w:rsidRPr="0010562D" w:rsidTr="00530EAA">
        <w:trPr>
          <w:trHeight w:val="102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Мәктәпкәчә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белем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программасын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ашыручы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мәгариф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йөргән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балалары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гражданнарга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социаль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82 826,7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82 826,7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Физик </w:t>
            </w:r>
            <w:proofErr w:type="spellStart"/>
            <w:r w:rsidRPr="001A5C54">
              <w:rPr>
                <w:sz w:val="25"/>
                <w:szCs w:val="25"/>
              </w:rPr>
              <w:t>тәрбия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378 673,5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530EAA" w:rsidP="006C41A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356 672,7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Физик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53 730,2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530EAA" w:rsidP="006C41A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lastRenderedPageBreak/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51 441,4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Спорт </w:t>
            </w:r>
            <w:proofErr w:type="spellStart"/>
            <w:r w:rsidRPr="001A5C54">
              <w:rPr>
                <w:sz w:val="25"/>
                <w:szCs w:val="25"/>
              </w:rPr>
              <w:t>корылмаларының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карамагындагы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48 328,1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коммерциячел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48 328,1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Спорт </w:t>
            </w:r>
            <w:proofErr w:type="spellStart"/>
            <w:r w:rsidRPr="001A5C54">
              <w:rPr>
                <w:sz w:val="25"/>
                <w:szCs w:val="25"/>
              </w:rPr>
              <w:t>мәктәпләре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3 113,3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3 113,3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>Программа</w:t>
            </w:r>
            <w:r w:rsidR="00530EAA">
              <w:rPr>
                <w:bCs/>
                <w:sz w:val="25"/>
                <w:szCs w:val="25"/>
                <w:lang w:val="tt-RU"/>
              </w:rPr>
              <w:t>да</w:t>
            </w:r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sz w:val="25"/>
                <w:szCs w:val="25"/>
              </w:rPr>
            </w:pPr>
            <w:r w:rsidRPr="00C01741">
              <w:rPr>
                <w:sz w:val="25"/>
                <w:szCs w:val="25"/>
              </w:rPr>
              <w:t xml:space="preserve">2 288,8  </w:t>
            </w:r>
          </w:p>
        </w:tc>
      </w:tr>
      <w:tr w:rsidR="006C41AB" w:rsidRPr="0010562D" w:rsidTr="00C01741">
        <w:trPr>
          <w:trHeight w:val="23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Спорт </w:t>
            </w:r>
            <w:proofErr w:type="spellStart"/>
            <w:r w:rsidRPr="001A5C54">
              <w:rPr>
                <w:sz w:val="25"/>
                <w:szCs w:val="25"/>
              </w:rPr>
              <w:t>корылмаларының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карамагындагы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2 288,8  </w:t>
            </w:r>
          </w:p>
        </w:tc>
      </w:tr>
      <w:tr w:rsidR="006C41AB" w:rsidRPr="0010562D" w:rsidTr="00C01741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2 288,8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>Масса-</w:t>
            </w:r>
            <w:proofErr w:type="spellStart"/>
            <w:r w:rsidRPr="001A5C54">
              <w:rPr>
                <w:sz w:val="25"/>
                <w:szCs w:val="25"/>
              </w:rPr>
              <w:t>күләм</w:t>
            </w:r>
            <w:proofErr w:type="spellEnd"/>
            <w:r w:rsidRPr="001A5C54">
              <w:rPr>
                <w:sz w:val="25"/>
                <w:szCs w:val="25"/>
              </w:rPr>
              <w:t xml:space="preserve">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5 812,0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530EAA" w:rsidP="006C41A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5 812,0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Физик культура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массакүләм</w:t>
            </w:r>
            <w:proofErr w:type="spellEnd"/>
            <w:r w:rsidRPr="001A5C54">
              <w:rPr>
                <w:sz w:val="25"/>
                <w:szCs w:val="25"/>
              </w:rPr>
              <w:t xml:space="preserve"> спорт </w:t>
            </w:r>
            <w:proofErr w:type="spellStart"/>
            <w:r w:rsidRPr="001A5C54">
              <w:rPr>
                <w:sz w:val="25"/>
                <w:szCs w:val="25"/>
              </w:rPr>
              <w:t>өлкәсендәге</w:t>
            </w:r>
            <w:proofErr w:type="spellEnd"/>
            <w:r w:rsidRPr="001A5C54">
              <w:rPr>
                <w:sz w:val="25"/>
                <w:szCs w:val="25"/>
              </w:rPr>
              <w:t xml:space="preserve"> спорт </w:t>
            </w:r>
            <w:proofErr w:type="spellStart"/>
            <w:r w:rsidRPr="001A5C54">
              <w:rPr>
                <w:sz w:val="25"/>
                <w:szCs w:val="25"/>
              </w:rPr>
              <w:t>вакыйгалары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5 812,0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5 812,0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530EAA" w:rsidP="006C41A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proofErr w:type="spellStart"/>
            <w:r w:rsidR="006C41AB" w:rsidRPr="001A5C54">
              <w:rPr>
                <w:sz w:val="25"/>
                <w:szCs w:val="25"/>
              </w:rPr>
              <w:t>гары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күрсәткечле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спорт </w:t>
            </w:r>
            <w:proofErr w:type="spellStart"/>
            <w:r w:rsidR="006C41AB" w:rsidRPr="001A5C54">
              <w:rPr>
                <w:sz w:val="25"/>
                <w:szCs w:val="25"/>
              </w:rPr>
              <w:t>төрләре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319 131,3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530EAA" w:rsidP="006C41AB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культураны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спортны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үстерү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6C41AB"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299 419,3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530EAA" w:rsidP="006C41AB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proofErr w:type="spellStart"/>
            <w:r w:rsidR="006C41AB" w:rsidRPr="001A5C54">
              <w:rPr>
                <w:sz w:val="25"/>
                <w:szCs w:val="25"/>
              </w:rPr>
              <w:t>гары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нәтиҗәләргә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тренерларга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, </w:t>
            </w:r>
            <w:proofErr w:type="spellStart"/>
            <w:r w:rsidR="006C41AB" w:rsidRPr="001A5C54">
              <w:rPr>
                <w:sz w:val="25"/>
                <w:szCs w:val="25"/>
              </w:rPr>
              <w:t>укытучыларга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һәм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спортчыларга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булышу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өчен</w:t>
            </w:r>
            <w:proofErr w:type="spellEnd"/>
            <w:r w:rsidR="006C41AB" w:rsidRPr="001A5C54">
              <w:rPr>
                <w:sz w:val="25"/>
                <w:szCs w:val="25"/>
              </w:rPr>
              <w:t xml:space="preserve"> </w:t>
            </w:r>
            <w:proofErr w:type="spellStart"/>
            <w:r w:rsidR="006C41AB" w:rsidRPr="001A5C54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403,4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403,4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Яшь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профессионалларга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булышуга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юнәлтелгән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тәрбияви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6,5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6,5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Спорт </w:t>
            </w:r>
            <w:proofErr w:type="spellStart"/>
            <w:r w:rsidRPr="001A5C54">
              <w:rPr>
                <w:sz w:val="25"/>
                <w:szCs w:val="25"/>
              </w:rPr>
              <w:t>мәктәпләре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299 009,4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Бюджет, </w:t>
            </w:r>
            <w:proofErr w:type="spellStart"/>
            <w:r w:rsidRPr="001A5C54">
              <w:rPr>
                <w:sz w:val="25"/>
                <w:szCs w:val="25"/>
              </w:rPr>
              <w:t>автоном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</w:t>
            </w:r>
            <w:r w:rsidR="00530EAA">
              <w:rPr>
                <w:sz w:val="25"/>
                <w:szCs w:val="25"/>
              </w:rPr>
              <w:t>ениеләргә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һәм</w:t>
            </w:r>
            <w:proofErr w:type="spellEnd"/>
            <w:r w:rsidR="00530EAA">
              <w:rPr>
                <w:sz w:val="25"/>
                <w:szCs w:val="25"/>
              </w:rPr>
              <w:t xml:space="preserve"> башка </w:t>
            </w:r>
            <w:proofErr w:type="spellStart"/>
            <w:r w:rsidR="00530EAA">
              <w:rPr>
                <w:sz w:val="25"/>
                <w:szCs w:val="25"/>
              </w:rPr>
              <w:t>коммерциядә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оешмаларга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299 009,4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bCs/>
                <w:sz w:val="25"/>
                <w:szCs w:val="25"/>
              </w:rPr>
            </w:pPr>
            <w:r w:rsidRPr="001A5C54">
              <w:rPr>
                <w:bCs/>
                <w:sz w:val="25"/>
                <w:szCs w:val="25"/>
              </w:rPr>
              <w:t xml:space="preserve">Программа </w:t>
            </w:r>
            <w:proofErr w:type="spellStart"/>
            <w:r w:rsidRPr="001A5C54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чыгым</w:t>
            </w:r>
            <w:proofErr w:type="spellEnd"/>
            <w:r w:rsidRPr="001A5C54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C01741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19 712,0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Спорт </w:t>
            </w:r>
            <w:proofErr w:type="spellStart"/>
            <w:r w:rsidRPr="001A5C54">
              <w:rPr>
                <w:sz w:val="25"/>
                <w:szCs w:val="25"/>
              </w:rPr>
              <w:t>мәктәпләре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2 512,8  </w:t>
            </w:r>
          </w:p>
        </w:tc>
      </w:tr>
      <w:tr w:rsidR="006C41AB" w:rsidRPr="0010562D" w:rsidTr="0010562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органнар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учреждениеләре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бюджеттан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тыш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фондларның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идарә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органнары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функцияләрен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үтәүне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максатыннан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персоналга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түләү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чыгымнары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2 512,8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Спорт </w:t>
            </w:r>
            <w:proofErr w:type="spellStart"/>
            <w:r w:rsidRPr="001A5C54">
              <w:rPr>
                <w:sz w:val="25"/>
                <w:szCs w:val="25"/>
              </w:rPr>
              <w:t>мәктәпләре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эшчәнлегенә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17 199,2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(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ихтыяҗлары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товар, </w:t>
            </w:r>
            <w:proofErr w:type="spellStart"/>
            <w:r w:rsidRPr="001A5C54">
              <w:rPr>
                <w:sz w:val="25"/>
                <w:szCs w:val="25"/>
              </w:rPr>
              <w:t>эш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хезмәтләр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сатып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17 199,2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lastRenderedPageBreak/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табигатьнең</w:t>
            </w:r>
            <w:proofErr w:type="spellEnd"/>
            <w:r w:rsidRPr="001A5C54">
              <w:rPr>
                <w:sz w:val="25"/>
                <w:szCs w:val="25"/>
              </w:rPr>
              <w:t xml:space="preserve"> Россия </w:t>
            </w:r>
            <w:proofErr w:type="spellStart"/>
            <w:r w:rsidRPr="001A5C54">
              <w:rPr>
                <w:sz w:val="25"/>
                <w:szCs w:val="25"/>
              </w:rPr>
              <w:t>Федерациясе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системасы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бюджетларына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күчү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138 812,5  </w:t>
            </w:r>
          </w:p>
        </w:tc>
      </w:tr>
      <w:tr w:rsidR="006C41AB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Россия </w:t>
            </w:r>
            <w:proofErr w:type="spellStart"/>
            <w:r w:rsidRPr="001A5C54">
              <w:rPr>
                <w:sz w:val="25"/>
                <w:szCs w:val="25"/>
              </w:rPr>
              <w:t>Федерациясе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муниципалитет </w:t>
            </w:r>
            <w:proofErr w:type="spellStart"/>
            <w:r w:rsidRPr="001A5C54">
              <w:rPr>
                <w:sz w:val="25"/>
                <w:szCs w:val="25"/>
              </w:rPr>
              <w:t>субъектларының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ителешен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тигезләү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134 616,8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Финанс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ярдәме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чыганагы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булган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пунктларның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ителешен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тигезләү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моның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районнар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бюджетыннан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акча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6 027,0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6 027,0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Бистәләрне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тигезләү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субсидия, </w:t>
            </w:r>
            <w:proofErr w:type="spellStart"/>
            <w:r w:rsidRPr="001A5C54">
              <w:rPr>
                <w:sz w:val="25"/>
                <w:szCs w:val="25"/>
              </w:rPr>
              <w:t>финанс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чыганагы</w:t>
            </w:r>
            <w:proofErr w:type="spellEnd"/>
            <w:r w:rsidRPr="001A5C54">
              <w:rPr>
                <w:sz w:val="25"/>
                <w:szCs w:val="25"/>
              </w:rPr>
              <w:t xml:space="preserve"> - Татарстан </w:t>
            </w:r>
            <w:proofErr w:type="spellStart"/>
            <w:r w:rsidRPr="001A5C54">
              <w:rPr>
                <w:sz w:val="25"/>
                <w:szCs w:val="25"/>
              </w:rPr>
              <w:t>Республикасы</w:t>
            </w:r>
            <w:proofErr w:type="spellEnd"/>
            <w:r w:rsidRPr="001A5C54">
              <w:rPr>
                <w:sz w:val="25"/>
                <w:szCs w:val="25"/>
              </w:rPr>
              <w:t xml:space="preserve"> бюджеты </w:t>
            </w:r>
            <w:proofErr w:type="spellStart"/>
            <w:r w:rsidRPr="001A5C54">
              <w:rPr>
                <w:sz w:val="25"/>
                <w:szCs w:val="25"/>
              </w:rPr>
              <w:t>исәбенә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шәһәр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авыл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пунктлары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бюджетларына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бирү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дәүләт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вәкаләтләрен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тормышка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ашыру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районнар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субвенцияләр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6 336,9  </w:t>
            </w:r>
          </w:p>
        </w:tc>
      </w:tr>
      <w:tr w:rsidR="006C41AB" w:rsidRPr="0010562D" w:rsidTr="001E179E">
        <w:trPr>
          <w:trHeight w:val="1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6 336,9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Бистәләрне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белән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дәрәҗәсен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тигезләү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бергә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финанслау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чыганагы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алар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арасында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районга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кертелгән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пунктларны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тәэмин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итү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дәрәҗәсен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тигезләү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 xml:space="preserve">, </w:t>
            </w:r>
            <w:proofErr w:type="spellStart"/>
            <w:r w:rsidRPr="001A5C54">
              <w:rPr>
                <w:sz w:val="25"/>
                <w:szCs w:val="25"/>
              </w:rPr>
              <w:t>һәм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муниципаль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районга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кертелгән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торак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пунктлары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бюджетларына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трансфертларның</w:t>
            </w:r>
            <w:proofErr w:type="spellEnd"/>
            <w:r w:rsidRPr="001A5C54">
              <w:rPr>
                <w:sz w:val="25"/>
                <w:szCs w:val="25"/>
              </w:rPr>
              <w:t xml:space="preserve"> башка </w:t>
            </w:r>
            <w:proofErr w:type="spellStart"/>
            <w:r w:rsidRPr="001A5C54">
              <w:rPr>
                <w:sz w:val="25"/>
                <w:szCs w:val="25"/>
              </w:rPr>
              <w:t>формала</w:t>
            </w:r>
            <w:r w:rsidR="00530EAA">
              <w:rPr>
                <w:sz w:val="25"/>
                <w:szCs w:val="25"/>
              </w:rPr>
              <w:t>рын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тәэмин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итү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өчен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122 252,9  </w:t>
            </w:r>
          </w:p>
        </w:tc>
      </w:tr>
      <w:tr w:rsidR="006C41AB" w:rsidRPr="0010562D" w:rsidTr="001E17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122 252,9  </w:t>
            </w:r>
          </w:p>
        </w:tc>
      </w:tr>
      <w:tr w:rsidR="006C41AB" w:rsidRPr="0010562D" w:rsidTr="00530EAA">
        <w:trPr>
          <w:trHeight w:val="2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табигатьнең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бүтәнара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трансфертлары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4 195,7  </w:t>
            </w:r>
          </w:p>
        </w:tc>
      </w:tr>
      <w:tr w:rsidR="006C41AB" w:rsidRPr="0010562D" w:rsidTr="0010562D">
        <w:trPr>
          <w:trHeight w:val="106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1A5C54">
              <w:rPr>
                <w:sz w:val="25"/>
                <w:szCs w:val="25"/>
              </w:rPr>
              <w:t>Республикасы</w:t>
            </w:r>
            <w:proofErr w:type="spellEnd"/>
            <w:r w:rsidRPr="001A5C54">
              <w:rPr>
                <w:sz w:val="25"/>
                <w:szCs w:val="25"/>
              </w:rPr>
              <w:t xml:space="preserve"> Бюджет </w:t>
            </w:r>
            <w:proofErr w:type="spellStart"/>
            <w:r w:rsidRPr="001A5C54">
              <w:rPr>
                <w:sz w:val="25"/>
                <w:szCs w:val="25"/>
              </w:rPr>
              <w:t>кодексының</w:t>
            </w:r>
            <w:proofErr w:type="spellEnd"/>
            <w:r w:rsidRPr="001A5C54">
              <w:rPr>
                <w:sz w:val="25"/>
                <w:szCs w:val="25"/>
              </w:rPr>
              <w:t xml:space="preserve"> 44 </w:t>
            </w:r>
            <w:proofErr w:type="spellStart"/>
            <w:r w:rsidRPr="001A5C54">
              <w:rPr>
                <w:sz w:val="25"/>
                <w:szCs w:val="25"/>
              </w:rPr>
              <w:t>статьясы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нигезендә</w:t>
            </w:r>
            <w:proofErr w:type="spellEnd"/>
            <w:r w:rsidRPr="001A5C54">
              <w:rPr>
                <w:sz w:val="25"/>
                <w:szCs w:val="25"/>
              </w:rPr>
              <w:t xml:space="preserve"> ("</w:t>
            </w:r>
            <w:proofErr w:type="spellStart"/>
            <w:r w:rsidRPr="001A5C54">
              <w:rPr>
                <w:sz w:val="25"/>
                <w:szCs w:val="25"/>
              </w:rPr>
              <w:t>тискәре</w:t>
            </w:r>
            <w:proofErr w:type="spellEnd"/>
            <w:r w:rsidRPr="001A5C54">
              <w:rPr>
                <w:sz w:val="25"/>
                <w:szCs w:val="25"/>
              </w:rPr>
              <w:t xml:space="preserve">"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  <w:r w:rsidRPr="001A5C54">
              <w:rPr>
                <w:sz w:val="25"/>
                <w:szCs w:val="25"/>
              </w:rPr>
              <w:t xml:space="preserve">) </w:t>
            </w:r>
            <w:proofErr w:type="spellStart"/>
            <w:r w:rsidRPr="001A5C54">
              <w:rPr>
                <w:sz w:val="25"/>
                <w:szCs w:val="25"/>
              </w:rPr>
              <w:t>җирле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бюджетлардан</w:t>
            </w:r>
            <w:proofErr w:type="spellEnd"/>
            <w:r w:rsidRPr="001A5C54">
              <w:rPr>
                <w:sz w:val="25"/>
                <w:szCs w:val="25"/>
              </w:rPr>
              <w:t xml:space="preserve"> Татарстан </w:t>
            </w:r>
            <w:proofErr w:type="spellStart"/>
            <w:r w:rsidRPr="001A5C54">
              <w:rPr>
                <w:sz w:val="25"/>
                <w:szCs w:val="25"/>
              </w:rPr>
              <w:t>Республикасы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бюджетына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күчерелергә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тиешле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субсидияләр</w:t>
            </w:r>
            <w:proofErr w:type="spellEnd"/>
            <w:r w:rsidRPr="001A5C54">
              <w:rPr>
                <w:sz w:val="25"/>
                <w:szCs w:val="25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3 190,8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3 190,8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r w:rsidRPr="001A5C54">
              <w:rPr>
                <w:sz w:val="25"/>
                <w:szCs w:val="25"/>
              </w:rPr>
              <w:t xml:space="preserve">Башка </w:t>
            </w:r>
            <w:proofErr w:type="spellStart"/>
            <w:r w:rsidRPr="001A5C54">
              <w:rPr>
                <w:sz w:val="25"/>
                <w:szCs w:val="25"/>
              </w:rPr>
              <w:t>дәрәҗәдәге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хакимият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карарлары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нәтиҗәсендә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барлыкка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килгән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өстәмә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чыгымнарны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каплау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өчен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күчерелгән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акча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1 004,9  </w:t>
            </w:r>
          </w:p>
        </w:tc>
      </w:tr>
      <w:tr w:rsidR="006C41AB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Бюджетара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1 004,9  </w:t>
            </w:r>
          </w:p>
        </w:tc>
      </w:tr>
      <w:tr w:rsidR="006C41AB" w:rsidRPr="0010562D" w:rsidTr="00C01741">
        <w:trPr>
          <w:trHeight w:val="68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C41AB" w:rsidRPr="001A5C54" w:rsidRDefault="006C41AB" w:rsidP="006C41AB">
            <w:pPr>
              <w:rPr>
                <w:sz w:val="25"/>
                <w:szCs w:val="25"/>
              </w:rPr>
            </w:pPr>
            <w:proofErr w:type="spellStart"/>
            <w:r w:rsidRPr="001A5C54">
              <w:rPr>
                <w:sz w:val="25"/>
                <w:szCs w:val="25"/>
              </w:rPr>
              <w:t>Гомуми</w:t>
            </w:r>
            <w:proofErr w:type="spellEnd"/>
            <w:r w:rsidRPr="001A5C54">
              <w:rPr>
                <w:sz w:val="25"/>
                <w:szCs w:val="25"/>
              </w:rPr>
              <w:t xml:space="preserve"> </w:t>
            </w:r>
            <w:proofErr w:type="spellStart"/>
            <w:r w:rsidRPr="001A5C54">
              <w:rPr>
                <w:sz w:val="25"/>
                <w:szCs w:val="25"/>
              </w:rPr>
              <w:t>чыгымнар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C41AB" w:rsidRPr="0010562D" w:rsidRDefault="006C41AB" w:rsidP="006C41AB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10 773 691,5  </w:t>
            </w:r>
          </w:p>
        </w:tc>
      </w:tr>
    </w:tbl>
    <w:p w:rsidR="004922C3" w:rsidRDefault="004922C3" w:rsidP="00156C19">
      <w:pPr>
        <w:rPr>
          <w:b/>
        </w:rPr>
      </w:pPr>
    </w:p>
    <w:p w:rsidR="000A6662" w:rsidRDefault="000A6662" w:rsidP="00156C19">
      <w:pPr>
        <w:rPr>
          <w:b/>
        </w:rPr>
      </w:pPr>
    </w:p>
    <w:p w:rsidR="000A6662" w:rsidRDefault="000A6662" w:rsidP="00156C19">
      <w:pPr>
        <w:rPr>
          <w:b/>
        </w:rPr>
      </w:pPr>
    </w:p>
    <w:p w:rsidR="0068619C" w:rsidRDefault="0068619C" w:rsidP="0068619C">
      <w:pPr>
        <w:tabs>
          <w:tab w:val="left" w:pos="993"/>
        </w:tabs>
        <w:rPr>
          <w:sz w:val="28"/>
          <w:szCs w:val="28"/>
        </w:rPr>
      </w:pPr>
      <w:proofErr w:type="spellStart"/>
      <w:r w:rsidRPr="001212F4">
        <w:rPr>
          <w:sz w:val="28"/>
          <w:szCs w:val="28"/>
        </w:rPr>
        <w:t>Түбән</w:t>
      </w:r>
      <w:proofErr w:type="spellEnd"/>
      <w:r w:rsidRPr="001212F4">
        <w:rPr>
          <w:sz w:val="28"/>
          <w:szCs w:val="28"/>
        </w:rPr>
        <w:t xml:space="preserve"> Кама </w:t>
      </w:r>
      <w:proofErr w:type="spellStart"/>
      <w:r w:rsidRPr="001212F4">
        <w:rPr>
          <w:sz w:val="28"/>
          <w:szCs w:val="28"/>
        </w:rPr>
        <w:t>муниципаль</w:t>
      </w:r>
      <w:proofErr w:type="spellEnd"/>
      <w:r w:rsidRPr="001212F4">
        <w:rPr>
          <w:sz w:val="28"/>
          <w:szCs w:val="28"/>
        </w:rPr>
        <w:t xml:space="preserve"> районы </w:t>
      </w:r>
    </w:p>
    <w:p w:rsidR="00F61214" w:rsidRDefault="0068619C" w:rsidP="0068619C">
      <w:pPr>
        <w:rPr>
          <w:b/>
        </w:rPr>
      </w:pPr>
      <w:r>
        <w:rPr>
          <w:sz w:val="28"/>
          <w:szCs w:val="28"/>
          <w:lang w:val="tt-RU"/>
        </w:rPr>
        <w:t>Б</w:t>
      </w:r>
      <w:proofErr w:type="spellStart"/>
      <w:r>
        <w:rPr>
          <w:sz w:val="28"/>
          <w:szCs w:val="28"/>
        </w:rPr>
        <w:t>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вазыйфасын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башкаручы</w:t>
      </w:r>
      <w:proofErr w:type="spellEnd"/>
      <w:r>
        <w:rPr>
          <w:sz w:val="27"/>
          <w:szCs w:val="27"/>
        </w:rPr>
        <w:t xml:space="preserve">         </w:t>
      </w:r>
      <w:r w:rsidR="005704BA">
        <w:rPr>
          <w:sz w:val="27"/>
          <w:szCs w:val="27"/>
        </w:rPr>
        <w:tab/>
      </w:r>
      <w:r w:rsidR="005704BA">
        <w:rPr>
          <w:sz w:val="27"/>
          <w:szCs w:val="27"/>
        </w:rPr>
        <w:tab/>
      </w:r>
      <w:r w:rsidR="005704BA">
        <w:rPr>
          <w:sz w:val="27"/>
          <w:szCs w:val="27"/>
        </w:rPr>
        <w:tab/>
      </w:r>
      <w:r w:rsidR="005704BA">
        <w:rPr>
          <w:sz w:val="27"/>
          <w:szCs w:val="27"/>
        </w:rPr>
        <w:tab/>
      </w:r>
      <w:r w:rsidR="005704BA">
        <w:rPr>
          <w:sz w:val="27"/>
          <w:szCs w:val="27"/>
        </w:rPr>
        <w:tab/>
      </w:r>
      <w:r w:rsidR="002C4988">
        <w:rPr>
          <w:sz w:val="27"/>
          <w:szCs w:val="27"/>
        </w:rPr>
        <w:t xml:space="preserve">   </w:t>
      </w:r>
      <w:r w:rsidR="00AA40EC">
        <w:rPr>
          <w:sz w:val="27"/>
          <w:szCs w:val="27"/>
        </w:rPr>
        <w:t xml:space="preserve">  </w:t>
      </w:r>
      <w:r w:rsidR="00056861">
        <w:rPr>
          <w:sz w:val="27"/>
          <w:szCs w:val="27"/>
        </w:rPr>
        <w:t xml:space="preserve">        </w:t>
      </w:r>
      <w:r w:rsidR="005704BA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5704BA"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1A16F8" w:rsidRDefault="00056861" w:rsidP="00F61214">
      <w:pPr>
        <w:rPr>
          <w:b/>
        </w:rPr>
      </w:pPr>
      <w:r>
        <w:rPr>
          <w:b/>
        </w:rPr>
        <w:t xml:space="preserve"> </w:t>
      </w:r>
    </w:p>
    <w:p w:rsidR="002D3004" w:rsidRDefault="002D3004" w:rsidP="00F61214">
      <w:pPr>
        <w:rPr>
          <w:b/>
        </w:rPr>
      </w:pPr>
    </w:p>
    <w:p w:rsidR="002D3004" w:rsidRDefault="002D3004" w:rsidP="00F61214">
      <w:pPr>
        <w:rPr>
          <w:b/>
        </w:rPr>
      </w:pPr>
    </w:p>
    <w:p w:rsidR="0029743B" w:rsidRDefault="0029743B" w:rsidP="009E187B">
      <w:pPr>
        <w:rPr>
          <w:b/>
        </w:rPr>
      </w:pPr>
    </w:p>
    <w:p w:rsidR="00530EAA" w:rsidRDefault="00530EAA" w:rsidP="009E187B">
      <w:pPr>
        <w:rPr>
          <w:b/>
        </w:rPr>
      </w:pPr>
    </w:p>
    <w:p w:rsidR="00530EAA" w:rsidRDefault="00530EAA" w:rsidP="009E187B">
      <w:pPr>
        <w:rPr>
          <w:b/>
        </w:rPr>
      </w:pPr>
    </w:p>
    <w:p w:rsidR="00530EAA" w:rsidRDefault="00530EAA" w:rsidP="009E187B">
      <w:pPr>
        <w:rPr>
          <w:b/>
        </w:rPr>
      </w:pPr>
    </w:p>
    <w:p w:rsidR="00530EAA" w:rsidRDefault="00530EAA" w:rsidP="009E187B">
      <w:pPr>
        <w:rPr>
          <w:b/>
        </w:rPr>
      </w:pPr>
    </w:p>
    <w:p w:rsidR="00530EAA" w:rsidRDefault="00530EAA" w:rsidP="009E187B">
      <w:pPr>
        <w:rPr>
          <w:b/>
        </w:rPr>
      </w:pPr>
    </w:p>
    <w:p w:rsidR="00530EAA" w:rsidRDefault="00530EAA" w:rsidP="009E187B">
      <w:pPr>
        <w:rPr>
          <w:b/>
        </w:rPr>
      </w:pPr>
    </w:p>
    <w:p w:rsidR="001E179E" w:rsidRDefault="001E179E" w:rsidP="009E187B">
      <w:pPr>
        <w:rPr>
          <w:b/>
        </w:rPr>
      </w:pPr>
    </w:p>
    <w:p w:rsidR="0068619C" w:rsidRPr="002466AE" w:rsidRDefault="0068619C" w:rsidP="0068619C">
      <w:pPr>
        <w:ind w:left="6237"/>
      </w:pPr>
      <w:proofErr w:type="spellStart"/>
      <w:proofErr w:type="gramStart"/>
      <w:r>
        <w:lastRenderedPageBreak/>
        <w:t>Кушымта</w:t>
      </w:r>
      <w:proofErr w:type="spellEnd"/>
      <w:r>
        <w:t xml:space="preserve">  7</w:t>
      </w:r>
      <w:proofErr w:type="gramEnd"/>
    </w:p>
    <w:p w:rsidR="0068619C" w:rsidRDefault="0068619C" w:rsidP="0068619C">
      <w:pPr>
        <w:ind w:left="6237"/>
        <w:rPr>
          <w:lang w:val="tt-RU"/>
        </w:rPr>
      </w:pPr>
      <w:r>
        <w:rPr>
          <w:lang w:val="tt-RU"/>
        </w:rPr>
        <w:t xml:space="preserve">Түбән Кама </w:t>
      </w:r>
      <w:proofErr w:type="spellStart"/>
      <w:r w:rsidRPr="002466AE">
        <w:t>муниципаль</w:t>
      </w:r>
      <w:proofErr w:type="spellEnd"/>
      <w:r>
        <w:rPr>
          <w:lang w:val="tt-RU"/>
        </w:rPr>
        <w:t xml:space="preserve"> районы </w:t>
      </w:r>
    </w:p>
    <w:p w:rsidR="0068619C" w:rsidRPr="002466AE" w:rsidRDefault="0068619C" w:rsidP="0068619C">
      <w:pPr>
        <w:ind w:left="6237"/>
      </w:pPr>
      <w:r>
        <w:t xml:space="preserve">Советы </w:t>
      </w:r>
      <w:proofErr w:type="spellStart"/>
      <w:r>
        <w:t>карарына</w:t>
      </w:r>
      <w:proofErr w:type="spellEnd"/>
      <w:r w:rsidRPr="002466AE">
        <w:t xml:space="preserve"> </w:t>
      </w:r>
    </w:p>
    <w:p w:rsidR="0068619C" w:rsidRPr="002466AE" w:rsidRDefault="0068619C" w:rsidP="0068619C">
      <w:pPr>
        <w:ind w:left="6237"/>
      </w:pPr>
      <w:r w:rsidRPr="002466AE">
        <w:t>№</w:t>
      </w:r>
      <w:r>
        <w:t xml:space="preserve"> </w:t>
      </w:r>
      <w:proofErr w:type="gramStart"/>
      <w:r>
        <w:t>1  21</w:t>
      </w:r>
      <w:proofErr w:type="gramEnd"/>
      <w:r>
        <w:t xml:space="preserve"> </w:t>
      </w:r>
      <w:proofErr w:type="spellStart"/>
      <w:r>
        <w:t>гыйнвар</w:t>
      </w:r>
      <w:proofErr w:type="spellEnd"/>
      <w:r w:rsidRPr="002466AE">
        <w:t xml:space="preserve"> 202</w:t>
      </w:r>
      <w:r>
        <w:t>5 ел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68619C" w:rsidRDefault="0068619C" w:rsidP="0068619C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 xml:space="preserve">2025 </w:t>
      </w:r>
      <w:proofErr w:type="spellStart"/>
      <w:r w:rsidRPr="0068619C">
        <w:rPr>
          <w:sz w:val="26"/>
          <w:szCs w:val="26"/>
        </w:rPr>
        <w:t>елга</w:t>
      </w:r>
      <w:proofErr w:type="spellEnd"/>
      <w:r w:rsidRPr="0068619C">
        <w:rPr>
          <w:sz w:val="26"/>
          <w:szCs w:val="26"/>
        </w:rPr>
        <w:t xml:space="preserve"> </w:t>
      </w:r>
      <w:proofErr w:type="spellStart"/>
      <w:r w:rsidRPr="0068619C">
        <w:rPr>
          <w:sz w:val="26"/>
          <w:szCs w:val="26"/>
        </w:rPr>
        <w:t>Түбән</w:t>
      </w:r>
      <w:proofErr w:type="spellEnd"/>
      <w:r w:rsidRPr="0068619C">
        <w:rPr>
          <w:sz w:val="26"/>
          <w:szCs w:val="26"/>
        </w:rPr>
        <w:t xml:space="preserve"> Кама </w:t>
      </w:r>
      <w:proofErr w:type="spellStart"/>
      <w:r w:rsidRPr="0068619C">
        <w:rPr>
          <w:sz w:val="26"/>
          <w:szCs w:val="26"/>
        </w:rPr>
        <w:t>муниципаль</w:t>
      </w:r>
      <w:proofErr w:type="spellEnd"/>
      <w:r w:rsidRPr="0068619C">
        <w:rPr>
          <w:sz w:val="26"/>
          <w:szCs w:val="26"/>
        </w:rPr>
        <w:t xml:space="preserve"> районы бюджеты</w:t>
      </w:r>
    </w:p>
    <w:p w:rsidR="0068619C" w:rsidRDefault="0068619C" w:rsidP="0068619C">
      <w:pPr>
        <w:jc w:val="center"/>
        <w:rPr>
          <w:sz w:val="26"/>
          <w:szCs w:val="26"/>
        </w:rPr>
      </w:pPr>
      <w:proofErr w:type="spellStart"/>
      <w:r w:rsidRPr="0068619C">
        <w:rPr>
          <w:sz w:val="26"/>
          <w:szCs w:val="26"/>
        </w:rPr>
        <w:t>чыгымнарының</w:t>
      </w:r>
      <w:proofErr w:type="spellEnd"/>
      <w:r w:rsidRPr="0068619C">
        <w:rPr>
          <w:sz w:val="26"/>
          <w:szCs w:val="26"/>
        </w:rPr>
        <w:t xml:space="preserve"> ведомство </w:t>
      </w:r>
      <w:proofErr w:type="spellStart"/>
      <w:r w:rsidRPr="0068619C">
        <w:rPr>
          <w:sz w:val="26"/>
          <w:szCs w:val="26"/>
        </w:rPr>
        <w:t>структурасы</w:t>
      </w:r>
      <w:proofErr w:type="spellEnd"/>
    </w:p>
    <w:p w:rsidR="00EA0764" w:rsidRPr="0052707B" w:rsidRDefault="0068619C" w:rsidP="0068619C">
      <w:pPr>
        <w:jc w:val="center"/>
        <w:rPr>
          <w:bCs/>
          <w:sz w:val="27"/>
          <w:szCs w:val="27"/>
        </w:rPr>
      </w:pPr>
      <w:r>
        <w:rPr>
          <w:sz w:val="26"/>
          <w:szCs w:val="26"/>
          <w:lang w:val="tt-RU"/>
        </w:rPr>
        <w:t xml:space="preserve">                                                                                                                                              </w:t>
      </w:r>
      <w:proofErr w:type="spellStart"/>
      <w:r>
        <w:rPr>
          <w:bCs/>
          <w:sz w:val="27"/>
          <w:szCs w:val="27"/>
        </w:rPr>
        <w:t>мең</w:t>
      </w:r>
      <w:proofErr w:type="spellEnd"/>
      <w:r>
        <w:rPr>
          <w:bCs/>
          <w:sz w:val="27"/>
          <w:szCs w:val="27"/>
        </w:rPr>
        <w:t>. с</w:t>
      </w:r>
      <w:r>
        <w:rPr>
          <w:bCs/>
          <w:sz w:val="27"/>
          <w:szCs w:val="27"/>
          <w:lang w:val="tt-RU"/>
        </w:rPr>
        <w:t>ум</w:t>
      </w:r>
      <w:r w:rsidR="00FC0A96">
        <w:rPr>
          <w:bCs/>
          <w:sz w:val="27"/>
          <w:szCs w:val="27"/>
        </w:rPr>
        <w:t>.</w:t>
      </w:r>
    </w:p>
    <w:tbl>
      <w:tblPr>
        <w:tblW w:w="1102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217"/>
        <w:gridCol w:w="709"/>
        <w:gridCol w:w="567"/>
        <w:gridCol w:w="567"/>
        <w:gridCol w:w="1701"/>
        <w:gridCol w:w="708"/>
        <w:gridCol w:w="1560"/>
      </w:tblGrid>
      <w:tr w:rsidR="001E179E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E720C5" w:rsidP="001E179E">
            <w:pPr>
              <w:jc w:val="center"/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Исеме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proofErr w:type="spellStart"/>
            <w:r w:rsidRPr="001E179E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E720C5" w:rsidRDefault="001E179E" w:rsidP="001E179E">
            <w:pPr>
              <w:jc w:val="center"/>
              <w:rPr>
                <w:sz w:val="25"/>
                <w:szCs w:val="25"/>
                <w:lang w:val="tt-RU"/>
              </w:rPr>
            </w:pPr>
            <w:r w:rsidRPr="001E179E">
              <w:rPr>
                <w:sz w:val="25"/>
                <w:szCs w:val="25"/>
              </w:rPr>
              <w:t>Сумма</w:t>
            </w:r>
            <w:r w:rsidR="00E720C5">
              <w:rPr>
                <w:sz w:val="25"/>
                <w:szCs w:val="25"/>
                <w:lang w:val="tt-RU"/>
              </w:rPr>
              <w:t>сы</w:t>
            </w:r>
          </w:p>
        </w:tc>
      </w:tr>
      <w:tr w:rsidR="001E179E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7D6256" w:rsidRDefault="00B1765D" w:rsidP="00B1765D">
            <w:pPr>
              <w:rPr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районы Советы"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казна </w:t>
            </w:r>
            <w:proofErr w:type="spellStart"/>
            <w:r>
              <w:rPr>
                <w:color w:val="000000"/>
                <w:sz w:val="25"/>
                <w:szCs w:val="25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55 504,1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1765D" w:rsidRDefault="00B1765D" w:rsidP="00B17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Гомумдәүләт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мәсьәләләре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55 504,1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B1765D" w:rsidRDefault="00B1765D" w:rsidP="00B17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Россия </w:t>
            </w:r>
            <w:proofErr w:type="spellStart"/>
            <w:r>
              <w:rPr>
                <w:color w:val="000000"/>
                <w:sz w:val="25"/>
                <w:szCs w:val="25"/>
              </w:rPr>
              <w:t>Федерациясенең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субъект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югары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түрәсе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эшләве</w:t>
            </w:r>
            <w:proofErr w:type="spellEnd"/>
          </w:p>
          <w:p w:rsidR="00B1765D" w:rsidRDefault="00B1765D" w:rsidP="00B176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2 769,0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 w:rsidR="00530EAA"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2 769,0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Муниципалитет </w:t>
            </w:r>
            <w:proofErr w:type="spellStart"/>
            <w:r w:rsidRPr="00866795">
              <w:rPr>
                <w:sz w:val="25"/>
                <w:szCs w:val="25"/>
              </w:rPr>
              <w:t>башлыгы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2 769,0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2 769,0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хакимиятенең</w:t>
            </w:r>
            <w:proofErr w:type="spellEnd"/>
            <w:r w:rsidRPr="00866795">
              <w:rPr>
                <w:sz w:val="25"/>
                <w:szCs w:val="25"/>
              </w:rPr>
              <w:t xml:space="preserve"> закон </w:t>
            </w:r>
            <w:proofErr w:type="spellStart"/>
            <w:r w:rsidRPr="00866795">
              <w:rPr>
                <w:sz w:val="25"/>
                <w:szCs w:val="25"/>
              </w:rPr>
              <w:t>чыгару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вәкиллекле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муниципалитетларның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вәкиллекле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52 502,1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Программа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52 502,1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530EAA" w:rsidP="00B1765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="00B1765D" w:rsidRPr="00866795">
              <w:rPr>
                <w:sz w:val="25"/>
                <w:szCs w:val="25"/>
              </w:rPr>
              <w:t>зәк</w:t>
            </w:r>
            <w:proofErr w:type="spellEnd"/>
            <w:r w:rsidR="00B1765D" w:rsidRPr="00866795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52 502,1</w:t>
            </w:r>
          </w:p>
        </w:tc>
      </w:tr>
      <w:tr w:rsidR="00B1765D" w:rsidRPr="001E179E" w:rsidTr="00E720C5">
        <w:trPr>
          <w:trHeight w:val="1257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32 259,0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18 908,1</w:t>
            </w:r>
          </w:p>
        </w:tc>
      </w:tr>
      <w:tr w:rsidR="00B1765D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</w:t>
            </w:r>
            <w:proofErr w:type="spellStart"/>
            <w:r w:rsidRPr="00866795">
              <w:rPr>
                <w:sz w:val="25"/>
                <w:szCs w:val="25"/>
              </w:rPr>
              <w:t>салымнар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җыемнар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бүтән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1 335,0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530EAA" w:rsidP="00B1765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Башка </w:t>
            </w:r>
            <w:proofErr w:type="spellStart"/>
            <w:r>
              <w:rPr>
                <w:sz w:val="25"/>
                <w:szCs w:val="25"/>
              </w:rPr>
              <w:t>гомумдәүләт</w:t>
            </w:r>
            <w:proofErr w:type="spellEnd"/>
            <w:r w:rsidR="00B1765D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B1765D"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233,0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64,0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64,0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хезмәткәрләрне</w:t>
            </w:r>
            <w:proofErr w:type="spellEnd"/>
            <w:r w:rsidRPr="00866795">
              <w:rPr>
                <w:sz w:val="25"/>
                <w:szCs w:val="25"/>
              </w:rPr>
              <w:t xml:space="preserve"> медицина </w:t>
            </w:r>
            <w:proofErr w:type="spellStart"/>
            <w:r w:rsidRPr="00866795">
              <w:rPr>
                <w:sz w:val="25"/>
                <w:szCs w:val="25"/>
              </w:rPr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169,0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169,0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>Татар</w:t>
            </w:r>
            <w:r w:rsidR="00530EAA">
              <w:rPr>
                <w:sz w:val="25"/>
                <w:szCs w:val="25"/>
              </w:rPr>
              <w:t xml:space="preserve">стан </w:t>
            </w:r>
            <w:proofErr w:type="spellStart"/>
            <w:r w:rsidR="00530EAA">
              <w:rPr>
                <w:sz w:val="25"/>
                <w:szCs w:val="25"/>
              </w:rPr>
              <w:t>Республикасының</w:t>
            </w:r>
            <w:proofErr w:type="spellEnd"/>
            <w:r w:rsidR="00530EAA">
              <w:rPr>
                <w:sz w:val="25"/>
                <w:szCs w:val="25"/>
              </w:rPr>
              <w:t xml:space="preserve"> "</w:t>
            </w:r>
            <w:proofErr w:type="spellStart"/>
            <w:r w:rsidR="00530EAA">
              <w:rPr>
                <w:sz w:val="25"/>
                <w:szCs w:val="25"/>
              </w:rPr>
              <w:t>Түбән</w:t>
            </w:r>
            <w:proofErr w:type="spellEnd"/>
            <w:r w:rsidR="00530EAA">
              <w:rPr>
                <w:sz w:val="25"/>
                <w:szCs w:val="25"/>
              </w:rPr>
              <w:t xml:space="preserve"> Кама </w:t>
            </w:r>
            <w:proofErr w:type="spellStart"/>
            <w:r w:rsidR="00530EAA">
              <w:rPr>
                <w:sz w:val="25"/>
                <w:szCs w:val="25"/>
              </w:rPr>
              <w:t>муниципаль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районының</w:t>
            </w:r>
            <w:proofErr w:type="spellEnd"/>
            <w:r w:rsidR="00530EAA">
              <w:rPr>
                <w:sz w:val="25"/>
                <w:szCs w:val="25"/>
              </w:rPr>
              <w:t xml:space="preserve"> </w:t>
            </w:r>
            <w:proofErr w:type="spellStart"/>
            <w:r w:rsidR="00530EAA">
              <w:rPr>
                <w:sz w:val="25"/>
                <w:szCs w:val="25"/>
              </w:rPr>
              <w:t>Б</w:t>
            </w:r>
            <w:r w:rsidRPr="00866795">
              <w:rPr>
                <w:sz w:val="25"/>
                <w:szCs w:val="25"/>
              </w:rPr>
              <w:t>ашкарма</w:t>
            </w:r>
            <w:proofErr w:type="spellEnd"/>
            <w:r w:rsidRPr="00866795">
              <w:rPr>
                <w:sz w:val="25"/>
                <w:szCs w:val="25"/>
              </w:rPr>
              <w:t xml:space="preserve"> комитеты"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674664" w:rsidRDefault="00B1765D" w:rsidP="00B1765D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674664" w:rsidRDefault="00B1765D" w:rsidP="00B1765D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674664" w:rsidRDefault="00B1765D" w:rsidP="00B1765D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674664" w:rsidRDefault="00B1765D" w:rsidP="00B1765D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674664" w:rsidRDefault="00B1765D" w:rsidP="00B1765D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674664" w:rsidRDefault="00B1765D" w:rsidP="00B1765D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10 527 242,7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530EAA" w:rsidP="00B1765D">
            <w:pPr>
              <w:rPr>
                <w:sz w:val="25"/>
                <w:szCs w:val="25"/>
              </w:rPr>
            </w:pPr>
            <w:proofErr w:type="spellStart"/>
            <w:proofErr w:type="gramStart"/>
            <w:r>
              <w:rPr>
                <w:sz w:val="25"/>
                <w:szCs w:val="25"/>
              </w:rPr>
              <w:t>Гомумдәүләт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="00B1765D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B1765D" w:rsidRPr="00866795">
              <w:rPr>
                <w:sz w:val="25"/>
                <w:szCs w:val="25"/>
              </w:rPr>
              <w:t>сораулар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223 039,8</w:t>
            </w:r>
          </w:p>
        </w:tc>
      </w:tr>
      <w:tr w:rsidR="00B1765D" w:rsidRPr="001E179E" w:rsidTr="00E720C5">
        <w:trPr>
          <w:trHeight w:val="1129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Россия </w:t>
            </w:r>
            <w:proofErr w:type="spellStart"/>
            <w:r w:rsidRPr="00866795">
              <w:rPr>
                <w:sz w:val="25"/>
                <w:szCs w:val="25"/>
              </w:rPr>
              <w:t>Федерациясе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Хөкүмәтенең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эшләве</w:t>
            </w:r>
            <w:proofErr w:type="spellEnd"/>
            <w:r w:rsidRPr="00866795">
              <w:rPr>
                <w:sz w:val="25"/>
                <w:szCs w:val="25"/>
              </w:rPr>
              <w:t xml:space="preserve">, Россия </w:t>
            </w:r>
            <w:proofErr w:type="spellStart"/>
            <w:r w:rsidRPr="00866795">
              <w:rPr>
                <w:sz w:val="25"/>
                <w:szCs w:val="25"/>
              </w:rPr>
              <w:t>Федерациясенең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субъектларының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хакимиятенең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югары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башкарма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118 436,7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Программа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118 436,7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530EAA" w:rsidP="00B1765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="00B1765D" w:rsidRPr="00866795">
              <w:rPr>
                <w:sz w:val="25"/>
                <w:szCs w:val="25"/>
              </w:rPr>
              <w:t>зәк</w:t>
            </w:r>
            <w:proofErr w:type="spellEnd"/>
            <w:r w:rsidR="00B1765D" w:rsidRPr="00866795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117 236,0</w:t>
            </w:r>
          </w:p>
        </w:tc>
      </w:tr>
      <w:tr w:rsidR="00B1765D" w:rsidRPr="001E179E" w:rsidTr="00E720C5">
        <w:trPr>
          <w:trHeight w:val="1351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48 612,0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68 024,0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866795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600,0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598,2</w:t>
            </w:r>
          </w:p>
        </w:tc>
      </w:tr>
      <w:tr w:rsidR="00B1765D" w:rsidRPr="001E179E" w:rsidTr="00E720C5">
        <w:trPr>
          <w:trHeight w:val="1421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598,2</w:t>
            </w:r>
          </w:p>
        </w:tc>
      </w:tr>
      <w:tr w:rsidR="00B1765D" w:rsidRPr="001E179E" w:rsidTr="00E720C5">
        <w:trPr>
          <w:trHeight w:val="175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866795">
              <w:rPr>
                <w:sz w:val="25"/>
                <w:szCs w:val="25"/>
              </w:rPr>
              <w:t>Республикасының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норматив </w:t>
            </w:r>
            <w:proofErr w:type="spellStart"/>
            <w:r w:rsidRPr="00866795">
              <w:rPr>
                <w:sz w:val="25"/>
                <w:szCs w:val="25"/>
              </w:rPr>
              <w:t>хокук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актлары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реестрын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алып</w:t>
            </w:r>
            <w:proofErr w:type="spellEnd"/>
            <w:r w:rsidRPr="00866795">
              <w:rPr>
                <w:sz w:val="25"/>
                <w:szCs w:val="25"/>
              </w:rPr>
              <w:t xml:space="preserve"> бару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кирәк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кертелгән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пунктлардан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мәгълүмат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туплау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4,3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4,3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598,2</w:t>
            </w:r>
          </w:p>
        </w:tc>
      </w:tr>
      <w:tr w:rsidR="00B1765D" w:rsidRPr="001E179E" w:rsidTr="00E720C5">
        <w:trPr>
          <w:trHeight w:val="72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598,2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Суд </w:t>
            </w:r>
            <w:proofErr w:type="spellStart"/>
            <w:r w:rsidRPr="00866795">
              <w:rPr>
                <w:sz w:val="25"/>
                <w:szCs w:val="25"/>
              </w:rPr>
              <w:t>системасы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57,9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Федераль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исәбенә</w:t>
            </w:r>
            <w:proofErr w:type="spellEnd"/>
            <w:r w:rsidRPr="00866795">
              <w:rPr>
                <w:sz w:val="25"/>
                <w:szCs w:val="25"/>
              </w:rPr>
              <w:t xml:space="preserve"> Россия </w:t>
            </w:r>
            <w:proofErr w:type="spellStart"/>
            <w:r w:rsidRPr="00866795">
              <w:rPr>
                <w:sz w:val="25"/>
                <w:szCs w:val="25"/>
              </w:rPr>
              <w:t>Федерациясенең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юрисдикция </w:t>
            </w:r>
            <w:proofErr w:type="spellStart"/>
            <w:r w:rsidRPr="00866795">
              <w:rPr>
                <w:sz w:val="25"/>
                <w:szCs w:val="25"/>
              </w:rPr>
              <w:t>судлары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судьяларына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кандидатлар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исемлеген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төзү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үзгәртү</w:t>
            </w:r>
            <w:proofErr w:type="spellEnd"/>
            <w:r w:rsidRPr="00866795">
              <w:rPr>
                <w:sz w:val="25"/>
                <w:szCs w:val="25"/>
              </w:rPr>
              <w:t>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57,9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lastRenderedPageBreak/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57,9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Резерв </w:t>
            </w:r>
            <w:proofErr w:type="spellStart"/>
            <w:r w:rsidRPr="00866795">
              <w:rPr>
                <w:sz w:val="25"/>
                <w:szCs w:val="25"/>
              </w:rPr>
              <w:t>фондлары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24 985,4</w:t>
            </w:r>
          </w:p>
        </w:tc>
      </w:tr>
      <w:tr w:rsidR="00B1765D" w:rsidRPr="001E179E" w:rsidTr="00E720C5">
        <w:trPr>
          <w:trHeight w:val="3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ED59D7" w:rsidP="00B1765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Җ</w:t>
            </w:r>
            <w:proofErr w:type="spellStart"/>
            <w:r w:rsidR="00B1765D" w:rsidRPr="00866795">
              <w:rPr>
                <w:sz w:val="25"/>
                <w:szCs w:val="25"/>
              </w:rPr>
              <w:t>ирле</w:t>
            </w:r>
            <w:proofErr w:type="spellEnd"/>
            <w:r w:rsidR="00B1765D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B1765D" w:rsidRPr="00866795">
              <w:rPr>
                <w:sz w:val="25"/>
                <w:szCs w:val="25"/>
              </w:rPr>
              <w:t>үзидарә</w:t>
            </w:r>
            <w:proofErr w:type="spellEnd"/>
            <w:r w:rsidR="00B1765D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B1765D" w:rsidRPr="00866795">
              <w:rPr>
                <w:sz w:val="25"/>
                <w:szCs w:val="25"/>
              </w:rPr>
              <w:t>органнарының</w:t>
            </w:r>
            <w:proofErr w:type="spellEnd"/>
            <w:r w:rsidR="00B1765D" w:rsidRPr="00866795">
              <w:rPr>
                <w:sz w:val="25"/>
                <w:szCs w:val="25"/>
              </w:rPr>
              <w:t xml:space="preserve"> резерв </w:t>
            </w:r>
            <w:proofErr w:type="spellStart"/>
            <w:r w:rsidR="00B1765D" w:rsidRPr="00866795">
              <w:rPr>
                <w:sz w:val="25"/>
                <w:szCs w:val="25"/>
              </w:rPr>
              <w:t>фондлары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24 985,4</w:t>
            </w:r>
          </w:p>
        </w:tc>
      </w:tr>
      <w:tr w:rsidR="00B1765D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B1765D" w:rsidP="00B1765D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866795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24 985,4</w:t>
            </w:r>
          </w:p>
        </w:tc>
      </w:tr>
      <w:tr w:rsidR="00B1765D" w:rsidRPr="001E179E" w:rsidTr="00E720C5">
        <w:trPr>
          <w:trHeight w:val="31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1765D" w:rsidRPr="00866795" w:rsidRDefault="00ED59D7" w:rsidP="00B1765D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Башка </w:t>
            </w:r>
            <w:proofErr w:type="spellStart"/>
            <w:r>
              <w:rPr>
                <w:sz w:val="25"/>
                <w:szCs w:val="25"/>
              </w:rPr>
              <w:t>гомумдәүләт</w:t>
            </w:r>
            <w:proofErr w:type="spellEnd"/>
            <w:r w:rsidR="00B1765D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B1765D"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765D" w:rsidRPr="001E179E" w:rsidRDefault="00B1765D" w:rsidP="00B1765D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79 559,8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FC562D" w:rsidRDefault="00ED59D7" w:rsidP="00ED59D7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 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районының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социаль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юнәлешле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коммерциядә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bCs/>
                <w:sz w:val="25"/>
                <w:szCs w:val="25"/>
              </w:rPr>
              <w:t>оешмаларына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2018-2027 </w:t>
            </w:r>
            <w:proofErr w:type="spellStart"/>
            <w:r w:rsidRPr="00FC562D">
              <w:rPr>
                <w:bCs/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bCs/>
                <w:sz w:val="25"/>
                <w:szCs w:val="25"/>
              </w:rPr>
              <w:t>ярдәм</w:t>
            </w:r>
            <w:proofErr w:type="spellEnd"/>
            <w:r w:rsidRPr="00FC562D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1 500,0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D59D7" w:rsidRPr="00FC562D" w:rsidRDefault="00ED59D7" w:rsidP="00ED59D7">
            <w:pPr>
              <w:rPr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Бюджет, </w:t>
            </w:r>
            <w:proofErr w:type="spellStart"/>
            <w:r w:rsidRPr="00FC562D">
              <w:rPr>
                <w:sz w:val="25"/>
                <w:szCs w:val="25"/>
              </w:rPr>
              <w:t>автоном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булмаган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оешмаларга</w:t>
            </w:r>
            <w:proofErr w:type="spellEnd"/>
            <w:r w:rsidRPr="00FC562D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FC562D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“Рухи </w:t>
            </w:r>
            <w:proofErr w:type="spellStart"/>
            <w:r>
              <w:rPr>
                <w:color w:val="000000"/>
                <w:sz w:val="25"/>
                <w:szCs w:val="25"/>
              </w:rPr>
              <w:t>очыш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” чуваш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мәдәниятенә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теленә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«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рус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«Урал» </w:t>
            </w:r>
            <w:proofErr w:type="spellStart"/>
            <w:r>
              <w:rPr>
                <w:color w:val="000000"/>
                <w:sz w:val="25"/>
                <w:szCs w:val="25"/>
              </w:rPr>
              <w:t>башкорт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»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азербайҗан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405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НГНК "</w:t>
            </w:r>
            <w:proofErr w:type="spellStart"/>
            <w:r>
              <w:rPr>
                <w:color w:val="000000"/>
                <w:sz w:val="25"/>
                <w:szCs w:val="25"/>
              </w:rPr>
              <w:t>Вербиченька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Украина </w:t>
            </w:r>
            <w:proofErr w:type="spellStart"/>
            <w:r>
              <w:rPr>
                <w:color w:val="000000"/>
                <w:sz w:val="25"/>
                <w:szCs w:val="25"/>
              </w:rPr>
              <w:t>ширкәте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таҗик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Керәшен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этнографик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мәдәни-агарту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39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Таҗикстан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телләр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турындагы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законын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тормышка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ашыруда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ярдәм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фонды"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  <w:r>
              <w:rPr>
                <w:color w:val="000000"/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Әрмәнстан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proofErr w:type="spellStart"/>
            <w:r>
              <w:rPr>
                <w:color w:val="000000"/>
                <w:sz w:val="25"/>
                <w:szCs w:val="25"/>
              </w:rPr>
              <w:t>Нижнекамскның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Үзбәк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җәмгыяте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мариларының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>"</w:t>
            </w:r>
            <w:proofErr w:type="spellStart"/>
            <w:r>
              <w:rPr>
                <w:color w:val="000000"/>
                <w:sz w:val="25"/>
                <w:szCs w:val="25"/>
              </w:rPr>
              <w:t>Түбән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Кама </w:t>
            </w:r>
            <w:proofErr w:type="spellStart"/>
            <w:r>
              <w:rPr>
                <w:color w:val="000000"/>
                <w:sz w:val="25"/>
                <w:szCs w:val="25"/>
              </w:rPr>
              <w:t>шәһәре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Удмуртларының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милли-мәдәни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автономиясе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"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  <w:r>
              <w:rPr>
                <w:color w:val="000000"/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1440"/>
        </w:trPr>
        <w:tc>
          <w:tcPr>
            <w:tcW w:w="5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D59D7" w:rsidRDefault="00ED59D7" w:rsidP="00ED59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both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Татарстан </w:t>
            </w:r>
            <w:proofErr w:type="spellStart"/>
            <w:r>
              <w:rPr>
                <w:color w:val="000000"/>
                <w:sz w:val="25"/>
                <w:szCs w:val="25"/>
              </w:rPr>
              <w:t>Республикасының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Нижнекамск </w:t>
            </w:r>
            <w:proofErr w:type="spellStart"/>
            <w:r>
              <w:rPr>
                <w:color w:val="000000"/>
                <w:sz w:val="25"/>
                <w:szCs w:val="25"/>
              </w:rPr>
              <w:t>муниципаль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төбәгенең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сугыш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, </w:t>
            </w:r>
            <w:proofErr w:type="spellStart"/>
            <w:r>
              <w:rPr>
                <w:color w:val="000000"/>
                <w:sz w:val="25"/>
                <w:szCs w:val="25"/>
              </w:rPr>
              <w:t>хезмәт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, кораллы </w:t>
            </w:r>
            <w:proofErr w:type="spellStart"/>
            <w:r>
              <w:rPr>
                <w:color w:val="000000"/>
                <w:sz w:val="25"/>
                <w:szCs w:val="25"/>
              </w:rPr>
              <w:t>көчләр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һәм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хокук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саклау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органнары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ветераннарын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(</w:t>
            </w:r>
            <w:proofErr w:type="spellStart"/>
            <w:r>
              <w:rPr>
                <w:color w:val="000000"/>
                <w:sz w:val="25"/>
                <w:szCs w:val="25"/>
              </w:rPr>
              <w:t>пенсионерларын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) </w:t>
            </w:r>
            <w:proofErr w:type="spellStart"/>
            <w:r>
              <w:rPr>
                <w:color w:val="000000"/>
                <w:sz w:val="25"/>
                <w:szCs w:val="25"/>
              </w:rPr>
              <w:t>җирле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иҗтимагый</w:t>
            </w:r>
            <w:proofErr w:type="spellEnd"/>
            <w:r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>
              <w:rPr>
                <w:color w:val="000000"/>
                <w:sz w:val="25"/>
                <w:szCs w:val="25"/>
              </w:rPr>
              <w:t>оешмасы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9680E" w:rsidRDefault="00ED59D7" w:rsidP="00ED59D7">
            <w:pPr>
              <w:rPr>
                <w:bCs/>
                <w:sz w:val="25"/>
                <w:szCs w:val="25"/>
                <w:lang w:val="tt-RU"/>
              </w:rPr>
            </w:pPr>
            <w:r w:rsidRPr="00FC562D">
              <w:rPr>
                <w:bCs/>
                <w:sz w:val="25"/>
                <w:szCs w:val="25"/>
              </w:rPr>
              <w:t xml:space="preserve">"2020-2024 </w:t>
            </w:r>
            <w:proofErr w:type="spellStart"/>
            <w:r w:rsidRPr="00FC562D">
              <w:rPr>
                <w:bCs/>
                <w:sz w:val="25"/>
                <w:szCs w:val="25"/>
              </w:rPr>
              <w:t>елларда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  <w:t xml:space="preserve">Татарстан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районында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халык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сәламәтлеген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ныгыту</w:t>
            </w:r>
            <w:proofErr w:type="spellEnd"/>
            <w:r>
              <w:rPr>
                <w:bCs/>
                <w:sz w:val="25"/>
                <w:szCs w:val="25"/>
              </w:rPr>
              <w:t>"</w:t>
            </w:r>
            <w:r w:rsidRPr="00FC562D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FC562D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67466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308,0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308,0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lastRenderedPageBreak/>
              <w:t>Попечительлек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попечительлек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6 161,7</w:t>
            </w:r>
          </w:p>
        </w:tc>
      </w:tr>
      <w:tr w:rsidR="00ED59D7" w:rsidRPr="001E179E" w:rsidTr="00E720C5">
        <w:trPr>
          <w:trHeight w:val="17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5 679,0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482,7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Оешмаларның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милек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салымын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салымын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257,6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866795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257,6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28 369,3</w:t>
            </w:r>
          </w:p>
        </w:tc>
      </w:tr>
      <w:tr w:rsidR="00ED59D7" w:rsidRPr="001E179E" w:rsidTr="00E720C5">
        <w:trPr>
          <w:trHeight w:val="69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16 142,4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бүтән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1 747,8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8 979,1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271,0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271,0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хезмәткәрләрне</w:t>
            </w:r>
            <w:proofErr w:type="spellEnd"/>
            <w:r w:rsidRPr="00866795">
              <w:rPr>
                <w:sz w:val="25"/>
                <w:szCs w:val="25"/>
              </w:rPr>
              <w:t xml:space="preserve"> медицина </w:t>
            </w:r>
            <w:proofErr w:type="spellStart"/>
            <w:r w:rsidRPr="00866795">
              <w:rPr>
                <w:sz w:val="25"/>
                <w:szCs w:val="25"/>
              </w:rPr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660,0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660,0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Балигъ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буенча</w:t>
            </w:r>
            <w:proofErr w:type="spellEnd"/>
            <w:r w:rsidRPr="00866795">
              <w:rPr>
                <w:sz w:val="25"/>
                <w:szCs w:val="25"/>
              </w:rPr>
              <w:t xml:space="preserve"> комиссия </w:t>
            </w:r>
            <w:proofErr w:type="spellStart"/>
            <w:r w:rsidRPr="00866795">
              <w:rPr>
                <w:sz w:val="25"/>
                <w:szCs w:val="25"/>
              </w:rPr>
              <w:t>эшчәнлеген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формалаштыру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2 984,6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2 979,3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Административ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комиссияләр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формалаштыру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613,8</w:t>
            </w:r>
          </w:p>
        </w:tc>
      </w:tr>
      <w:tr w:rsidR="00ED59D7" w:rsidRPr="001E179E" w:rsidTr="00E720C5">
        <w:trPr>
          <w:trHeight w:val="1437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lastRenderedPageBreak/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608,0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Административ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бозулар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турында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протоколлар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төзергә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түрәләр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исемлеген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билгеләү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Гражданлык</w:t>
            </w:r>
            <w:proofErr w:type="spellEnd"/>
            <w:r w:rsidRPr="00866795">
              <w:rPr>
                <w:sz w:val="25"/>
                <w:szCs w:val="25"/>
              </w:rPr>
              <w:t xml:space="preserve"> статусы </w:t>
            </w:r>
            <w:proofErr w:type="spellStart"/>
            <w:r w:rsidRPr="00866795">
              <w:rPr>
                <w:sz w:val="25"/>
                <w:szCs w:val="25"/>
              </w:rPr>
              <w:t>актларын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теркәү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13 244,3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10 726,3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2 518,0</w:t>
            </w:r>
          </w:p>
        </w:tc>
      </w:tr>
      <w:tr w:rsidR="00ED59D7" w:rsidRPr="001E179E" w:rsidTr="00E720C5">
        <w:trPr>
          <w:trHeight w:val="1041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учреждениесе</w:t>
            </w:r>
            <w:proofErr w:type="spellEnd"/>
            <w:r w:rsidRPr="00866795">
              <w:rPr>
                <w:sz w:val="25"/>
                <w:szCs w:val="25"/>
              </w:rPr>
              <w:t xml:space="preserve"> "Татарстан</w:t>
            </w: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округы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оешмасының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милек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мөнәсәбәтләре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бүлеге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11 982,4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Программа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11 982,4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</w:t>
            </w:r>
            <w:proofErr w:type="spellStart"/>
            <w:r w:rsidRPr="00866795">
              <w:rPr>
                <w:sz w:val="25"/>
                <w:szCs w:val="25"/>
              </w:rPr>
              <w:t>милли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11 982,4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Җ</w:t>
            </w:r>
            <w:proofErr w:type="spellStart"/>
            <w:r w:rsidRPr="00866795">
              <w:rPr>
                <w:sz w:val="25"/>
                <w:szCs w:val="25"/>
              </w:rPr>
              <w:t>ир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кишәрлекләрен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милке </w:t>
            </w:r>
            <w:proofErr w:type="spellStart"/>
            <w:r w:rsidRPr="00866795">
              <w:rPr>
                <w:sz w:val="25"/>
                <w:szCs w:val="25"/>
              </w:rPr>
              <w:t>чикләнмәгән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152,4</w:t>
            </w:r>
          </w:p>
        </w:tc>
      </w:tr>
      <w:tr w:rsidR="00ED59D7" w:rsidRPr="001E179E" w:rsidTr="00E720C5">
        <w:trPr>
          <w:trHeight w:val="1391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152,4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Pr="00866795">
              <w:rPr>
                <w:sz w:val="25"/>
                <w:szCs w:val="25"/>
              </w:rPr>
              <w:t>зәк</w:t>
            </w:r>
            <w:proofErr w:type="spellEnd"/>
            <w:r w:rsidRPr="00866795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11 670,0</w:t>
            </w:r>
          </w:p>
        </w:tc>
      </w:tr>
      <w:tr w:rsidR="00ED59D7" w:rsidRPr="001E179E" w:rsidTr="00E720C5">
        <w:trPr>
          <w:trHeight w:val="1501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10 418,2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1 251,8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хезмәткәрләрне</w:t>
            </w:r>
            <w:proofErr w:type="spellEnd"/>
            <w:r w:rsidRPr="00866795">
              <w:rPr>
                <w:sz w:val="25"/>
                <w:szCs w:val="25"/>
              </w:rPr>
              <w:t xml:space="preserve"> медицина </w:t>
            </w:r>
            <w:proofErr w:type="spellStart"/>
            <w:r w:rsidRPr="00866795">
              <w:rPr>
                <w:sz w:val="25"/>
                <w:szCs w:val="25"/>
              </w:rPr>
              <w:t>тикшерүе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lastRenderedPageBreak/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130,0</w:t>
            </w:r>
          </w:p>
        </w:tc>
      </w:tr>
      <w:tr w:rsidR="00ED59D7" w:rsidRPr="005B7015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r w:rsidRPr="00866795">
              <w:rPr>
                <w:bCs/>
                <w:sz w:val="25"/>
                <w:szCs w:val="25"/>
              </w:rPr>
              <w:t>Тата</w:t>
            </w:r>
            <w:r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"Архив"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5 019,6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5 019,6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Башка </w:t>
            </w:r>
            <w:proofErr w:type="spellStart"/>
            <w:r>
              <w:rPr>
                <w:sz w:val="25"/>
                <w:szCs w:val="25"/>
              </w:rPr>
              <w:t>гомумдәүләт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4 834,2</w:t>
            </w:r>
          </w:p>
        </w:tc>
      </w:tr>
      <w:tr w:rsidR="00ED59D7" w:rsidRPr="001E179E" w:rsidTr="00E720C5">
        <w:trPr>
          <w:trHeight w:val="103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866795">
              <w:rPr>
                <w:sz w:val="25"/>
                <w:szCs w:val="25"/>
              </w:rPr>
              <w:t>Республикасы</w:t>
            </w:r>
            <w:proofErr w:type="spellEnd"/>
            <w:r w:rsidRPr="00866795">
              <w:rPr>
                <w:sz w:val="25"/>
                <w:szCs w:val="25"/>
              </w:rPr>
              <w:t xml:space="preserve"> архив фонды </w:t>
            </w:r>
            <w:proofErr w:type="spellStart"/>
            <w:r w:rsidRPr="00866795">
              <w:rPr>
                <w:sz w:val="25"/>
                <w:szCs w:val="25"/>
              </w:rPr>
              <w:t>документларын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башка архив </w:t>
            </w:r>
            <w:proofErr w:type="spellStart"/>
            <w:r w:rsidRPr="00866795">
              <w:rPr>
                <w:sz w:val="25"/>
                <w:szCs w:val="25"/>
              </w:rPr>
              <w:t>документларын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исәпкә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куллануны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4 834,2</w:t>
            </w:r>
          </w:p>
        </w:tc>
      </w:tr>
      <w:tr w:rsidR="00ED59D7" w:rsidRPr="001E179E" w:rsidTr="00E720C5">
        <w:trPr>
          <w:trHeight w:val="56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2 732,1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2 102,1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хезмәткәрләрне</w:t>
            </w:r>
            <w:proofErr w:type="spellEnd"/>
            <w:r w:rsidRPr="00866795">
              <w:rPr>
                <w:sz w:val="25"/>
                <w:szCs w:val="25"/>
              </w:rPr>
              <w:t xml:space="preserve"> медицина </w:t>
            </w:r>
            <w:proofErr w:type="spellStart"/>
            <w:r w:rsidRPr="00866795">
              <w:rPr>
                <w:sz w:val="25"/>
                <w:szCs w:val="25"/>
              </w:rPr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Архив </w:t>
            </w:r>
            <w:proofErr w:type="spellStart"/>
            <w:r w:rsidRPr="00866795">
              <w:rPr>
                <w:sz w:val="25"/>
                <w:szCs w:val="25"/>
              </w:rPr>
              <w:t>эшләре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субвенцияләр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160,4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160,4</w:t>
            </w:r>
          </w:p>
        </w:tc>
      </w:tr>
      <w:tr w:rsidR="00ED59D7" w:rsidRPr="001E179E" w:rsidTr="00E720C5">
        <w:trPr>
          <w:trHeight w:val="85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Каты </w:t>
            </w:r>
            <w:proofErr w:type="spellStart"/>
            <w:r w:rsidRPr="00866795">
              <w:rPr>
                <w:sz w:val="25"/>
                <w:szCs w:val="25"/>
              </w:rPr>
              <w:t>исергән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хәрәкәт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сәләтен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югалткан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кешеләргә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бурычы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үтәлешен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5 210,0</w:t>
            </w:r>
          </w:p>
        </w:tc>
      </w:tr>
      <w:tr w:rsidR="00ED59D7" w:rsidRPr="001E179E" w:rsidTr="00E720C5">
        <w:trPr>
          <w:trHeight w:val="69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5 210,0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Милли </w:t>
            </w:r>
            <w:proofErr w:type="spellStart"/>
            <w:r w:rsidRPr="00866795">
              <w:rPr>
                <w:sz w:val="25"/>
                <w:szCs w:val="25"/>
              </w:rPr>
              <w:t>Куркынычсызлык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77 487,4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Халыкны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территорияләрне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табигый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кеше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гадәттән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хәлләрдән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янгын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куркынычсызлыгы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17 765,7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r w:rsidRPr="00866795">
              <w:rPr>
                <w:bCs/>
                <w:sz w:val="25"/>
                <w:szCs w:val="25"/>
              </w:rPr>
              <w:t xml:space="preserve">Программа </w:t>
            </w:r>
            <w:proofErr w:type="spellStart"/>
            <w:r w:rsidRPr="00866795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чыгым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17 765,7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Янгын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сүндерү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бүлекләренә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17 765,7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15 047,5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2 507,0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Оешмаларның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милек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салымын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салымын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211,2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 xml:space="preserve">Башка бюджет </w:t>
            </w:r>
            <w:proofErr w:type="spellStart"/>
            <w:r w:rsidRPr="00866795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211,2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Милли </w:t>
            </w:r>
            <w:proofErr w:type="spellStart"/>
            <w:r w:rsidRPr="00866795">
              <w:rPr>
                <w:sz w:val="25"/>
                <w:szCs w:val="25"/>
              </w:rPr>
              <w:t>куркынычсызлык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җәмәгать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тәртибен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  <w:r w:rsidRPr="00866795">
              <w:rPr>
                <w:sz w:val="25"/>
                <w:szCs w:val="25"/>
              </w:rPr>
              <w:t xml:space="preserve"> пункты)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59 721,7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59 721,7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Pr="00866795">
              <w:rPr>
                <w:sz w:val="25"/>
                <w:szCs w:val="25"/>
              </w:rPr>
              <w:t>зәк</w:t>
            </w:r>
            <w:proofErr w:type="spellEnd"/>
            <w:r w:rsidRPr="00866795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59 721,7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59 721,7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Милли </w:t>
            </w:r>
            <w:proofErr w:type="spellStart"/>
            <w:r w:rsidRPr="00866795">
              <w:rPr>
                <w:sz w:val="25"/>
                <w:szCs w:val="25"/>
              </w:rPr>
              <w:t>икътисад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244 912,6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Авыл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балык </w:t>
            </w:r>
            <w:proofErr w:type="spellStart"/>
            <w:r w:rsidRPr="00866795">
              <w:rPr>
                <w:sz w:val="25"/>
                <w:szCs w:val="25"/>
              </w:rPr>
              <w:t>тоту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4 787,6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Хайваннар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авыруларын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профилактикалау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бетерү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дәвалау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4 672,5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4 672,5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Терлекләрне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күмү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биометрик </w:t>
            </w:r>
            <w:proofErr w:type="spellStart"/>
            <w:r w:rsidRPr="00866795">
              <w:rPr>
                <w:sz w:val="25"/>
                <w:szCs w:val="25"/>
              </w:rPr>
              <w:t>чокырлар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115,1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115,1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Су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Ясалма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утырту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банкларны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дамбаларны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тоту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ремонтлау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ныгыту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11 386,5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транспорт </w:t>
            </w:r>
            <w:proofErr w:type="spellStart"/>
            <w:r w:rsidRPr="00866795">
              <w:rPr>
                <w:sz w:val="25"/>
                <w:szCs w:val="25"/>
              </w:rPr>
              <w:t>төрендә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сайланган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4 000,0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4 000,0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район </w:t>
            </w:r>
            <w:proofErr w:type="spellStart"/>
            <w:r w:rsidRPr="00866795">
              <w:rPr>
                <w:sz w:val="25"/>
                <w:szCs w:val="25"/>
              </w:rPr>
              <w:t>эчендә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пассажирлар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ташуны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7 386,5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7 386,5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r w:rsidRPr="00866795">
              <w:rPr>
                <w:sz w:val="25"/>
                <w:szCs w:val="25"/>
              </w:rPr>
              <w:t xml:space="preserve">л </w:t>
            </w:r>
            <w:proofErr w:type="spellStart"/>
            <w:r w:rsidRPr="00866795">
              <w:rPr>
                <w:sz w:val="25"/>
                <w:szCs w:val="25"/>
              </w:rPr>
              <w:t>объектлары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юл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фондлары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227 997,7</w:t>
            </w:r>
          </w:p>
        </w:tc>
      </w:tr>
      <w:tr w:rsidR="00ED59D7" w:rsidRPr="001E179E" w:rsidTr="00E720C5">
        <w:trPr>
          <w:trHeight w:val="91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Шәһәр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пунктлар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чикләрендә</w:t>
            </w:r>
            <w:proofErr w:type="spellEnd"/>
            <w:r w:rsidRPr="00866795">
              <w:rPr>
                <w:sz w:val="25"/>
                <w:szCs w:val="25"/>
              </w:rPr>
              <w:t xml:space="preserve"> автомобиль </w:t>
            </w:r>
            <w:proofErr w:type="spellStart"/>
            <w:r w:rsidRPr="00866795">
              <w:rPr>
                <w:sz w:val="25"/>
                <w:szCs w:val="25"/>
              </w:rPr>
              <w:t>юлларын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инженер </w:t>
            </w:r>
            <w:proofErr w:type="spellStart"/>
            <w:r w:rsidRPr="00866795">
              <w:rPr>
                <w:sz w:val="25"/>
                <w:szCs w:val="25"/>
              </w:rPr>
              <w:t>корылмаларын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төзү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ремонтлау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ремонтлау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154 038,2</w:t>
            </w:r>
          </w:p>
        </w:tc>
      </w:tr>
      <w:tr w:rsidR="00ED59D7" w:rsidRPr="001E179E" w:rsidTr="00E720C5">
        <w:trPr>
          <w:trHeight w:val="76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154 038,2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Җ</w:t>
            </w:r>
            <w:proofErr w:type="spellStart"/>
            <w:r w:rsidRPr="00866795">
              <w:rPr>
                <w:sz w:val="25"/>
                <w:szCs w:val="25"/>
              </w:rPr>
              <w:t>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юл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челтәрен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яхшырту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73 959,5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73 959,5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коммуналь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274 114,2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109 307,0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 xml:space="preserve">Татарстан </w:t>
            </w:r>
            <w:proofErr w:type="spellStart"/>
            <w:r w:rsidRPr="00866795">
              <w:rPr>
                <w:sz w:val="25"/>
                <w:szCs w:val="25"/>
              </w:rPr>
              <w:t>Республикасы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территориясендә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урнашкан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күпфатирлы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йортларда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милекне</w:t>
            </w:r>
            <w:proofErr w:type="spellEnd"/>
            <w:r w:rsidRPr="00866795">
              <w:rPr>
                <w:sz w:val="25"/>
                <w:szCs w:val="25"/>
              </w:rPr>
              <w:t xml:space="preserve"> капиталь </w:t>
            </w:r>
            <w:proofErr w:type="spellStart"/>
            <w:r w:rsidRPr="00866795">
              <w:rPr>
                <w:sz w:val="25"/>
                <w:szCs w:val="25"/>
              </w:rPr>
              <w:t>ремонтлау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буенча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региональ</w:t>
            </w:r>
            <w:proofErr w:type="spellEnd"/>
            <w:r w:rsidRPr="00866795">
              <w:rPr>
                <w:sz w:val="25"/>
                <w:szCs w:val="25"/>
              </w:rPr>
              <w:t xml:space="preserve"> программа </w:t>
            </w:r>
            <w:proofErr w:type="spellStart"/>
            <w:r w:rsidRPr="00866795">
              <w:rPr>
                <w:sz w:val="25"/>
                <w:szCs w:val="25"/>
              </w:rPr>
              <w:t>эшчәнлеген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109 007,0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109 007,0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мәдәни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объектларны</w:t>
            </w:r>
            <w:proofErr w:type="spellEnd"/>
            <w:r w:rsidRPr="00866795">
              <w:rPr>
                <w:sz w:val="25"/>
                <w:szCs w:val="25"/>
              </w:rPr>
              <w:t xml:space="preserve"> кабул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файдалануга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тапшыру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300,0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Яхшырту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163 861,7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Карантинны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аеруча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куркыныч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чүп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үләннәрен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юк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392,4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392,4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Карантинны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аеруча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куркыныч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чүп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үләннәрен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юк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чаралары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фондларыннан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Урам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яктырту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12 500,0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Яшелләндерү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18 500,0</w:t>
            </w:r>
          </w:p>
        </w:tc>
      </w:tr>
      <w:tr w:rsidR="00ED59D7" w:rsidRPr="001E179E" w:rsidTr="00E720C5">
        <w:trPr>
          <w:trHeight w:val="78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18 500,0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Каберләрне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2 659,2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2 659,2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Шәһәр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пунктларны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төзекләндерү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бүтән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30 758,5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30 758,5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Паркларга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мәйданнарга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48 630,3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48 630,3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50 417,3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50 417,3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коммуналь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945,5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Күпфатирлы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йортлар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төзү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контроле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945,5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lastRenderedPageBreak/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580,8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364,7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14 959,0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14 959,0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Әйләнә-тирә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мохитне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26 212,0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Флора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хайваннар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дөньясын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яшәү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урынын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26 212,0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Табигатьне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26 212,0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26 212,0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576 433,2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555 255,0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542 619,9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519 500,5</w:t>
            </w:r>
          </w:p>
        </w:tc>
      </w:tr>
      <w:tr w:rsidR="00ED59D7" w:rsidRPr="001E179E" w:rsidTr="00E720C5">
        <w:trPr>
          <w:trHeight w:val="31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519 500,5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449 618,8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69 881,7</w:t>
            </w:r>
          </w:p>
        </w:tc>
      </w:tr>
      <w:tr w:rsidR="00ED59D7" w:rsidRPr="001E179E" w:rsidTr="00E720C5">
        <w:trPr>
          <w:trHeight w:val="1273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программаларында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студентлар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кайнар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23 119,4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23 119,4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7 488,4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7 488,4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институтлары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7 488,4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7 488,4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26 324,9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>
              <w:rPr>
                <w:sz w:val="25"/>
                <w:szCs w:val="25"/>
              </w:rPr>
              <w:t>Программада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5 146,7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институтлары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5 146,7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lastRenderedPageBreak/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1 079,4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4 067,3</w:t>
            </w:r>
          </w:p>
        </w:tc>
      </w:tr>
      <w:tr w:rsidR="00ED59D7" w:rsidRPr="001E179E" w:rsidTr="00E720C5">
        <w:trPr>
          <w:trHeight w:val="63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r w:rsidRPr="00866795">
              <w:rPr>
                <w:bCs/>
                <w:sz w:val="25"/>
                <w:szCs w:val="25"/>
              </w:rPr>
              <w:t xml:space="preserve">Программа "Татарстан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</w:t>
            </w:r>
            <w:r>
              <w:rPr>
                <w:bCs/>
                <w:sz w:val="25"/>
                <w:szCs w:val="25"/>
              </w:rPr>
              <w:t>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балалары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яшьләре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өчен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ял </w:t>
            </w:r>
            <w:proofErr w:type="spellStart"/>
            <w:r w:rsidRPr="00866795">
              <w:rPr>
                <w:bCs/>
                <w:sz w:val="25"/>
                <w:szCs w:val="25"/>
              </w:rPr>
              <w:t>итү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оешмасы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5B7015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21 178,2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шәһәр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, каникул </w:t>
            </w:r>
            <w:proofErr w:type="spellStart"/>
            <w:r w:rsidRPr="00866795">
              <w:rPr>
                <w:sz w:val="25"/>
                <w:szCs w:val="25"/>
              </w:rPr>
              <w:t>вакытында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ялын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ашырудан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килеп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чыккан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21 178,2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866795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21 084,8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Мәдәният</w:t>
            </w:r>
            <w:proofErr w:type="spellEnd"/>
            <w:r w:rsidRPr="00866795">
              <w:rPr>
                <w:sz w:val="25"/>
                <w:szCs w:val="25"/>
              </w:rPr>
              <w:t>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61506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61506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61506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61506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61506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61506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64 715,7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Мәдәният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64 715,7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2 425,2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Китапханә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64 715,7</w:t>
            </w:r>
          </w:p>
        </w:tc>
      </w:tr>
      <w:tr w:rsidR="00ED59D7" w:rsidRPr="001E179E" w:rsidTr="00E720C5">
        <w:trPr>
          <w:trHeight w:val="40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62 290,5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2 425,2</w:t>
            </w:r>
          </w:p>
        </w:tc>
      </w:tr>
      <w:tr w:rsidR="00ED59D7" w:rsidRPr="001E179E" w:rsidTr="00E720C5">
        <w:trPr>
          <w:trHeight w:val="30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Сәламәтлек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5 436,2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Санитар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эпидемиологик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иминлек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5 436,2</w:t>
            </w:r>
          </w:p>
        </w:tc>
      </w:tr>
      <w:tr w:rsidR="00ED59D7" w:rsidRPr="001E179E" w:rsidTr="00E720C5">
        <w:trPr>
          <w:trHeight w:val="75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Эпидемиягә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каршы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үткәрү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субвенция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5 436,2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5 436,2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119 872,4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Халыкның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иминлеге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61 624,1</w:t>
            </w:r>
          </w:p>
        </w:tc>
      </w:tr>
      <w:tr w:rsidR="00ED59D7" w:rsidRPr="001E179E" w:rsidTr="00E720C5">
        <w:trPr>
          <w:trHeight w:val="39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Халыкның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кайбер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категорияләренә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7 482,3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сәламәтлек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учреждениесе</w:t>
            </w:r>
            <w:proofErr w:type="spellEnd"/>
            <w:r>
              <w:rPr>
                <w:sz w:val="25"/>
                <w:szCs w:val="25"/>
              </w:rPr>
              <w:t xml:space="preserve"> "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lang w:val="tt-RU"/>
              </w:rPr>
              <w:t>Кама</w:t>
            </w: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Ү</w:t>
            </w:r>
            <w:r w:rsidRPr="00866795">
              <w:rPr>
                <w:sz w:val="25"/>
                <w:szCs w:val="25"/>
              </w:rPr>
              <w:t>зәк</w:t>
            </w:r>
            <w:proofErr w:type="spellEnd"/>
            <w:r w:rsidRPr="00866795">
              <w:rPr>
                <w:sz w:val="25"/>
                <w:szCs w:val="25"/>
              </w:rPr>
              <w:t xml:space="preserve"> район </w:t>
            </w:r>
            <w:proofErr w:type="spellStart"/>
            <w:r w:rsidRPr="00866795">
              <w:rPr>
                <w:sz w:val="25"/>
                <w:szCs w:val="25"/>
              </w:rPr>
              <w:t>хастаханәсе</w:t>
            </w:r>
            <w:proofErr w:type="spellEnd"/>
            <w:r w:rsidRPr="00866795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3 566,1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сәламәтлек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саклау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учреждениесе</w:t>
            </w:r>
            <w:proofErr w:type="spellEnd"/>
            <w:r>
              <w:rPr>
                <w:sz w:val="25"/>
                <w:szCs w:val="25"/>
              </w:rPr>
              <w:t xml:space="preserve"> "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Перинаталь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район </w:t>
            </w:r>
            <w:proofErr w:type="spellStart"/>
            <w:r w:rsidRPr="00866795">
              <w:rPr>
                <w:sz w:val="25"/>
                <w:szCs w:val="25"/>
              </w:rPr>
              <w:t>хастаханәсе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3 916,2</w:t>
            </w:r>
          </w:p>
        </w:tc>
      </w:tr>
      <w:tr w:rsidR="00ED59D7" w:rsidRPr="001E179E" w:rsidTr="00E70445">
        <w:trPr>
          <w:trHeight w:val="3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lastRenderedPageBreak/>
              <w:t>Иҗтимагый</w:t>
            </w:r>
            <w:proofErr w:type="spellEnd"/>
            <w:r w:rsidRPr="00866795">
              <w:rPr>
                <w:sz w:val="25"/>
                <w:szCs w:val="25"/>
              </w:rPr>
              <w:t xml:space="preserve"> транспорт </w:t>
            </w:r>
            <w:proofErr w:type="spellStart"/>
            <w:r w:rsidRPr="00866795">
              <w:rPr>
                <w:sz w:val="25"/>
                <w:szCs w:val="25"/>
              </w:rPr>
              <w:t>хезмәтләренә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тигез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мөмкинлекне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54 141,8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866795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54 141,8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Гаилә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58 248,3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карамагындагы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тәрбияләү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тәрбиягә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алынган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гаиләләргә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10 521,0</w:t>
            </w:r>
          </w:p>
        </w:tc>
      </w:tr>
      <w:tr w:rsidR="00ED59D7" w:rsidRPr="001E179E" w:rsidTr="00E720C5">
        <w:trPr>
          <w:trHeight w:val="31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бүтән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10 521,0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Ата-аналарны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бүләкләү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7 589,1</w:t>
            </w:r>
          </w:p>
        </w:tc>
      </w:tr>
      <w:tr w:rsidR="00ED59D7" w:rsidRPr="001E179E" w:rsidTr="00E720C5">
        <w:trPr>
          <w:trHeight w:val="34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бүтән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7 589,1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карамагындагы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опекуннар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гаиләләренә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31 614,9</w:t>
            </w:r>
          </w:p>
        </w:tc>
      </w:tr>
      <w:tr w:rsidR="00ED59D7" w:rsidRPr="001E179E" w:rsidTr="00E720C5">
        <w:trPr>
          <w:trHeight w:val="34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бүтән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31 614,9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гаиләләрне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бергәләп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финансланган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</w:t>
            </w:r>
            <w:proofErr w:type="spellEnd"/>
            <w:r w:rsidRPr="00866795">
              <w:rPr>
                <w:sz w:val="25"/>
                <w:szCs w:val="25"/>
              </w:rPr>
              <w:t xml:space="preserve"> (РФ </w:t>
            </w:r>
            <w:proofErr w:type="spellStart"/>
            <w:r w:rsidRPr="00866795">
              <w:rPr>
                <w:sz w:val="25"/>
                <w:szCs w:val="25"/>
              </w:rPr>
              <w:t>фондлары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8 523,3</w:t>
            </w:r>
          </w:p>
        </w:tc>
      </w:tr>
      <w:tr w:rsidR="00ED59D7" w:rsidRPr="001E179E" w:rsidTr="00E720C5">
        <w:trPr>
          <w:trHeight w:val="34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бүтән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8 523,3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Физик </w:t>
            </w:r>
            <w:proofErr w:type="spellStart"/>
            <w:r w:rsidRPr="00866795">
              <w:rPr>
                <w:sz w:val="25"/>
                <w:szCs w:val="25"/>
              </w:rPr>
              <w:t>тәрбия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22 000,8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2 288,8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Физик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2 288,8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Спорт </w:t>
            </w:r>
            <w:proofErr w:type="spellStart"/>
            <w:r w:rsidRPr="00866795">
              <w:rPr>
                <w:sz w:val="25"/>
                <w:szCs w:val="25"/>
              </w:rPr>
              <w:t>корылмаларының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карамагындагы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2 288,8</w:t>
            </w:r>
          </w:p>
        </w:tc>
      </w:tr>
      <w:tr w:rsidR="00ED59D7" w:rsidRPr="001E179E" w:rsidTr="00E720C5">
        <w:trPr>
          <w:trHeight w:val="117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2 288,8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proofErr w:type="spellStart"/>
            <w:r w:rsidRPr="00866795">
              <w:rPr>
                <w:sz w:val="25"/>
                <w:szCs w:val="25"/>
              </w:rPr>
              <w:t>гары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күрсәткечле</w:t>
            </w:r>
            <w:proofErr w:type="spellEnd"/>
            <w:r w:rsidRPr="00866795">
              <w:rPr>
                <w:sz w:val="25"/>
                <w:szCs w:val="25"/>
              </w:rPr>
              <w:t xml:space="preserve"> спорт </w:t>
            </w:r>
            <w:proofErr w:type="spellStart"/>
            <w:r w:rsidRPr="00866795">
              <w:rPr>
                <w:sz w:val="25"/>
                <w:szCs w:val="25"/>
              </w:rPr>
              <w:t>төрләре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19 712,0</w:t>
            </w:r>
          </w:p>
        </w:tc>
      </w:tr>
      <w:tr w:rsidR="00ED59D7" w:rsidRPr="001E179E" w:rsidTr="00E720C5">
        <w:trPr>
          <w:trHeight w:val="31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19 712,0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Спорт </w:t>
            </w:r>
            <w:proofErr w:type="spellStart"/>
            <w:r w:rsidRPr="00866795">
              <w:rPr>
                <w:sz w:val="25"/>
                <w:szCs w:val="25"/>
              </w:rPr>
              <w:t>мәктәпләре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19 712,0</w:t>
            </w:r>
          </w:p>
        </w:tc>
      </w:tr>
      <w:tr w:rsidR="00ED59D7" w:rsidRPr="001E179E" w:rsidTr="00E720C5">
        <w:trPr>
          <w:trHeight w:val="34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2 512,8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17 199,2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Татар</w:t>
            </w:r>
            <w:r>
              <w:rPr>
                <w:sz w:val="25"/>
                <w:szCs w:val="25"/>
              </w:rPr>
              <w:t xml:space="preserve">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"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округы</w:t>
            </w:r>
            <w:proofErr w:type="spellEnd"/>
            <w:r w:rsidRPr="00866795">
              <w:rPr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берәмлегенең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бүлеге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642AC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642AC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642AC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642AC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642AC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642AC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169 357,3</w:t>
            </w:r>
          </w:p>
        </w:tc>
      </w:tr>
      <w:tr w:rsidR="00ED59D7" w:rsidRPr="001E179E" w:rsidTr="00E720C5">
        <w:trPr>
          <w:trHeight w:val="679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салым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таможня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бюджет) </w:t>
            </w:r>
            <w:proofErr w:type="spellStart"/>
            <w:r w:rsidRPr="00866795">
              <w:rPr>
                <w:sz w:val="25"/>
                <w:szCs w:val="25"/>
              </w:rPr>
              <w:t>күзәтчелек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Үз</w:t>
            </w:r>
            <w:proofErr w:type="spellStart"/>
            <w:r w:rsidRPr="00866795">
              <w:rPr>
                <w:sz w:val="25"/>
                <w:szCs w:val="25"/>
              </w:rPr>
              <w:t>әк</w:t>
            </w:r>
            <w:proofErr w:type="spellEnd"/>
            <w:r w:rsidRPr="00866795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12 500,8</w:t>
            </w:r>
          </w:p>
        </w:tc>
      </w:tr>
      <w:tr w:rsidR="00ED59D7" w:rsidRPr="001E179E" w:rsidTr="00E720C5">
        <w:trPr>
          <w:trHeight w:val="1479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10 300,8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lastRenderedPageBreak/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Башка </w:t>
            </w:r>
            <w:proofErr w:type="spellStart"/>
            <w:r>
              <w:rPr>
                <w:sz w:val="25"/>
                <w:szCs w:val="25"/>
              </w:rPr>
              <w:t>гомудәүләт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950,0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</w:t>
            </w:r>
            <w:proofErr w:type="spellStart"/>
            <w:r w:rsidRPr="00866795">
              <w:rPr>
                <w:sz w:val="25"/>
                <w:szCs w:val="25"/>
              </w:rPr>
              <w:t>түләүләр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815,0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страховка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35,0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35,0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хезмәткәрләрне</w:t>
            </w:r>
            <w:proofErr w:type="spellEnd"/>
            <w:r w:rsidRPr="00866795">
              <w:rPr>
                <w:sz w:val="25"/>
                <w:szCs w:val="25"/>
              </w:rPr>
              <w:t xml:space="preserve"> медицина </w:t>
            </w:r>
            <w:proofErr w:type="spellStart"/>
            <w:r w:rsidRPr="00866795">
              <w:rPr>
                <w:sz w:val="25"/>
                <w:szCs w:val="25"/>
              </w:rPr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Гражданлык</w:t>
            </w:r>
            <w:proofErr w:type="spellEnd"/>
            <w:r w:rsidRPr="00866795">
              <w:rPr>
                <w:sz w:val="25"/>
                <w:szCs w:val="25"/>
              </w:rPr>
              <w:t xml:space="preserve"> статусы </w:t>
            </w:r>
            <w:proofErr w:type="spellStart"/>
            <w:r w:rsidRPr="00866795">
              <w:rPr>
                <w:sz w:val="25"/>
                <w:szCs w:val="25"/>
              </w:rPr>
              <w:t>актларын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теркәү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Милли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4 666,0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Мобилизация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хәрби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күнегүләр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4 666,0</w:t>
            </w:r>
          </w:p>
        </w:tc>
      </w:tr>
      <w:tr w:rsidR="00ED59D7" w:rsidRPr="001E179E" w:rsidTr="00E720C5">
        <w:trPr>
          <w:trHeight w:val="109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Федераль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исәбенә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хәрби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комиссариатлар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территорияләрдә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беренчел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хәрби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теркәлүне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кертү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4 666,0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4 666,0</w:t>
            </w:r>
          </w:p>
        </w:tc>
      </w:tr>
      <w:tr w:rsidR="00ED59D7" w:rsidRPr="001E179E" w:rsidTr="00E720C5">
        <w:trPr>
          <w:trHeight w:val="31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r w:rsidRPr="00866795">
              <w:rPr>
                <w:sz w:val="25"/>
                <w:szCs w:val="25"/>
              </w:rPr>
              <w:t xml:space="preserve">л </w:t>
            </w:r>
            <w:proofErr w:type="spellStart"/>
            <w:r w:rsidRPr="00866795">
              <w:rPr>
                <w:sz w:val="25"/>
                <w:szCs w:val="25"/>
              </w:rPr>
              <w:t>объектлары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юл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фондлары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8 968,0</w:t>
            </w:r>
          </w:p>
        </w:tc>
      </w:tr>
      <w:tr w:rsidR="00ED59D7" w:rsidRPr="001E179E" w:rsidTr="00E720C5">
        <w:trPr>
          <w:trHeight w:val="1066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Килешүләр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нигезендә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әһәмияткә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ия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проблемаларны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чишү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өлешен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муниципалитетлар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8 968,0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8 968,0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866795">
              <w:rPr>
                <w:sz w:val="25"/>
                <w:szCs w:val="25"/>
              </w:rPr>
              <w:t>Республикасының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авыл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комплекслы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3 030,0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Авыл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яхшырту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(ФБ </w:t>
            </w:r>
            <w:proofErr w:type="spellStart"/>
            <w:r w:rsidRPr="00866795">
              <w:rPr>
                <w:sz w:val="25"/>
                <w:szCs w:val="25"/>
              </w:rPr>
              <w:t>фондлары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3 000,0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3 000,0</w:t>
            </w:r>
          </w:p>
        </w:tc>
      </w:tr>
      <w:tr w:rsidR="00ED59D7" w:rsidRPr="001E179E" w:rsidTr="00E720C5">
        <w:trPr>
          <w:trHeight w:val="69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Авыл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төзекләндерү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(МБ </w:t>
            </w:r>
            <w:proofErr w:type="spellStart"/>
            <w:r w:rsidRPr="00866795">
              <w:rPr>
                <w:sz w:val="25"/>
                <w:szCs w:val="25"/>
              </w:rPr>
              <w:t>фондларыннан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табигатьнең</w:t>
            </w:r>
            <w:proofErr w:type="spellEnd"/>
            <w:r w:rsidRPr="00866795">
              <w:rPr>
                <w:sz w:val="25"/>
                <w:szCs w:val="25"/>
              </w:rPr>
              <w:t xml:space="preserve"> Россия </w:t>
            </w:r>
            <w:proofErr w:type="spellStart"/>
            <w:r w:rsidRPr="00866795">
              <w:rPr>
                <w:sz w:val="25"/>
                <w:szCs w:val="25"/>
              </w:rPr>
              <w:t>Федерациясенең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субъектлары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138 812,5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Россия </w:t>
            </w:r>
            <w:proofErr w:type="spellStart"/>
            <w:r w:rsidRPr="00866795">
              <w:rPr>
                <w:sz w:val="25"/>
                <w:szCs w:val="25"/>
              </w:rPr>
              <w:t>Федерациясе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муниципалитет </w:t>
            </w:r>
            <w:proofErr w:type="spellStart"/>
            <w:r w:rsidRPr="00866795">
              <w:rPr>
                <w:sz w:val="25"/>
                <w:szCs w:val="25"/>
              </w:rPr>
              <w:t>субъектларының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ителешен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тигезләү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134 616,8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чыганагы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пунктларның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ителешен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тигезләү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моның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акча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6 027,0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lastRenderedPageBreak/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6 027,0</w:t>
            </w:r>
          </w:p>
        </w:tc>
      </w:tr>
      <w:tr w:rsidR="00ED59D7" w:rsidRPr="001E179E" w:rsidTr="00E70445">
        <w:trPr>
          <w:trHeight w:val="201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866795">
              <w:rPr>
                <w:sz w:val="25"/>
                <w:szCs w:val="25"/>
              </w:rPr>
              <w:t>Республикасы</w:t>
            </w:r>
            <w:proofErr w:type="spellEnd"/>
            <w:r w:rsidRPr="00866795">
              <w:rPr>
                <w:sz w:val="25"/>
                <w:szCs w:val="25"/>
              </w:rPr>
              <w:t xml:space="preserve"> бюджеты </w:t>
            </w:r>
            <w:proofErr w:type="spellStart"/>
            <w:r w:rsidRPr="00866795">
              <w:rPr>
                <w:sz w:val="25"/>
                <w:szCs w:val="25"/>
              </w:rPr>
              <w:t>исәбенә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шәһәр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авыл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пунктлары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исәпләү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бюджетына</w:t>
            </w:r>
            <w:proofErr w:type="spellEnd"/>
            <w:r w:rsidRPr="00866795">
              <w:rPr>
                <w:sz w:val="25"/>
                <w:szCs w:val="25"/>
              </w:rPr>
              <w:t xml:space="preserve"> субвенция </w:t>
            </w:r>
            <w:proofErr w:type="spellStart"/>
            <w:r w:rsidRPr="00866795">
              <w:rPr>
                <w:sz w:val="25"/>
                <w:szCs w:val="25"/>
              </w:rPr>
              <w:t>булган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пунктларны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дәрәҗәсен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тигезләү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6 336,9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6 336,9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ителешен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тигезләү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чыганагы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арасында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кертелгән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пунктларны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дәрәҗәсен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тигезләү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кертелгән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торак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пунктлары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трансфертларның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формаларын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122 252,9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122 252,9</w:t>
            </w:r>
          </w:p>
        </w:tc>
      </w:tr>
      <w:tr w:rsidR="00ED59D7" w:rsidRPr="001E179E" w:rsidTr="00E720C5">
        <w:trPr>
          <w:trHeight w:val="34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табигатьнең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бүтәнара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4 195,7</w:t>
            </w:r>
          </w:p>
        </w:tc>
      </w:tr>
      <w:tr w:rsidR="00ED59D7" w:rsidRPr="001E179E" w:rsidTr="00E720C5">
        <w:trPr>
          <w:trHeight w:val="141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Татарстан </w:t>
            </w:r>
            <w:proofErr w:type="spellStart"/>
            <w:r w:rsidRPr="00866795">
              <w:rPr>
                <w:sz w:val="25"/>
                <w:szCs w:val="25"/>
              </w:rPr>
              <w:t>Республикасы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кодексының</w:t>
            </w:r>
            <w:proofErr w:type="spellEnd"/>
            <w:r w:rsidRPr="00866795">
              <w:rPr>
                <w:sz w:val="25"/>
                <w:szCs w:val="25"/>
              </w:rPr>
              <w:t xml:space="preserve"> 44 </w:t>
            </w:r>
            <w:proofErr w:type="spellStart"/>
            <w:r w:rsidRPr="00866795">
              <w:rPr>
                <w:sz w:val="25"/>
                <w:szCs w:val="25"/>
              </w:rPr>
              <w:t>статьясы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нигезендә</w:t>
            </w:r>
            <w:proofErr w:type="spellEnd"/>
            <w:r w:rsidRPr="00866795">
              <w:rPr>
                <w:sz w:val="25"/>
                <w:szCs w:val="25"/>
              </w:rPr>
              <w:t xml:space="preserve"> ("</w:t>
            </w:r>
            <w:proofErr w:type="spellStart"/>
            <w:r w:rsidRPr="00866795">
              <w:rPr>
                <w:sz w:val="25"/>
                <w:szCs w:val="25"/>
              </w:rPr>
              <w:t>тискәре</w:t>
            </w:r>
            <w:proofErr w:type="spellEnd"/>
            <w:r w:rsidRPr="00866795">
              <w:rPr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бюджетлардан</w:t>
            </w:r>
            <w:proofErr w:type="spellEnd"/>
            <w:r w:rsidRPr="00866795">
              <w:rPr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sz w:val="25"/>
                <w:szCs w:val="25"/>
              </w:rPr>
              <w:t>Республикасы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күчерелергә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тиешле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3 190,8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3 190,8</w:t>
            </w:r>
          </w:p>
        </w:tc>
      </w:tr>
      <w:tr w:rsidR="00ED59D7" w:rsidRPr="001E179E" w:rsidTr="00E720C5">
        <w:trPr>
          <w:trHeight w:val="798"/>
        </w:trPr>
        <w:tc>
          <w:tcPr>
            <w:tcW w:w="5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</w:t>
            </w:r>
            <w:proofErr w:type="spellStart"/>
            <w:r w:rsidRPr="00866795">
              <w:rPr>
                <w:sz w:val="25"/>
                <w:szCs w:val="25"/>
              </w:rPr>
              <w:t>дәрәҗәдәге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хакимият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карарлары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нәтиҗәсендә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барлыкка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килгән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каплау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күчерелгән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акча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1 004,9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Бюджетара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трансфертлар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1 004,9</w:t>
            </w:r>
          </w:p>
        </w:tc>
      </w:tr>
      <w:tr w:rsidR="00ED59D7" w:rsidRPr="001E179E" w:rsidTr="00E720C5">
        <w:trPr>
          <w:trHeight w:val="109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"Татар</w:t>
            </w:r>
            <w:r>
              <w:rPr>
                <w:sz w:val="25"/>
                <w:szCs w:val="25"/>
              </w:rPr>
              <w:t xml:space="preserve">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округы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оешманың</w:t>
            </w:r>
            <w:proofErr w:type="spellEnd"/>
            <w:r w:rsidRPr="00866795">
              <w:rPr>
                <w:sz w:val="25"/>
                <w:szCs w:val="25"/>
              </w:rPr>
              <w:t xml:space="preserve"> контроль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хисап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палатасы</w:t>
            </w:r>
            <w:proofErr w:type="spellEnd"/>
            <w:r w:rsidRPr="00866795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866795">
              <w:rPr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учреждениесе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9 605,0</w:t>
            </w:r>
          </w:p>
        </w:tc>
      </w:tr>
      <w:tr w:rsidR="00ED59D7" w:rsidRPr="001E179E" w:rsidTr="00E720C5">
        <w:trPr>
          <w:trHeight w:val="604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салым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таможня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финанс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бюджет) </w:t>
            </w:r>
            <w:proofErr w:type="spellStart"/>
            <w:r w:rsidRPr="00866795">
              <w:rPr>
                <w:sz w:val="25"/>
                <w:szCs w:val="25"/>
              </w:rPr>
              <w:t>күзәтчелек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9 455,0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9 455,0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Ү</w:t>
            </w:r>
            <w:proofErr w:type="spellStart"/>
            <w:r w:rsidRPr="00866795">
              <w:rPr>
                <w:sz w:val="25"/>
                <w:szCs w:val="25"/>
              </w:rPr>
              <w:t>lзәк</w:t>
            </w:r>
            <w:proofErr w:type="spellEnd"/>
            <w:r w:rsidRPr="00866795">
              <w:rPr>
                <w:sz w:val="25"/>
                <w:szCs w:val="25"/>
              </w:rPr>
              <w:t xml:space="preserve"> офис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9 455,0</w:t>
            </w:r>
          </w:p>
        </w:tc>
      </w:tr>
      <w:tr w:rsidR="00ED59D7" w:rsidRPr="001E179E" w:rsidTr="00E720C5">
        <w:trPr>
          <w:trHeight w:val="31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органнар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тыш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фондларның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тарафыннан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функцияләрне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персоналга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8 303,1</w:t>
            </w:r>
          </w:p>
        </w:tc>
      </w:tr>
      <w:tr w:rsidR="00ED59D7" w:rsidRPr="001E179E" w:rsidTr="00E720C5">
        <w:trPr>
          <w:trHeight w:val="34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1 132,9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Башка бюджет </w:t>
            </w:r>
            <w:proofErr w:type="spellStart"/>
            <w:r w:rsidRPr="00866795">
              <w:rPr>
                <w:sz w:val="25"/>
                <w:szCs w:val="25"/>
              </w:rPr>
              <w:t>бүленеше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Башка </w:t>
            </w:r>
            <w:proofErr w:type="spellStart"/>
            <w:r>
              <w:rPr>
                <w:sz w:val="25"/>
                <w:szCs w:val="25"/>
              </w:rPr>
              <w:t>гомумдәүләт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150,0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хезмәткәрләрне</w:t>
            </w:r>
            <w:proofErr w:type="spellEnd"/>
            <w:r w:rsidRPr="00866795">
              <w:rPr>
                <w:sz w:val="25"/>
                <w:szCs w:val="25"/>
              </w:rPr>
              <w:t xml:space="preserve"> медицина </w:t>
            </w:r>
            <w:proofErr w:type="spellStart"/>
            <w:r w:rsidRPr="00866795">
              <w:rPr>
                <w:sz w:val="25"/>
                <w:szCs w:val="25"/>
              </w:rPr>
              <w:t>тикшерүе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150,0</w:t>
            </w:r>
          </w:p>
        </w:tc>
      </w:tr>
      <w:tr w:rsidR="00ED59D7" w:rsidRPr="001E179E" w:rsidTr="00E70445">
        <w:trPr>
          <w:trHeight w:val="40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lastRenderedPageBreak/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ихтыяҗлары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товар, </w:t>
            </w:r>
            <w:proofErr w:type="spellStart"/>
            <w:r w:rsidRPr="00866795">
              <w:rPr>
                <w:sz w:val="25"/>
                <w:szCs w:val="25"/>
              </w:rPr>
              <w:t>эш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сатып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150,0</w:t>
            </w:r>
          </w:p>
        </w:tc>
      </w:tr>
      <w:tr w:rsidR="00ED59D7" w:rsidRPr="001E179E" w:rsidTr="00E70445">
        <w:trPr>
          <w:trHeight w:val="108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 "2024-2026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мәдәният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сәнгать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үсеше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480 268,5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255 522,1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255 522,1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255 522,1</w:t>
            </w:r>
          </w:p>
        </w:tc>
      </w:tr>
      <w:tr w:rsidR="00ED59D7" w:rsidRPr="001E179E" w:rsidTr="00E720C5">
        <w:trPr>
          <w:trHeight w:val="808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программаларын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ашыручы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дисциплинар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29 330,0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29 330,0</w:t>
            </w:r>
          </w:p>
        </w:tc>
      </w:tr>
      <w:tr w:rsidR="00ED59D7" w:rsidRPr="001E179E" w:rsidTr="00E720C5">
        <w:trPr>
          <w:trHeight w:val="103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Сәнгать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эстетик </w:t>
            </w:r>
            <w:proofErr w:type="spellStart"/>
            <w:r w:rsidRPr="00866795">
              <w:rPr>
                <w:sz w:val="25"/>
                <w:szCs w:val="25"/>
              </w:rPr>
              <w:t>фокуслы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программаларын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226 192,1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226 192,1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Мәдәният</w:t>
            </w:r>
            <w:proofErr w:type="spellEnd"/>
            <w:r w:rsidRPr="00866795">
              <w:rPr>
                <w:sz w:val="25"/>
                <w:szCs w:val="25"/>
              </w:rPr>
              <w:t>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503 815,6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Мәдәният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486 998,5</w:t>
            </w:r>
          </w:p>
        </w:tc>
      </w:tr>
      <w:tr w:rsidR="00ED59D7" w:rsidRPr="001E179E" w:rsidTr="00E720C5">
        <w:trPr>
          <w:trHeight w:val="108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 "2024-2026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мәдәният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сәнгать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үсеше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480 268,5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Музейларның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комплекслы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үсеше</w:t>
            </w:r>
            <w:proofErr w:type="spellEnd"/>
            <w:r w:rsidRPr="00866795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15 868,5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Музей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15 868,5</w:t>
            </w:r>
          </w:p>
        </w:tc>
      </w:tr>
      <w:tr w:rsidR="00ED59D7" w:rsidRPr="001E179E" w:rsidTr="00E720C5">
        <w:trPr>
          <w:trHeight w:val="67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15 868,5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</w:t>
            </w:r>
            <w:proofErr w:type="spellEnd"/>
            <w:r w:rsidRPr="00866795">
              <w:rPr>
                <w:sz w:val="25"/>
                <w:szCs w:val="25"/>
              </w:rPr>
              <w:t xml:space="preserve"> "Театр </w:t>
            </w:r>
            <w:proofErr w:type="spellStart"/>
            <w:r w:rsidRPr="00866795">
              <w:rPr>
                <w:sz w:val="25"/>
                <w:szCs w:val="25"/>
              </w:rPr>
              <w:t>челтәрен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  <w:r w:rsidRPr="00866795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48 877,7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Театр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48 877,7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48 877,7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Китапханә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фәнен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  <w:r w:rsidRPr="00866795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150 590,9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Китапханә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хезмәтләрен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150 590,9</w:t>
            </w:r>
          </w:p>
        </w:tc>
      </w:tr>
      <w:tr w:rsidR="00ED59D7" w:rsidRPr="001E179E" w:rsidTr="00E720C5">
        <w:trPr>
          <w:trHeight w:val="40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150 590,9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</w:t>
            </w:r>
            <w:proofErr w:type="spellEnd"/>
            <w:r w:rsidRPr="00866795">
              <w:rPr>
                <w:sz w:val="25"/>
                <w:szCs w:val="25"/>
              </w:rPr>
              <w:t xml:space="preserve"> "Клуб, концерт </w:t>
            </w:r>
            <w:proofErr w:type="spellStart"/>
            <w:r w:rsidRPr="00866795">
              <w:rPr>
                <w:sz w:val="25"/>
                <w:szCs w:val="25"/>
              </w:rPr>
              <w:t>оешмалары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башкару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сәнгате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үсеше</w:t>
            </w:r>
            <w:proofErr w:type="spellEnd"/>
            <w:r w:rsidRPr="00866795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263 661,4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Клублар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мәдәни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ял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128 537,2</w:t>
            </w:r>
          </w:p>
        </w:tc>
      </w:tr>
      <w:tr w:rsidR="00ED59D7" w:rsidRPr="001E179E" w:rsidTr="00E720C5">
        <w:trPr>
          <w:trHeight w:val="75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</w:t>
            </w:r>
            <w:r>
              <w:rPr>
                <w:sz w:val="25"/>
                <w:szCs w:val="25"/>
              </w:rPr>
              <w:t>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128 537,2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 xml:space="preserve">Концерт </w:t>
            </w:r>
            <w:proofErr w:type="spellStart"/>
            <w:r w:rsidRPr="00866795">
              <w:rPr>
                <w:sz w:val="25"/>
                <w:szCs w:val="25"/>
              </w:rPr>
              <w:t>оешмалары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135 124,2</w:t>
            </w:r>
          </w:p>
        </w:tc>
      </w:tr>
      <w:tr w:rsidR="00ED59D7" w:rsidRPr="001E179E" w:rsidTr="00E720C5">
        <w:trPr>
          <w:trHeight w:val="64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135 124,2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Мәдәният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кинематография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1 270,0</w:t>
            </w:r>
          </w:p>
        </w:tc>
      </w:tr>
      <w:tr w:rsidR="00ED59D7" w:rsidRPr="001E179E" w:rsidTr="00E720C5">
        <w:trPr>
          <w:trHeight w:val="58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1 270,0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 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хокук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бозуларны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чараларын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3 700,0</w:t>
            </w:r>
          </w:p>
        </w:tc>
      </w:tr>
      <w:tr w:rsidR="00ED59D7" w:rsidRPr="001E179E" w:rsidTr="00E720C5">
        <w:trPr>
          <w:trHeight w:val="6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>
              <w:rPr>
                <w:sz w:val="25"/>
                <w:szCs w:val="25"/>
              </w:rPr>
              <w:t>ениеләргә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һәм</w:t>
            </w:r>
            <w:proofErr w:type="spellEnd"/>
            <w:r>
              <w:rPr>
                <w:sz w:val="25"/>
                <w:szCs w:val="25"/>
              </w:rPr>
              <w:t xml:space="preserve"> башка </w:t>
            </w:r>
            <w:proofErr w:type="spellStart"/>
            <w:r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3 700,0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 "2021-2027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телләрне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саклау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bCs/>
                <w:sz w:val="25"/>
                <w:szCs w:val="25"/>
              </w:rPr>
              <w:t>өйрәнү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Pr="00866795">
              <w:rPr>
                <w:bCs/>
                <w:sz w:val="25"/>
                <w:szCs w:val="25"/>
              </w:rPr>
              <w:t>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430,0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2024-2027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коррупциягә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каршы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комплекслы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100,0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 "2017-2025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</w:t>
            </w:r>
            <w:r w:rsidR="00AD2AE6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AD2AE6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AD2AE6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bCs/>
                <w:sz w:val="25"/>
                <w:szCs w:val="25"/>
              </w:rPr>
              <w:t>Түбән</w:t>
            </w:r>
            <w:proofErr w:type="spellEnd"/>
            <w:r w:rsidR="00AD2AE6"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милли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сәясәтен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ашыру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F7394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2 500,0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2 500,0</w:t>
            </w:r>
          </w:p>
        </w:tc>
      </w:tr>
      <w:tr w:rsidR="00ED59D7" w:rsidRPr="001E179E" w:rsidTr="00E720C5">
        <w:trPr>
          <w:trHeight w:val="48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Мәдәният</w:t>
            </w:r>
            <w:proofErr w:type="spellEnd"/>
            <w:r w:rsidRPr="00866795">
              <w:rPr>
                <w:sz w:val="25"/>
                <w:szCs w:val="25"/>
              </w:rPr>
              <w:t xml:space="preserve">, кинематография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16 817,1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 w:rsidR="00AD2AE6"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16 817,1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методик </w:t>
            </w:r>
            <w:proofErr w:type="spellStart"/>
            <w:r w:rsidRPr="00866795">
              <w:rPr>
                <w:sz w:val="25"/>
                <w:szCs w:val="25"/>
              </w:rPr>
              <w:t>офислар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үзәкләштерелгән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бухгалтерлык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офислары</w:t>
            </w:r>
            <w:proofErr w:type="spellEnd"/>
            <w:r w:rsidRPr="00866795">
              <w:rPr>
                <w:sz w:val="25"/>
                <w:szCs w:val="25"/>
              </w:rPr>
              <w:t xml:space="preserve">, бизнес сервис </w:t>
            </w:r>
            <w:proofErr w:type="spellStart"/>
            <w:r w:rsidRPr="00866795">
              <w:rPr>
                <w:sz w:val="25"/>
                <w:szCs w:val="25"/>
              </w:rPr>
              <w:t>төркемнәре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кино </w:t>
            </w:r>
            <w:proofErr w:type="spellStart"/>
            <w:r w:rsidRPr="00866795">
              <w:rPr>
                <w:sz w:val="25"/>
                <w:szCs w:val="25"/>
              </w:rPr>
              <w:t>китапханәләре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мәктәпара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җитештерү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сөйләм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терапиясе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16 817,1</w:t>
            </w:r>
          </w:p>
        </w:tc>
      </w:tr>
      <w:tr w:rsidR="00ED59D7" w:rsidRPr="001E179E" w:rsidTr="00E720C5">
        <w:trPr>
          <w:trHeight w:val="76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16 817,1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3 226 089,9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3 145 134,5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proofErr w:type="spellStart"/>
            <w:r>
              <w:rPr>
                <w:bCs/>
                <w:sz w:val="25"/>
                <w:szCs w:val="25"/>
              </w:rPr>
              <w:lastRenderedPageBreak/>
              <w:t>Муниципаль</w:t>
            </w:r>
            <w:proofErr w:type="spellEnd"/>
            <w:r>
              <w:rPr>
                <w:bCs/>
                <w:sz w:val="25"/>
                <w:szCs w:val="25"/>
              </w:rPr>
              <w:t xml:space="preserve"> программа 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2024-2026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кадәр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мәктәпкәчә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белем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бирү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системасын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3 137 248,0</w:t>
            </w:r>
          </w:p>
        </w:tc>
      </w:tr>
      <w:tr w:rsidR="00ED59D7" w:rsidRPr="001E179E" w:rsidTr="00E70445">
        <w:trPr>
          <w:trHeight w:val="108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"Инклюзив </w:t>
            </w:r>
            <w:proofErr w:type="spellStart"/>
            <w:r w:rsidRPr="00866795">
              <w:rPr>
                <w:sz w:val="25"/>
                <w:szCs w:val="25"/>
              </w:rPr>
              <w:t>белемне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кертеп</w:t>
            </w:r>
            <w:proofErr w:type="spellEnd"/>
            <w:r w:rsidRPr="00866795">
              <w:rPr>
                <w:sz w:val="25"/>
                <w:szCs w:val="25"/>
              </w:rPr>
              <w:t xml:space="preserve">, 2024-2026 </w:t>
            </w:r>
            <w:proofErr w:type="spellStart"/>
            <w:r w:rsidRPr="00866795">
              <w:rPr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эшчеләрнең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алдынгы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әзерлеген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кертеп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үсеше</w:t>
            </w:r>
            <w:proofErr w:type="spellEnd"/>
            <w:r w:rsidRPr="00866795">
              <w:rPr>
                <w:sz w:val="25"/>
                <w:szCs w:val="25"/>
              </w:rPr>
              <w:t xml:space="preserve">" </w:t>
            </w:r>
            <w:proofErr w:type="spellStart"/>
            <w:r w:rsidRPr="00866795">
              <w:rPr>
                <w:sz w:val="25"/>
                <w:szCs w:val="25"/>
              </w:rPr>
              <w:t>программасы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936 723,4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гарантияләрен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>".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936 723,4</w:t>
            </w:r>
          </w:p>
        </w:tc>
      </w:tr>
      <w:tr w:rsidR="00ED59D7" w:rsidRPr="001E179E" w:rsidTr="00E720C5">
        <w:trPr>
          <w:trHeight w:val="1094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гарантияләрен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936 723,4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936 723,4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1 589 746,1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1 589 746,1</w:t>
            </w:r>
          </w:p>
        </w:tc>
      </w:tr>
      <w:tr w:rsidR="00ED59D7" w:rsidRPr="001E179E" w:rsidTr="00E720C5">
        <w:trPr>
          <w:trHeight w:val="6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1 589 746,1</w:t>
            </w:r>
          </w:p>
        </w:tc>
      </w:tr>
      <w:tr w:rsidR="00ED59D7" w:rsidRPr="001E179E" w:rsidTr="00E720C5">
        <w:trPr>
          <w:trHeight w:val="517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604 670,7</w:t>
            </w:r>
          </w:p>
        </w:tc>
      </w:tr>
      <w:tr w:rsidR="00ED59D7" w:rsidRPr="001E179E" w:rsidTr="00E720C5">
        <w:trPr>
          <w:trHeight w:val="69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604 670,7</w:t>
            </w:r>
          </w:p>
        </w:tc>
      </w:tr>
      <w:tr w:rsidR="00ED59D7" w:rsidRPr="001E179E" w:rsidTr="00E720C5">
        <w:trPr>
          <w:trHeight w:val="1256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бюджет)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6 107,8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6 107,8</w:t>
            </w:r>
          </w:p>
        </w:tc>
      </w:tr>
      <w:tr w:rsidR="00ED59D7" w:rsidRPr="001E179E" w:rsidTr="00E720C5">
        <w:trPr>
          <w:trHeight w:val="104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AD2AE6" w:rsidRDefault="00AD2AE6" w:rsidP="00ED59D7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елларда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хокук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бозуларны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чараларын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оештыру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</w:t>
            </w:r>
            <w:r>
              <w:rPr>
                <w:bCs/>
                <w:sz w:val="25"/>
                <w:szCs w:val="25"/>
              </w:rPr>
              <w:t>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3 300,0</w:t>
            </w:r>
          </w:p>
        </w:tc>
      </w:tr>
      <w:tr w:rsidR="00ED59D7" w:rsidRPr="001E179E" w:rsidTr="00E720C5">
        <w:trPr>
          <w:trHeight w:val="421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3 300,0</w:t>
            </w:r>
          </w:p>
        </w:tc>
      </w:tr>
      <w:tr w:rsidR="00ED59D7" w:rsidRPr="001E179E" w:rsidTr="00E720C5">
        <w:trPr>
          <w:trHeight w:val="97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2021-2027 </w:t>
            </w:r>
            <w:proofErr w:type="spellStart"/>
            <w:r w:rsidRPr="00FC562D">
              <w:rPr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sz w:val="25"/>
                <w:szCs w:val="25"/>
              </w:rPr>
              <w:t xml:space="preserve"> Тата</w:t>
            </w:r>
            <w:r>
              <w:rPr>
                <w:sz w:val="25"/>
                <w:szCs w:val="25"/>
              </w:rPr>
              <w:t xml:space="preserve">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FC562D">
              <w:rPr>
                <w:sz w:val="25"/>
                <w:szCs w:val="25"/>
              </w:rPr>
              <w:t>"</w:t>
            </w:r>
            <w:proofErr w:type="spellStart"/>
            <w:r w:rsidRPr="00FC562D">
              <w:rPr>
                <w:sz w:val="25"/>
                <w:szCs w:val="25"/>
              </w:rPr>
              <w:t>Халыкны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территорияләрне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lastRenderedPageBreak/>
              <w:t>гадәттән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тыш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хәлләрдән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саклау</w:t>
            </w:r>
            <w:proofErr w:type="spellEnd"/>
            <w:r w:rsidRPr="00FC562D">
              <w:rPr>
                <w:sz w:val="25"/>
                <w:szCs w:val="25"/>
              </w:rPr>
              <w:t xml:space="preserve">, </w:t>
            </w:r>
            <w:proofErr w:type="spellStart"/>
            <w:r w:rsidRPr="00FC562D">
              <w:rPr>
                <w:sz w:val="25"/>
                <w:szCs w:val="25"/>
              </w:rPr>
              <w:t>янгын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су </w:t>
            </w:r>
            <w:proofErr w:type="spellStart"/>
            <w:r w:rsidRPr="00FC562D">
              <w:rPr>
                <w:sz w:val="25"/>
                <w:szCs w:val="25"/>
              </w:rPr>
              <w:t>объектларында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кешеләрнең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тәэмин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итү</w:t>
            </w:r>
            <w:proofErr w:type="spellEnd"/>
            <w:r w:rsidRPr="00FC562D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FC562D">
              <w:rPr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sz w:val="25"/>
                <w:szCs w:val="25"/>
              </w:rPr>
              <w:t xml:space="preserve"> программа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4 240,0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4 240,0</w:t>
            </w:r>
          </w:p>
        </w:tc>
      </w:tr>
      <w:tr w:rsidR="00ED59D7" w:rsidRPr="001E179E" w:rsidTr="00E720C5">
        <w:trPr>
          <w:trHeight w:val="631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AD2AE6" w:rsidRDefault="00ED59D7" w:rsidP="00AD2AE6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Татарстан </w:t>
            </w:r>
            <w:proofErr w:type="spellStart"/>
            <w:r w:rsidRPr="0086679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r w:rsidR="00AD2AE6">
              <w:rPr>
                <w:bCs/>
                <w:sz w:val="25"/>
                <w:szCs w:val="25"/>
                <w:lang w:val="tt-RU"/>
              </w:rPr>
              <w:t xml:space="preserve">Түбән Кама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</w:t>
            </w:r>
            <w:r w:rsidR="00AD2AE6">
              <w:rPr>
                <w:bCs/>
                <w:sz w:val="25"/>
                <w:szCs w:val="25"/>
              </w:rPr>
              <w:t>әрне</w:t>
            </w:r>
            <w:proofErr w:type="spellEnd"/>
            <w:r w:rsidR="00AD2AE6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bCs/>
                <w:sz w:val="25"/>
                <w:szCs w:val="25"/>
              </w:rPr>
              <w:t>саклау</w:t>
            </w:r>
            <w:proofErr w:type="spellEnd"/>
            <w:r w:rsidR="00AD2AE6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AD2AE6">
              <w:rPr>
                <w:bCs/>
                <w:sz w:val="25"/>
                <w:szCs w:val="25"/>
              </w:rPr>
              <w:t>өйрәнү</w:t>
            </w:r>
            <w:proofErr w:type="spellEnd"/>
            <w:r w:rsidR="00AD2AE6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bCs/>
                <w:sz w:val="25"/>
                <w:szCs w:val="25"/>
              </w:rPr>
              <w:t>һәм</w:t>
            </w:r>
            <w:proofErr w:type="spellEnd"/>
            <w:r w:rsidR="00AD2AE6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bCs/>
                <w:sz w:val="25"/>
                <w:szCs w:val="25"/>
              </w:rPr>
              <w:t>үстерү</w:t>
            </w:r>
            <w:proofErr w:type="spellEnd"/>
            <w:r w:rsidR="00AD2AE6">
              <w:rPr>
                <w:bCs/>
                <w:sz w:val="25"/>
                <w:szCs w:val="25"/>
              </w:rPr>
              <w:t>"</w:t>
            </w:r>
            <w:r w:rsidR="00AD2AE6">
              <w:rPr>
                <w:bCs/>
                <w:sz w:val="25"/>
                <w:szCs w:val="25"/>
                <w:lang w:val="tt-RU"/>
              </w:rPr>
              <w:t xml:space="preserve"> </w:t>
            </w:r>
            <w:proofErr w:type="spellStart"/>
            <w:r w:rsidR="00AD2AE6">
              <w:rPr>
                <w:bCs/>
                <w:sz w:val="25"/>
                <w:szCs w:val="25"/>
              </w:rPr>
              <w:t>м</w:t>
            </w:r>
            <w:r w:rsidR="00AD2AE6"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AD2AE6" w:rsidRPr="00866795">
              <w:rPr>
                <w:bCs/>
                <w:sz w:val="25"/>
                <w:szCs w:val="25"/>
              </w:rPr>
              <w:t xml:space="preserve"> программа</w:t>
            </w:r>
            <w:r w:rsidR="00AD2AE6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E5034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346,5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346,5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80 955,4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 w:rsidR="00AD2AE6"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80 955,4</w:t>
            </w:r>
          </w:p>
        </w:tc>
      </w:tr>
      <w:tr w:rsidR="00ED59D7" w:rsidRPr="001E179E" w:rsidTr="00E720C5">
        <w:trPr>
          <w:trHeight w:val="175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методик </w:t>
            </w:r>
            <w:proofErr w:type="spellStart"/>
            <w:r w:rsidRPr="00866795">
              <w:rPr>
                <w:sz w:val="25"/>
                <w:szCs w:val="25"/>
              </w:rPr>
              <w:t>офислар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үзәкләштерелгән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бухгалтерлык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офислары</w:t>
            </w:r>
            <w:proofErr w:type="spellEnd"/>
            <w:r w:rsidRPr="00866795">
              <w:rPr>
                <w:sz w:val="25"/>
                <w:szCs w:val="25"/>
              </w:rPr>
              <w:t xml:space="preserve">, бизнес сервис </w:t>
            </w:r>
            <w:proofErr w:type="spellStart"/>
            <w:r w:rsidRPr="00866795">
              <w:rPr>
                <w:sz w:val="25"/>
                <w:szCs w:val="25"/>
              </w:rPr>
              <w:t>төркемнәре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кино </w:t>
            </w:r>
            <w:proofErr w:type="spellStart"/>
            <w:r w:rsidRPr="00866795">
              <w:rPr>
                <w:sz w:val="25"/>
                <w:szCs w:val="25"/>
              </w:rPr>
              <w:t>китапханәләре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мәктәпара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җитештерү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сөйләм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терапиясе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79 498,9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79 498,9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Мәгълүмат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методик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1 456,5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1 456,5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Гаилә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82 826,7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 w:rsidR="00AD2AE6"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82 826,7</w:t>
            </w:r>
          </w:p>
        </w:tc>
      </w:tr>
      <w:tr w:rsidR="00ED59D7" w:rsidRPr="001E179E" w:rsidTr="00E720C5">
        <w:trPr>
          <w:trHeight w:val="101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программасын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ашыручы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йөргән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гражданнарга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82 826,7</w:t>
            </w:r>
          </w:p>
        </w:tc>
      </w:tr>
      <w:tr w:rsidR="00ED59D7" w:rsidRPr="001E179E" w:rsidTr="00E720C5">
        <w:trPr>
          <w:trHeight w:val="373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</w:t>
            </w:r>
            <w:r w:rsidR="00AD2AE6">
              <w:rPr>
                <w:sz w:val="25"/>
                <w:szCs w:val="25"/>
              </w:rPr>
              <w:t>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82 826,7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4 228 396,9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37 197,1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Программа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37 197,1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4 173,1</w:t>
            </w:r>
          </w:p>
        </w:tc>
      </w:tr>
      <w:tr w:rsidR="00ED59D7" w:rsidRPr="001E179E" w:rsidTr="00E720C5">
        <w:trPr>
          <w:trHeight w:val="64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4 173,1</w:t>
            </w:r>
          </w:p>
        </w:tc>
      </w:tr>
      <w:tr w:rsidR="00ED59D7" w:rsidRPr="001E179E" w:rsidTr="00E70445">
        <w:trPr>
          <w:trHeight w:val="1369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23 424,5</w:t>
            </w:r>
          </w:p>
        </w:tc>
      </w:tr>
      <w:tr w:rsidR="00ED59D7" w:rsidRPr="001E179E" w:rsidTr="00E70445">
        <w:trPr>
          <w:trHeight w:val="72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23 424,5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гарантияләрен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9 599,5</w:t>
            </w:r>
          </w:p>
        </w:tc>
      </w:tr>
      <w:tr w:rsidR="00ED59D7" w:rsidRPr="001E179E" w:rsidTr="00E70445">
        <w:trPr>
          <w:trHeight w:val="1291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гарантияләрен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9 599,5</w:t>
            </w:r>
          </w:p>
        </w:tc>
      </w:tr>
      <w:tr w:rsidR="00ED59D7" w:rsidRPr="001E179E" w:rsidTr="00E70445">
        <w:trPr>
          <w:trHeight w:val="64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9 599,5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3 748 015,5</w:t>
            </w:r>
          </w:p>
        </w:tc>
      </w:tr>
      <w:tr w:rsidR="00ED59D7" w:rsidRPr="002602B9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AD2AE6" w:rsidRDefault="00AD2AE6" w:rsidP="00ED59D7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"2024-2026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башлангыч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төп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урта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гомуми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белемен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  <w:t>п</w:t>
            </w:r>
            <w:r w:rsidRPr="00866795">
              <w:rPr>
                <w:bCs/>
                <w:sz w:val="25"/>
                <w:szCs w:val="25"/>
              </w:rPr>
              <w:t>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3 611 072,7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бакчаларын</w:t>
            </w:r>
            <w:proofErr w:type="spellEnd"/>
            <w:r w:rsidRPr="00866795">
              <w:rPr>
                <w:sz w:val="25"/>
                <w:szCs w:val="25"/>
              </w:rPr>
              <w:t xml:space="preserve"> да </w:t>
            </w:r>
            <w:proofErr w:type="spellStart"/>
            <w:r w:rsidRPr="00866795">
              <w:rPr>
                <w:sz w:val="25"/>
                <w:szCs w:val="25"/>
              </w:rPr>
              <w:t>кертеп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766 331,2</w:t>
            </w:r>
          </w:p>
        </w:tc>
      </w:tr>
      <w:tr w:rsidR="00ED59D7" w:rsidRPr="001E179E" w:rsidTr="00E70445">
        <w:trPr>
          <w:trHeight w:val="79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766 331,2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Интернат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74 648,2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74 648,2</w:t>
            </w:r>
          </w:p>
        </w:tc>
      </w:tr>
      <w:tr w:rsidR="00ED59D7" w:rsidRPr="001E179E" w:rsidTr="00E70445">
        <w:trPr>
          <w:trHeight w:val="83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бюджет)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568 350,5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кысаларында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568 350,50</w:t>
            </w:r>
          </w:p>
        </w:tc>
      </w:tr>
      <w:tr w:rsidR="00ED59D7" w:rsidRPr="001E179E" w:rsidTr="00E70445">
        <w:trPr>
          <w:trHeight w:val="1971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чара - "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учреждениеләрендә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гарантияләрен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>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2 033 878,4</w:t>
            </w:r>
          </w:p>
        </w:tc>
      </w:tr>
      <w:tr w:rsidR="00ED59D7" w:rsidRPr="001E179E" w:rsidTr="00E70445">
        <w:trPr>
          <w:trHeight w:val="72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халыкка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гарантияләрен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>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2 033 878,4</w:t>
            </w:r>
          </w:p>
        </w:tc>
      </w:tr>
      <w:tr w:rsidR="00ED59D7" w:rsidRPr="001E179E" w:rsidTr="00E70445">
        <w:trPr>
          <w:trHeight w:val="75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2 033 878,4</w:t>
            </w:r>
          </w:p>
        </w:tc>
      </w:tr>
      <w:tr w:rsidR="00ED59D7" w:rsidRPr="001E179E" w:rsidTr="00E70445">
        <w:trPr>
          <w:trHeight w:val="177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студентлар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кайнар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ягыннан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бергәләп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федераль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167 864,4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167 864,4</w:t>
            </w:r>
          </w:p>
        </w:tc>
      </w:tr>
      <w:tr w:rsidR="00ED59D7" w:rsidRPr="002602B9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  <w:lang w:val="tt-RU"/>
              </w:rPr>
              <w:t xml:space="preserve"> </w:t>
            </w:r>
            <w:r>
              <w:rPr>
                <w:bCs/>
                <w:sz w:val="25"/>
                <w:szCs w:val="25"/>
              </w:rPr>
              <w:t>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342,8</w:t>
            </w:r>
          </w:p>
        </w:tc>
      </w:tr>
      <w:tr w:rsidR="00ED59D7" w:rsidRPr="002602B9" w:rsidTr="00E720C5">
        <w:trPr>
          <w:trHeight w:val="6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342,8</w:t>
            </w:r>
          </w:p>
        </w:tc>
      </w:tr>
      <w:tr w:rsidR="00ED59D7" w:rsidRPr="002602B9" w:rsidTr="00E720C5">
        <w:trPr>
          <w:trHeight w:val="97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AD2AE6" w:rsidRDefault="00AD2AE6" w:rsidP="00ED59D7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>"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2021-2025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елларда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хокук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бозуларны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җинаятьләрне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чараларын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оештыру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4 500,0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4 500,0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2021-2027 </w:t>
            </w:r>
            <w:proofErr w:type="spellStart"/>
            <w:r w:rsidRPr="00FC562D">
              <w:rPr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sz w:val="25"/>
                <w:szCs w:val="25"/>
              </w:rPr>
              <w:t xml:space="preserve"> Тата</w:t>
            </w:r>
            <w:r>
              <w:rPr>
                <w:sz w:val="25"/>
                <w:szCs w:val="25"/>
              </w:rPr>
              <w:t xml:space="preserve">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FC562D">
              <w:rPr>
                <w:sz w:val="25"/>
                <w:szCs w:val="25"/>
              </w:rPr>
              <w:t>"</w:t>
            </w:r>
            <w:proofErr w:type="spellStart"/>
            <w:r w:rsidRPr="00FC562D">
              <w:rPr>
                <w:sz w:val="25"/>
                <w:szCs w:val="25"/>
              </w:rPr>
              <w:t>Халыкны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территорияләрне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гадәттән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тыш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хәлләрдән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саклау</w:t>
            </w:r>
            <w:proofErr w:type="spellEnd"/>
            <w:r w:rsidRPr="00FC562D">
              <w:rPr>
                <w:sz w:val="25"/>
                <w:szCs w:val="25"/>
              </w:rPr>
              <w:t xml:space="preserve">, </w:t>
            </w:r>
            <w:proofErr w:type="spellStart"/>
            <w:r w:rsidRPr="00FC562D">
              <w:rPr>
                <w:sz w:val="25"/>
                <w:szCs w:val="25"/>
              </w:rPr>
              <w:t>янгын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су </w:t>
            </w:r>
            <w:proofErr w:type="spellStart"/>
            <w:r w:rsidRPr="00FC562D">
              <w:rPr>
                <w:sz w:val="25"/>
                <w:szCs w:val="25"/>
              </w:rPr>
              <w:t>объектларында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кешеләрнең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тәэмин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итү</w:t>
            </w:r>
            <w:proofErr w:type="spellEnd"/>
            <w:r w:rsidRPr="00FC562D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FC562D">
              <w:rPr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sz w:val="25"/>
                <w:szCs w:val="25"/>
              </w:rPr>
              <w:t xml:space="preserve"> программа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3 688,8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3 688,8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r w:rsidRPr="00866795">
              <w:rPr>
                <w:bCs/>
                <w:sz w:val="25"/>
                <w:szCs w:val="25"/>
              </w:rPr>
              <w:t>Программа</w:t>
            </w:r>
            <w:r w:rsidR="00AD2AE6">
              <w:rPr>
                <w:bCs/>
                <w:sz w:val="25"/>
                <w:szCs w:val="25"/>
                <w:lang w:val="tt-RU"/>
              </w:rPr>
              <w:t>да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чыгым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128 411,2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бакчаларын</w:t>
            </w:r>
            <w:proofErr w:type="spellEnd"/>
            <w:r w:rsidRPr="00866795">
              <w:rPr>
                <w:sz w:val="25"/>
                <w:szCs w:val="25"/>
              </w:rPr>
              <w:t xml:space="preserve"> да </w:t>
            </w:r>
            <w:proofErr w:type="spellStart"/>
            <w:r w:rsidRPr="00866795">
              <w:rPr>
                <w:sz w:val="25"/>
                <w:szCs w:val="25"/>
              </w:rPr>
              <w:t>кертеп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60,0</w:t>
            </w:r>
          </w:p>
        </w:tc>
      </w:tr>
      <w:tr w:rsidR="00ED59D7" w:rsidRPr="001E179E" w:rsidTr="00E720C5">
        <w:trPr>
          <w:trHeight w:val="69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коммерциячел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60,0</w:t>
            </w:r>
          </w:p>
        </w:tc>
      </w:tr>
      <w:tr w:rsidR="00ED59D7" w:rsidRPr="001E179E" w:rsidTr="00E720C5">
        <w:trPr>
          <w:trHeight w:val="1661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оешмаларының</w:t>
            </w:r>
            <w:proofErr w:type="spellEnd"/>
            <w:r w:rsidRPr="00866795">
              <w:rPr>
                <w:sz w:val="25"/>
                <w:szCs w:val="25"/>
              </w:rPr>
              <w:t xml:space="preserve"> педагогик коллективы класс </w:t>
            </w:r>
            <w:proofErr w:type="spellStart"/>
            <w:r w:rsidRPr="00866795">
              <w:rPr>
                <w:sz w:val="25"/>
                <w:szCs w:val="25"/>
              </w:rPr>
              <w:t>җитәкчелеге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ай </w:t>
            </w:r>
            <w:proofErr w:type="spellStart"/>
            <w:r w:rsidRPr="00866795">
              <w:rPr>
                <w:sz w:val="25"/>
                <w:szCs w:val="25"/>
              </w:rPr>
              <w:t>саен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акча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түләү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ягыннан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ачык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бушлай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алу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хокукларын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гарантияләрен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128 351,2</w:t>
            </w:r>
          </w:p>
        </w:tc>
      </w:tr>
      <w:tr w:rsidR="00ED59D7" w:rsidRPr="001E179E" w:rsidTr="00E720C5">
        <w:trPr>
          <w:trHeight w:val="69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128 351,2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325 592,5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lastRenderedPageBreak/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48,7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48,7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2021-2027 </w:t>
            </w:r>
            <w:proofErr w:type="spellStart"/>
            <w:r w:rsidRPr="00FC562D">
              <w:rPr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sz w:val="25"/>
                <w:szCs w:val="25"/>
              </w:rPr>
              <w:t xml:space="preserve"> Тата</w:t>
            </w:r>
            <w:r>
              <w:rPr>
                <w:sz w:val="25"/>
                <w:szCs w:val="25"/>
              </w:rPr>
              <w:t xml:space="preserve">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FC562D">
              <w:rPr>
                <w:sz w:val="25"/>
                <w:szCs w:val="25"/>
              </w:rPr>
              <w:t>"</w:t>
            </w:r>
            <w:proofErr w:type="spellStart"/>
            <w:r w:rsidRPr="00FC562D">
              <w:rPr>
                <w:sz w:val="25"/>
                <w:szCs w:val="25"/>
              </w:rPr>
              <w:t>Халыкны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территорияләрне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гадәттән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тыш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хәлләрдән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саклау</w:t>
            </w:r>
            <w:proofErr w:type="spellEnd"/>
            <w:r w:rsidRPr="00FC562D">
              <w:rPr>
                <w:sz w:val="25"/>
                <w:szCs w:val="25"/>
              </w:rPr>
              <w:t xml:space="preserve">, </w:t>
            </w:r>
            <w:proofErr w:type="spellStart"/>
            <w:r w:rsidRPr="00FC562D">
              <w:rPr>
                <w:sz w:val="25"/>
                <w:szCs w:val="25"/>
              </w:rPr>
              <w:t>янгын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су </w:t>
            </w:r>
            <w:proofErr w:type="spellStart"/>
            <w:r w:rsidRPr="00FC562D">
              <w:rPr>
                <w:sz w:val="25"/>
                <w:szCs w:val="25"/>
              </w:rPr>
              <w:t>объектларында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кешеләрнең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тәэмин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итү</w:t>
            </w:r>
            <w:proofErr w:type="spellEnd"/>
            <w:r w:rsidRPr="00FC562D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FC562D">
              <w:rPr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sz w:val="25"/>
                <w:szCs w:val="25"/>
              </w:rPr>
              <w:t xml:space="preserve"> программа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362,8</w:t>
            </w:r>
          </w:p>
        </w:tc>
      </w:tr>
      <w:tr w:rsidR="00ED59D7" w:rsidRPr="001E179E" w:rsidTr="00E720C5">
        <w:trPr>
          <w:trHeight w:val="69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362,8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r w:rsidRPr="00866795">
              <w:rPr>
                <w:bCs/>
                <w:sz w:val="25"/>
                <w:szCs w:val="25"/>
              </w:rPr>
              <w:t>Программа</w:t>
            </w:r>
            <w:r w:rsidR="00AD2AE6">
              <w:rPr>
                <w:bCs/>
                <w:sz w:val="25"/>
                <w:szCs w:val="25"/>
                <w:lang w:val="tt-RU"/>
              </w:rPr>
              <w:t>да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чыгым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325 181,0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)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</w:t>
            </w:r>
            <w:r w:rsidR="00AD2AE6">
              <w:rPr>
                <w:sz w:val="25"/>
                <w:szCs w:val="25"/>
              </w:rPr>
              <w:t>нанслау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максатыннан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b/>
                <w:bCs/>
                <w:sz w:val="25"/>
                <w:szCs w:val="25"/>
              </w:rPr>
            </w:pPr>
            <w:r w:rsidRPr="001E179E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6 107,8</w:t>
            </w:r>
          </w:p>
        </w:tc>
      </w:tr>
      <w:tr w:rsidR="00ED59D7" w:rsidRPr="001E179E" w:rsidTr="00E720C5">
        <w:trPr>
          <w:trHeight w:val="34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6 107,8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мәктәпкәчә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башлангыч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урта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бюджет)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итүне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максатыннан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12 895,8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коммерциячел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бюджеттан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кысаларында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12 895,8</w:t>
            </w:r>
          </w:p>
        </w:tc>
      </w:tr>
      <w:tr w:rsidR="00ED59D7" w:rsidRPr="001E179E" w:rsidTr="00E720C5">
        <w:trPr>
          <w:trHeight w:val="87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программаларын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ашыручы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белемнең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дисциплинар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202 529,3</w:t>
            </w:r>
          </w:p>
        </w:tc>
      </w:tr>
      <w:tr w:rsidR="00ED59D7" w:rsidRPr="001E179E" w:rsidTr="00E720C5">
        <w:trPr>
          <w:trHeight w:val="75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202 529,3</w:t>
            </w:r>
          </w:p>
        </w:tc>
      </w:tr>
      <w:tr w:rsidR="00ED59D7" w:rsidRPr="001E179E" w:rsidTr="00E720C5">
        <w:trPr>
          <w:trHeight w:val="111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Сәнгать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эстетик </w:t>
            </w:r>
            <w:proofErr w:type="spellStart"/>
            <w:r w:rsidRPr="00866795">
              <w:rPr>
                <w:sz w:val="25"/>
                <w:szCs w:val="25"/>
              </w:rPr>
              <w:t>фокуслы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үстерү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өстәмә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программаларын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103 648,1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103 648,1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117 591,8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8,5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8,5</w:t>
            </w:r>
          </w:p>
        </w:tc>
      </w:tr>
      <w:tr w:rsidR="00ED59D7" w:rsidRPr="001E179E" w:rsidTr="00E720C5">
        <w:trPr>
          <w:trHeight w:val="205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 w:rsidRPr="00FC562D">
              <w:rPr>
                <w:sz w:val="25"/>
                <w:szCs w:val="25"/>
              </w:rPr>
              <w:t xml:space="preserve">2021-2027 </w:t>
            </w:r>
            <w:proofErr w:type="spellStart"/>
            <w:r w:rsidRPr="00FC562D">
              <w:rPr>
                <w:sz w:val="25"/>
                <w:szCs w:val="25"/>
              </w:rPr>
              <w:t>елларга</w:t>
            </w:r>
            <w:proofErr w:type="spellEnd"/>
            <w:r w:rsidRPr="00FC562D">
              <w:rPr>
                <w:sz w:val="25"/>
                <w:szCs w:val="25"/>
              </w:rPr>
              <w:t xml:space="preserve"> Тата</w:t>
            </w:r>
            <w:r>
              <w:rPr>
                <w:sz w:val="25"/>
                <w:szCs w:val="25"/>
              </w:rPr>
              <w:t xml:space="preserve">рстан </w:t>
            </w:r>
            <w:proofErr w:type="spellStart"/>
            <w:r>
              <w:rPr>
                <w:sz w:val="25"/>
                <w:szCs w:val="25"/>
              </w:rPr>
              <w:t>Республикасының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Түбән</w:t>
            </w:r>
            <w:proofErr w:type="spellEnd"/>
            <w:r>
              <w:rPr>
                <w:sz w:val="25"/>
                <w:szCs w:val="25"/>
              </w:rPr>
              <w:t xml:space="preserve"> Кама </w:t>
            </w:r>
            <w:proofErr w:type="spellStart"/>
            <w:r>
              <w:rPr>
                <w:sz w:val="25"/>
                <w:szCs w:val="25"/>
              </w:rPr>
              <w:t>муниципаль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районының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r w:rsidRPr="00FC562D">
              <w:rPr>
                <w:sz w:val="25"/>
                <w:szCs w:val="25"/>
              </w:rPr>
              <w:t>"</w:t>
            </w:r>
            <w:proofErr w:type="spellStart"/>
            <w:r w:rsidRPr="00FC562D">
              <w:rPr>
                <w:sz w:val="25"/>
                <w:szCs w:val="25"/>
              </w:rPr>
              <w:t>Халыкны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территорияләрне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гадәттән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тыш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хәлләрдән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саклау</w:t>
            </w:r>
            <w:proofErr w:type="spellEnd"/>
            <w:r w:rsidRPr="00FC562D">
              <w:rPr>
                <w:sz w:val="25"/>
                <w:szCs w:val="25"/>
              </w:rPr>
              <w:t xml:space="preserve">, </w:t>
            </w:r>
            <w:proofErr w:type="spellStart"/>
            <w:r w:rsidRPr="00FC562D">
              <w:rPr>
                <w:sz w:val="25"/>
                <w:szCs w:val="25"/>
              </w:rPr>
              <w:t>янгын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һәм</w:t>
            </w:r>
            <w:proofErr w:type="spellEnd"/>
            <w:r w:rsidRPr="00FC562D">
              <w:rPr>
                <w:sz w:val="25"/>
                <w:szCs w:val="25"/>
              </w:rPr>
              <w:t xml:space="preserve"> су </w:t>
            </w:r>
            <w:proofErr w:type="spellStart"/>
            <w:r w:rsidRPr="00FC562D">
              <w:rPr>
                <w:sz w:val="25"/>
                <w:szCs w:val="25"/>
              </w:rPr>
              <w:t>объектларында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кешеләрнең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куркынычсызлыгын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тәэмин</w:t>
            </w:r>
            <w:proofErr w:type="spellEnd"/>
            <w:r w:rsidRPr="00FC562D">
              <w:rPr>
                <w:sz w:val="25"/>
                <w:szCs w:val="25"/>
              </w:rPr>
              <w:t xml:space="preserve"> </w:t>
            </w:r>
            <w:proofErr w:type="spellStart"/>
            <w:r w:rsidRPr="00FC562D">
              <w:rPr>
                <w:sz w:val="25"/>
                <w:szCs w:val="25"/>
              </w:rPr>
              <w:t>итү</w:t>
            </w:r>
            <w:proofErr w:type="spellEnd"/>
            <w:r w:rsidRPr="00FC562D">
              <w:rPr>
                <w:sz w:val="25"/>
                <w:szCs w:val="25"/>
              </w:rPr>
              <w:t xml:space="preserve">" </w:t>
            </w:r>
            <w:proofErr w:type="spellStart"/>
            <w:r>
              <w:rPr>
                <w:sz w:val="25"/>
                <w:szCs w:val="25"/>
              </w:rPr>
              <w:t>м</w:t>
            </w:r>
            <w:r w:rsidRPr="00FC562D">
              <w:rPr>
                <w:sz w:val="25"/>
                <w:szCs w:val="25"/>
              </w:rPr>
              <w:t>униципаль</w:t>
            </w:r>
            <w:proofErr w:type="spellEnd"/>
            <w:r w:rsidRPr="00FC562D">
              <w:rPr>
                <w:sz w:val="25"/>
                <w:szCs w:val="25"/>
              </w:rPr>
              <w:t xml:space="preserve"> программа</w:t>
            </w:r>
            <w:r>
              <w:rPr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55,4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55,4</w:t>
            </w:r>
          </w:p>
        </w:tc>
      </w:tr>
      <w:tr w:rsidR="00ED59D7" w:rsidRPr="002602B9" w:rsidTr="00E720C5">
        <w:trPr>
          <w:trHeight w:val="111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AD2AE6" w:rsidRDefault="00ED59D7" w:rsidP="00ED59D7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>"Тата</w:t>
            </w:r>
            <w:r w:rsidR="00AD2AE6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AD2AE6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AD2AE6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bCs/>
                <w:sz w:val="25"/>
                <w:szCs w:val="25"/>
              </w:rPr>
              <w:t>Түбән</w:t>
            </w:r>
            <w:proofErr w:type="spellEnd"/>
            <w:r w:rsidR="00AD2AE6"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балалары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яшьләре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өчен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ял </w:t>
            </w:r>
            <w:proofErr w:type="spellStart"/>
            <w:r w:rsidRPr="00866795">
              <w:rPr>
                <w:bCs/>
                <w:sz w:val="25"/>
                <w:szCs w:val="25"/>
              </w:rPr>
              <w:t>итү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оешмасы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  <w:r w:rsidR="00AD2AE6" w:rsidRPr="00866795">
              <w:rPr>
                <w:bCs/>
                <w:sz w:val="25"/>
                <w:szCs w:val="25"/>
              </w:rPr>
              <w:t xml:space="preserve"> </w:t>
            </w:r>
            <w:r w:rsidR="00AD2AE6">
              <w:rPr>
                <w:bCs/>
                <w:sz w:val="25"/>
                <w:szCs w:val="25"/>
              </w:rPr>
              <w:t>п</w:t>
            </w:r>
            <w:r w:rsidR="00AD2AE6" w:rsidRPr="00866795">
              <w:rPr>
                <w:bCs/>
                <w:sz w:val="25"/>
                <w:szCs w:val="25"/>
              </w:rPr>
              <w:t>рограмма</w:t>
            </w:r>
            <w:r w:rsidR="00AD2AE6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22 778,2</w:t>
            </w:r>
          </w:p>
        </w:tc>
      </w:tr>
      <w:tr w:rsidR="00ED59D7" w:rsidRPr="002602B9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AD2AE6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шәһәр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, каникул </w:t>
            </w:r>
            <w:proofErr w:type="spellStart"/>
            <w:r w:rsidRPr="00866795">
              <w:rPr>
                <w:sz w:val="25"/>
                <w:szCs w:val="25"/>
              </w:rPr>
              <w:t>вакытында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ялын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ашырудан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килеп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чыккан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22 350,2</w:t>
            </w:r>
          </w:p>
        </w:tc>
      </w:tr>
      <w:tr w:rsidR="00ED59D7" w:rsidRPr="001E179E" w:rsidTr="00E720C5">
        <w:trPr>
          <w:trHeight w:val="76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22 350,2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Каникул </w:t>
            </w:r>
            <w:proofErr w:type="spellStart"/>
            <w:r w:rsidRPr="00866795">
              <w:rPr>
                <w:sz w:val="25"/>
                <w:szCs w:val="25"/>
              </w:rPr>
              <w:t>вакытында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ялын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бергәләп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финансланган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район </w:t>
            </w:r>
            <w:proofErr w:type="spellStart"/>
            <w:r w:rsidRPr="00866795">
              <w:rPr>
                <w:sz w:val="25"/>
                <w:szCs w:val="25"/>
              </w:rPr>
              <w:t>бюджетында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каралган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акча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исәбенә</w:t>
            </w:r>
            <w:proofErr w:type="spellEnd"/>
            <w:r w:rsidRPr="00866795">
              <w:rPr>
                <w:sz w:val="25"/>
                <w:szCs w:val="25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428,0</w:t>
            </w:r>
          </w:p>
        </w:tc>
      </w:tr>
      <w:tr w:rsidR="00ED59D7" w:rsidRPr="001E179E" w:rsidTr="00E720C5">
        <w:trPr>
          <w:trHeight w:val="76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428,0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bCs/>
                <w:sz w:val="25"/>
                <w:szCs w:val="25"/>
              </w:rPr>
            </w:pPr>
            <w:r w:rsidRPr="00866795">
              <w:rPr>
                <w:bCs/>
                <w:sz w:val="25"/>
                <w:szCs w:val="25"/>
              </w:rPr>
              <w:t>Программа</w:t>
            </w:r>
            <w:r w:rsidR="00AD2AE6">
              <w:rPr>
                <w:bCs/>
                <w:sz w:val="25"/>
                <w:szCs w:val="25"/>
                <w:lang w:val="tt-RU"/>
              </w:rPr>
              <w:t>да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чыгым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94 749,7</w:t>
            </w:r>
          </w:p>
        </w:tc>
      </w:tr>
      <w:tr w:rsidR="00ED59D7" w:rsidRPr="001E179E" w:rsidTr="00E720C5">
        <w:trPr>
          <w:trHeight w:val="581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Мәгълүмат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методик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дәүләт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14 934,4</w:t>
            </w:r>
          </w:p>
        </w:tc>
      </w:tr>
      <w:tr w:rsidR="00ED59D7" w:rsidRPr="001E179E" w:rsidTr="00E720C5">
        <w:trPr>
          <w:trHeight w:val="64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14 934,4</w:t>
            </w:r>
          </w:p>
        </w:tc>
      </w:tr>
      <w:tr w:rsidR="00ED59D7" w:rsidRPr="001E179E" w:rsidTr="00E720C5">
        <w:trPr>
          <w:trHeight w:val="262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үткәрү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5 545,0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5 545,0</w:t>
            </w:r>
          </w:p>
        </w:tc>
      </w:tr>
      <w:tr w:rsidR="00ED59D7" w:rsidRPr="001E179E" w:rsidTr="00E720C5">
        <w:trPr>
          <w:trHeight w:val="169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методик </w:t>
            </w:r>
            <w:proofErr w:type="spellStart"/>
            <w:r w:rsidRPr="00866795">
              <w:rPr>
                <w:sz w:val="25"/>
                <w:szCs w:val="25"/>
              </w:rPr>
              <w:t>офислар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үзәкләштерелгән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бухгалтерлык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офислары</w:t>
            </w:r>
            <w:proofErr w:type="spellEnd"/>
            <w:r w:rsidRPr="00866795">
              <w:rPr>
                <w:sz w:val="25"/>
                <w:szCs w:val="25"/>
              </w:rPr>
              <w:t xml:space="preserve">, бизнес сервис </w:t>
            </w:r>
            <w:proofErr w:type="spellStart"/>
            <w:r w:rsidRPr="00866795">
              <w:rPr>
                <w:sz w:val="25"/>
                <w:szCs w:val="25"/>
              </w:rPr>
              <w:t>төркемнәре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кино </w:t>
            </w:r>
            <w:proofErr w:type="spellStart"/>
            <w:r w:rsidRPr="00866795">
              <w:rPr>
                <w:sz w:val="25"/>
                <w:szCs w:val="25"/>
              </w:rPr>
              <w:t>китапханәләре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мәктәпара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җитештерү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сөйләм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терапиясе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74 270,3</w:t>
            </w:r>
          </w:p>
        </w:tc>
      </w:tr>
      <w:tr w:rsidR="00ED59D7" w:rsidRPr="001E179E" w:rsidTr="00E720C5">
        <w:trPr>
          <w:trHeight w:val="64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коммерциячел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74 270,3</w:t>
            </w:r>
          </w:p>
        </w:tc>
      </w:tr>
      <w:tr w:rsidR="00ED59D7" w:rsidRPr="002602B9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Гаилә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яклау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39 890,2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lastRenderedPageBreak/>
              <w:t>Программа</w:t>
            </w:r>
            <w:r w:rsidR="00AD2AE6"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39 890,2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Социаль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ярдәмнең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төрләрен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  <w:r w:rsidRPr="00866795">
              <w:rPr>
                <w:sz w:val="25"/>
                <w:szCs w:val="25"/>
              </w:rPr>
              <w:t xml:space="preserve"> (</w:t>
            </w:r>
            <w:proofErr w:type="spellStart"/>
            <w:r w:rsidRPr="00866795">
              <w:rPr>
                <w:sz w:val="25"/>
                <w:szCs w:val="25"/>
              </w:rPr>
              <w:t>студентлар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ашау</w:t>
            </w:r>
            <w:proofErr w:type="spellEnd"/>
            <w:r w:rsidRPr="00866795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39 890,2</w:t>
            </w:r>
          </w:p>
        </w:tc>
      </w:tr>
      <w:tr w:rsidR="00ED59D7" w:rsidRPr="001E179E" w:rsidTr="00E720C5">
        <w:trPr>
          <w:trHeight w:val="64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39 890,2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Физик </w:t>
            </w:r>
            <w:proofErr w:type="spellStart"/>
            <w:r w:rsidRPr="00866795">
              <w:rPr>
                <w:sz w:val="25"/>
                <w:szCs w:val="25"/>
              </w:rPr>
              <w:t>тәрбия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356 672,7</w:t>
            </w:r>
          </w:p>
        </w:tc>
      </w:tr>
      <w:tr w:rsidR="00ED59D7" w:rsidRPr="001E179E" w:rsidTr="00E720C5">
        <w:trPr>
          <w:trHeight w:val="80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культураны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спортны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356 672,7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Физик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51 441,4</w:t>
            </w:r>
          </w:p>
        </w:tc>
      </w:tr>
      <w:tr w:rsidR="00ED59D7" w:rsidRPr="001E179E" w:rsidTr="00E720C5">
        <w:trPr>
          <w:trHeight w:val="89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культураны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спортны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51 441,4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Спорт </w:t>
            </w:r>
            <w:proofErr w:type="spellStart"/>
            <w:r w:rsidRPr="00866795">
              <w:rPr>
                <w:sz w:val="25"/>
                <w:szCs w:val="25"/>
              </w:rPr>
              <w:t>корылмаларының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карамагындагы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48 328,1</w:t>
            </w:r>
          </w:p>
        </w:tc>
      </w:tr>
      <w:tr w:rsidR="00ED59D7" w:rsidRPr="001E179E" w:rsidTr="00E720C5">
        <w:trPr>
          <w:trHeight w:val="6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48 328,1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Спорт </w:t>
            </w:r>
            <w:proofErr w:type="spellStart"/>
            <w:r w:rsidRPr="00866795">
              <w:rPr>
                <w:sz w:val="25"/>
                <w:szCs w:val="25"/>
              </w:rPr>
              <w:t>мәктәпләре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3 113,3</w:t>
            </w:r>
          </w:p>
        </w:tc>
      </w:tr>
      <w:tr w:rsidR="00ED59D7" w:rsidRPr="001E179E" w:rsidTr="00E720C5">
        <w:trPr>
          <w:trHeight w:val="75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3 113,3</w:t>
            </w:r>
          </w:p>
        </w:tc>
      </w:tr>
      <w:tr w:rsidR="00ED59D7" w:rsidRPr="001E179E" w:rsidTr="00E720C5">
        <w:trPr>
          <w:trHeight w:val="25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Масса-</w:t>
            </w:r>
            <w:proofErr w:type="spellStart"/>
            <w:r w:rsidRPr="00866795">
              <w:rPr>
                <w:sz w:val="25"/>
                <w:szCs w:val="25"/>
              </w:rPr>
              <w:t>күләм</w:t>
            </w:r>
            <w:proofErr w:type="spellEnd"/>
            <w:r w:rsidRPr="00866795">
              <w:rPr>
                <w:sz w:val="25"/>
                <w:szCs w:val="25"/>
              </w:rPr>
              <w:t xml:space="preserve">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5 812,0</w:t>
            </w:r>
          </w:p>
        </w:tc>
      </w:tr>
      <w:tr w:rsidR="00ED59D7" w:rsidRPr="001E179E" w:rsidTr="00E720C5">
        <w:trPr>
          <w:trHeight w:val="764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культураны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спортны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5 812,0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Физик культура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массакүләм</w:t>
            </w:r>
            <w:proofErr w:type="spellEnd"/>
            <w:r w:rsidRPr="00866795">
              <w:rPr>
                <w:sz w:val="25"/>
                <w:szCs w:val="25"/>
              </w:rPr>
              <w:t xml:space="preserve"> спорт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спорт </w:t>
            </w:r>
            <w:proofErr w:type="spellStart"/>
            <w:r w:rsidRPr="00866795">
              <w:rPr>
                <w:sz w:val="25"/>
                <w:szCs w:val="25"/>
              </w:rPr>
              <w:t>вакыйгалары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5 812,0</w:t>
            </w:r>
          </w:p>
        </w:tc>
      </w:tr>
      <w:tr w:rsidR="00ED59D7" w:rsidRPr="001E179E" w:rsidTr="00E720C5">
        <w:trPr>
          <w:trHeight w:val="72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5 812,0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proofErr w:type="spellStart"/>
            <w:r w:rsidR="00ED59D7" w:rsidRPr="00866795">
              <w:rPr>
                <w:sz w:val="25"/>
                <w:szCs w:val="25"/>
              </w:rPr>
              <w:t>гары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күрсәткечле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спорт </w:t>
            </w:r>
            <w:proofErr w:type="spellStart"/>
            <w:r w:rsidR="00ED59D7" w:rsidRPr="00866795">
              <w:rPr>
                <w:sz w:val="25"/>
                <w:szCs w:val="25"/>
              </w:rPr>
              <w:t>төрләре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299 419,3</w:t>
            </w:r>
          </w:p>
        </w:tc>
      </w:tr>
      <w:tr w:rsidR="00ED59D7" w:rsidRPr="001E179E" w:rsidTr="00E720C5">
        <w:trPr>
          <w:trHeight w:val="83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физик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культураны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спортны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299 419,3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Ю</w:t>
            </w:r>
            <w:proofErr w:type="spellStart"/>
            <w:r w:rsidR="00ED59D7" w:rsidRPr="00866795">
              <w:rPr>
                <w:sz w:val="25"/>
                <w:szCs w:val="25"/>
              </w:rPr>
              <w:t>гары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нәтиҗәләргә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тренерларга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, </w:t>
            </w:r>
            <w:proofErr w:type="spellStart"/>
            <w:r w:rsidR="00ED59D7" w:rsidRPr="00866795">
              <w:rPr>
                <w:sz w:val="25"/>
                <w:szCs w:val="25"/>
              </w:rPr>
              <w:t>укытучыларга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спортчыларга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булышу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өчен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субсидияләр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403,4</w:t>
            </w:r>
          </w:p>
        </w:tc>
      </w:tr>
      <w:tr w:rsidR="00ED59D7" w:rsidRPr="001E179E" w:rsidTr="00E720C5">
        <w:trPr>
          <w:trHeight w:val="6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403,4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профессионалларга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булышуга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юнәлтелгән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тәрбияви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6,5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6,5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Спорт </w:t>
            </w:r>
            <w:proofErr w:type="spellStart"/>
            <w:r w:rsidRPr="00866795">
              <w:rPr>
                <w:sz w:val="25"/>
                <w:szCs w:val="25"/>
              </w:rPr>
              <w:t>мәктәпләре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299 009,4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AD2AE6">
              <w:rPr>
                <w:sz w:val="25"/>
                <w:szCs w:val="25"/>
              </w:rPr>
              <w:t>ениеләргә</w:t>
            </w:r>
            <w:proofErr w:type="spellEnd"/>
            <w:r w:rsidR="00AD2AE6">
              <w:rPr>
                <w:sz w:val="25"/>
                <w:szCs w:val="25"/>
              </w:rPr>
              <w:t xml:space="preserve"> </w:t>
            </w:r>
            <w:proofErr w:type="spellStart"/>
            <w:r w:rsidR="00AD2AE6">
              <w:rPr>
                <w:sz w:val="25"/>
                <w:szCs w:val="25"/>
              </w:rPr>
              <w:t>һәм</w:t>
            </w:r>
            <w:proofErr w:type="spellEnd"/>
            <w:r w:rsidR="00AD2AE6">
              <w:rPr>
                <w:sz w:val="25"/>
                <w:szCs w:val="25"/>
              </w:rPr>
              <w:t xml:space="preserve"> башка </w:t>
            </w:r>
            <w:proofErr w:type="spellStart"/>
            <w:r w:rsidR="00AD2AE6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299 009,4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199 804,3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lastRenderedPageBreak/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яшьләр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сәясәтен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148 503,1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128 252,1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AD2AE6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"2021-2025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терроризмны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экстремизмны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250,0</w:t>
            </w:r>
          </w:p>
        </w:tc>
      </w:tr>
      <w:tr w:rsidR="00ED59D7" w:rsidRPr="002602B9" w:rsidTr="00E720C5">
        <w:trPr>
          <w:trHeight w:val="6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250,0</w:t>
            </w:r>
          </w:p>
        </w:tc>
      </w:tr>
      <w:tr w:rsidR="00ED59D7" w:rsidRPr="002602B9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E720C5" w:rsidRDefault="00E720C5" w:rsidP="00ED59D7">
            <w:pPr>
              <w:rPr>
                <w:bCs/>
                <w:sz w:val="25"/>
                <w:szCs w:val="25"/>
                <w:lang w:val="tt-RU"/>
              </w:rPr>
            </w:pPr>
            <w:r>
              <w:rPr>
                <w:bCs/>
                <w:sz w:val="25"/>
                <w:szCs w:val="25"/>
              </w:rPr>
              <w:t xml:space="preserve">"2023-2025 </w:t>
            </w:r>
            <w:proofErr w:type="spellStart"/>
            <w:r>
              <w:rPr>
                <w:bCs/>
                <w:sz w:val="25"/>
                <w:szCs w:val="25"/>
              </w:rPr>
              <w:t>елларда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халыкның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наркоманияне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профилактикалау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>"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м</w:t>
            </w:r>
            <w:r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программа</w:t>
            </w:r>
            <w:r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26,0</w:t>
            </w:r>
          </w:p>
        </w:tc>
      </w:tr>
      <w:tr w:rsidR="00ED59D7" w:rsidRPr="002602B9" w:rsidTr="00E720C5">
        <w:trPr>
          <w:trHeight w:val="6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26,0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E720C5" w:rsidRDefault="00ED59D7" w:rsidP="00ED59D7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 xml:space="preserve">"2021-2027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елларга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</w:t>
            </w:r>
            <w:r w:rsidR="00E720C5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E720C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Түбән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районындагы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дәүләт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bCs/>
                <w:sz w:val="25"/>
                <w:szCs w:val="25"/>
              </w:rPr>
              <w:t>телләрне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сакла</w:t>
            </w:r>
            <w:r w:rsidR="00E720C5">
              <w:rPr>
                <w:bCs/>
                <w:sz w:val="25"/>
                <w:szCs w:val="25"/>
              </w:rPr>
              <w:t>у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, </w:t>
            </w:r>
            <w:proofErr w:type="spellStart"/>
            <w:r w:rsidR="00E720C5">
              <w:rPr>
                <w:bCs/>
                <w:sz w:val="25"/>
                <w:szCs w:val="25"/>
              </w:rPr>
              <w:t>өйрәнү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һәм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үстерү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E720C5">
              <w:rPr>
                <w:bCs/>
                <w:sz w:val="25"/>
                <w:szCs w:val="25"/>
              </w:rPr>
              <w:t>м</w:t>
            </w:r>
            <w:r w:rsidR="00E720C5"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E720C5" w:rsidRPr="00866795">
              <w:rPr>
                <w:bCs/>
                <w:sz w:val="25"/>
                <w:szCs w:val="25"/>
              </w:rPr>
              <w:t xml:space="preserve"> программа</w:t>
            </w:r>
            <w:r w:rsidR="00E720C5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107,0</w:t>
            </w:r>
          </w:p>
        </w:tc>
      </w:tr>
      <w:tr w:rsidR="00ED59D7" w:rsidRPr="001E179E" w:rsidTr="00E720C5">
        <w:trPr>
          <w:trHeight w:val="75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107,0</w:t>
            </w:r>
          </w:p>
        </w:tc>
      </w:tr>
      <w:tr w:rsidR="00ED59D7" w:rsidRPr="001E179E" w:rsidTr="00E720C5">
        <w:trPr>
          <w:trHeight w:val="106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E720C5" w:rsidRDefault="00ED59D7" w:rsidP="00ED59D7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t xml:space="preserve">"2022-2025 </w:t>
            </w:r>
            <w:proofErr w:type="spellStart"/>
            <w:r w:rsidRPr="00866795">
              <w:rPr>
                <w:bCs/>
                <w:sz w:val="25"/>
                <w:szCs w:val="25"/>
              </w:rPr>
              <w:t>елларда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Тата</w:t>
            </w:r>
            <w:r w:rsidR="00E720C5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E720C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Түбән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 w:rsidR="00E720C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районы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яшьләренә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патриотик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белем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бирү</w:t>
            </w:r>
            <w:proofErr w:type="spellEnd"/>
            <w:r w:rsidR="00E720C5">
              <w:rPr>
                <w:bCs/>
                <w:sz w:val="25"/>
                <w:szCs w:val="25"/>
              </w:rPr>
              <w:t>"</w:t>
            </w:r>
            <w:r w:rsidR="00E720C5">
              <w:rPr>
                <w:bCs/>
                <w:sz w:val="25"/>
                <w:szCs w:val="25"/>
                <w:lang w:val="tt-RU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м</w:t>
            </w:r>
            <w:r w:rsidR="00E720C5" w:rsidRPr="00866795">
              <w:rPr>
                <w:bCs/>
                <w:sz w:val="25"/>
                <w:szCs w:val="25"/>
              </w:rPr>
              <w:t>униципаль</w:t>
            </w:r>
            <w:proofErr w:type="spellEnd"/>
            <w:r w:rsidR="00E720C5" w:rsidRPr="00866795">
              <w:rPr>
                <w:bCs/>
                <w:sz w:val="25"/>
                <w:szCs w:val="25"/>
              </w:rPr>
              <w:t xml:space="preserve"> программа</w:t>
            </w:r>
            <w:r w:rsidR="00E720C5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430,0</w:t>
            </w:r>
          </w:p>
        </w:tc>
      </w:tr>
      <w:tr w:rsidR="00ED59D7" w:rsidRPr="001E179E" w:rsidTr="00E720C5">
        <w:trPr>
          <w:trHeight w:val="75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430,0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720C5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</w:t>
            </w:r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яшьләр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сәясәтен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2602B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126 839,1</w:t>
            </w:r>
          </w:p>
        </w:tc>
      </w:tr>
      <w:tr w:rsidR="00ED59D7" w:rsidRPr="001E179E" w:rsidTr="00E720C5">
        <w:trPr>
          <w:trHeight w:val="578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Төп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вакыйга</w:t>
            </w:r>
            <w:proofErr w:type="spellEnd"/>
            <w:r w:rsidRPr="00866795">
              <w:rPr>
                <w:sz w:val="25"/>
                <w:szCs w:val="25"/>
              </w:rPr>
              <w:t xml:space="preserve"> "</w:t>
            </w: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оешмасы</w:t>
            </w:r>
            <w:proofErr w:type="spellEnd"/>
            <w:r w:rsidRPr="00866795">
              <w:rPr>
                <w:sz w:val="25"/>
                <w:szCs w:val="25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12 104,1</w:t>
            </w:r>
          </w:p>
        </w:tc>
      </w:tr>
      <w:tr w:rsidR="00ED59D7" w:rsidRPr="001E179E" w:rsidTr="00E720C5">
        <w:trPr>
          <w:trHeight w:val="3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чаралар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үткәрү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12 104,1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12 104,1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институтлары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114 735,0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учреждениеләргә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r w:rsidR="00E720C5">
              <w:rPr>
                <w:sz w:val="25"/>
                <w:szCs w:val="25"/>
              </w:rPr>
              <w:t xml:space="preserve">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114 735,0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 w:rsidR="00E720C5"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600,0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институтлары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600,0</w:t>
            </w:r>
          </w:p>
        </w:tc>
      </w:tr>
      <w:tr w:rsidR="00ED59D7" w:rsidRPr="001E179E" w:rsidTr="00E720C5">
        <w:trPr>
          <w:trHeight w:val="3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учрежде</w:t>
            </w:r>
            <w:r w:rsidR="00E720C5">
              <w:rPr>
                <w:sz w:val="25"/>
                <w:szCs w:val="25"/>
              </w:rPr>
              <w:t>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600,0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өлкәсендәге</w:t>
            </w:r>
            <w:proofErr w:type="spellEnd"/>
            <w:r w:rsidRPr="00866795">
              <w:rPr>
                <w:sz w:val="25"/>
                <w:szCs w:val="25"/>
              </w:rPr>
              <w:t xml:space="preserve"> башка </w:t>
            </w:r>
            <w:proofErr w:type="spellStart"/>
            <w:r w:rsidRPr="00866795">
              <w:rPr>
                <w:sz w:val="25"/>
                <w:szCs w:val="25"/>
              </w:rPr>
              <w:t>сораулар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71 552,2</w:t>
            </w:r>
          </w:p>
        </w:tc>
      </w:tr>
      <w:tr w:rsidR="00ED59D7" w:rsidRPr="001E179E" w:rsidTr="00E70445">
        <w:trPr>
          <w:trHeight w:val="102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E720C5" w:rsidRDefault="00ED59D7" w:rsidP="00ED59D7">
            <w:pPr>
              <w:rPr>
                <w:bCs/>
                <w:sz w:val="25"/>
                <w:szCs w:val="25"/>
                <w:lang w:val="tt-RU"/>
              </w:rPr>
            </w:pPr>
            <w:r w:rsidRPr="00866795">
              <w:rPr>
                <w:bCs/>
                <w:sz w:val="25"/>
                <w:szCs w:val="25"/>
              </w:rPr>
              <w:lastRenderedPageBreak/>
              <w:t>"Тата</w:t>
            </w:r>
            <w:r w:rsidR="00E720C5">
              <w:rPr>
                <w:bCs/>
                <w:sz w:val="25"/>
                <w:szCs w:val="25"/>
              </w:rPr>
              <w:t xml:space="preserve">рстан </w:t>
            </w:r>
            <w:proofErr w:type="spellStart"/>
            <w:r w:rsidR="00E720C5">
              <w:rPr>
                <w:bCs/>
                <w:sz w:val="25"/>
                <w:szCs w:val="25"/>
              </w:rPr>
              <w:t>Республикасының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bCs/>
                <w:sz w:val="25"/>
                <w:szCs w:val="25"/>
              </w:rPr>
              <w:t>Түбән</w:t>
            </w:r>
            <w:proofErr w:type="spellEnd"/>
            <w:r w:rsidR="00E720C5">
              <w:rPr>
                <w:bCs/>
                <w:sz w:val="25"/>
                <w:szCs w:val="25"/>
              </w:rPr>
              <w:t xml:space="preserve"> Кама</w:t>
            </w:r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районының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балалары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һәм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яшьләре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өчен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ял </w:t>
            </w:r>
            <w:proofErr w:type="spellStart"/>
            <w:r w:rsidRPr="00866795">
              <w:rPr>
                <w:bCs/>
                <w:sz w:val="25"/>
                <w:szCs w:val="25"/>
              </w:rPr>
              <w:t>итү</w:t>
            </w:r>
            <w:proofErr w:type="spellEnd"/>
            <w:r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bCs/>
                <w:sz w:val="25"/>
                <w:szCs w:val="25"/>
              </w:rPr>
              <w:t>оешмасы</w:t>
            </w:r>
            <w:proofErr w:type="spellEnd"/>
            <w:r w:rsidRPr="00866795">
              <w:rPr>
                <w:bCs/>
                <w:sz w:val="25"/>
                <w:szCs w:val="25"/>
              </w:rPr>
              <w:t>"</w:t>
            </w:r>
            <w:r w:rsidR="00E720C5" w:rsidRPr="00866795">
              <w:rPr>
                <w:bCs/>
                <w:sz w:val="25"/>
                <w:szCs w:val="25"/>
              </w:rPr>
              <w:t xml:space="preserve"> </w:t>
            </w:r>
            <w:r w:rsidR="00E720C5">
              <w:rPr>
                <w:bCs/>
                <w:sz w:val="25"/>
                <w:szCs w:val="25"/>
              </w:rPr>
              <w:t>п</w:t>
            </w:r>
            <w:r w:rsidR="00E720C5" w:rsidRPr="00866795">
              <w:rPr>
                <w:bCs/>
                <w:sz w:val="25"/>
                <w:szCs w:val="25"/>
              </w:rPr>
              <w:t>рограмма</w:t>
            </w:r>
            <w:r w:rsidR="00E720C5">
              <w:rPr>
                <w:bCs/>
                <w:sz w:val="25"/>
                <w:szCs w:val="25"/>
                <w:lang w:val="tt-RU"/>
              </w:rPr>
              <w:t>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42 036,8</w:t>
            </w:r>
          </w:p>
        </w:tc>
      </w:tr>
      <w:tr w:rsidR="00ED59D7" w:rsidRPr="001E179E" w:rsidTr="00E7044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720C5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районнар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шәһәр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округлары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бюджетларына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субсидияләр</w:t>
            </w:r>
            <w:proofErr w:type="spellEnd"/>
            <w:r w:rsidRPr="00866795">
              <w:rPr>
                <w:sz w:val="25"/>
                <w:szCs w:val="25"/>
              </w:rPr>
              <w:t xml:space="preserve">, каникул </w:t>
            </w:r>
            <w:proofErr w:type="spellStart"/>
            <w:r w:rsidRPr="00866795">
              <w:rPr>
                <w:sz w:val="25"/>
                <w:szCs w:val="25"/>
              </w:rPr>
              <w:t>вакытында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ялын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оештыруны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тәэмин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итү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өчен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үзидарә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органнары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вәкаләтләрен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тормышка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ашырудан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килеп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чыккан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йөкләмәләрен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бергә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финанслау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41 212,8</w:t>
            </w:r>
          </w:p>
        </w:tc>
      </w:tr>
      <w:tr w:rsidR="00ED59D7" w:rsidRPr="001E179E" w:rsidTr="00E720C5">
        <w:trPr>
          <w:trHeight w:val="70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41 212,8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Каникул </w:t>
            </w:r>
            <w:proofErr w:type="spellStart"/>
            <w:r w:rsidRPr="00866795">
              <w:rPr>
                <w:sz w:val="25"/>
                <w:szCs w:val="25"/>
              </w:rPr>
              <w:t>вакытында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балаларның</w:t>
            </w:r>
            <w:proofErr w:type="spellEnd"/>
            <w:r w:rsidRPr="00866795">
              <w:rPr>
                <w:sz w:val="25"/>
                <w:szCs w:val="25"/>
              </w:rPr>
              <w:t xml:space="preserve"> ял </w:t>
            </w:r>
            <w:proofErr w:type="spellStart"/>
            <w:r w:rsidRPr="00866795">
              <w:rPr>
                <w:sz w:val="25"/>
                <w:szCs w:val="25"/>
              </w:rPr>
              <w:t>итүен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җирле</w:t>
            </w:r>
            <w:proofErr w:type="spellEnd"/>
            <w:r w:rsidRPr="00866795">
              <w:rPr>
                <w:sz w:val="25"/>
                <w:szCs w:val="25"/>
              </w:rPr>
              <w:t xml:space="preserve"> бюджет </w:t>
            </w:r>
            <w:proofErr w:type="spellStart"/>
            <w:r w:rsidRPr="00866795">
              <w:rPr>
                <w:sz w:val="25"/>
                <w:szCs w:val="25"/>
              </w:rPr>
              <w:t>исәбенә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оештыру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396,0</w:t>
            </w:r>
          </w:p>
        </w:tc>
      </w:tr>
      <w:tr w:rsidR="00ED59D7" w:rsidRPr="001E179E" w:rsidTr="00E720C5">
        <w:trPr>
          <w:trHeight w:val="69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396,0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720C5" w:rsidP="00E720C5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tt-RU"/>
              </w:rPr>
              <w:t>М</w:t>
            </w:r>
            <w:proofErr w:type="spellStart"/>
            <w:r w:rsidRPr="00866795">
              <w:rPr>
                <w:sz w:val="25"/>
                <w:szCs w:val="25"/>
              </w:rPr>
              <w:t>униципаль</w:t>
            </w:r>
            <w:proofErr w:type="spellEnd"/>
            <w:r w:rsidRPr="00866795">
              <w:rPr>
                <w:sz w:val="25"/>
                <w:szCs w:val="25"/>
              </w:rPr>
              <w:t xml:space="preserve"> район </w:t>
            </w:r>
            <w:proofErr w:type="spellStart"/>
            <w:r w:rsidRPr="00866795">
              <w:rPr>
                <w:sz w:val="25"/>
                <w:szCs w:val="25"/>
              </w:rPr>
              <w:t>б</w:t>
            </w:r>
            <w:r>
              <w:rPr>
                <w:sz w:val="25"/>
                <w:szCs w:val="25"/>
              </w:rPr>
              <w:t>юджетында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каралган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акча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исәбенә</w:t>
            </w:r>
            <w:proofErr w:type="spellEnd"/>
            <w:r>
              <w:rPr>
                <w:sz w:val="25"/>
                <w:szCs w:val="25"/>
              </w:rPr>
              <w:t xml:space="preserve"> к</w:t>
            </w:r>
            <w:r w:rsidR="00ED59D7" w:rsidRPr="00866795">
              <w:rPr>
                <w:sz w:val="25"/>
                <w:szCs w:val="25"/>
              </w:rPr>
              <w:t xml:space="preserve">аникул </w:t>
            </w:r>
            <w:proofErr w:type="spellStart"/>
            <w:r w:rsidR="00ED59D7" w:rsidRPr="00866795">
              <w:rPr>
                <w:sz w:val="25"/>
                <w:szCs w:val="25"/>
              </w:rPr>
              <w:t>вакытында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балалар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ялын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оештыруны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тәэмин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итү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sz w:val="25"/>
                <w:szCs w:val="25"/>
              </w:rPr>
              <w:t>өчен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бергәләп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финансланган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чыгымнар</w:t>
            </w:r>
            <w:proofErr w:type="spellEnd"/>
            <w:r w:rsidR="00ED59D7" w:rsidRPr="00866795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428,0</w:t>
            </w:r>
          </w:p>
        </w:tc>
      </w:tr>
      <w:tr w:rsidR="00ED59D7" w:rsidRPr="001E179E" w:rsidTr="00E720C5">
        <w:trPr>
          <w:trHeight w:val="735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proofErr w:type="gram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proofErr w:type="gram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428,0</w:t>
            </w:r>
          </w:p>
        </w:tc>
      </w:tr>
      <w:tr w:rsidR="00ED59D7" w:rsidRPr="00420CD8" w:rsidTr="00E720C5">
        <w:trPr>
          <w:trHeight w:val="547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720C5" w:rsidP="00ED59D7">
            <w:pPr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"2019-2027 </w:t>
            </w:r>
            <w:proofErr w:type="spellStart"/>
            <w:r>
              <w:rPr>
                <w:bCs/>
                <w:sz w:val="25"/>
                <w:szCs w:val="25"/>
              </w:rPr>
              <w:t>елларга</w:t>
            </w:r>
            <w:proofErr w:type="spellEnd"/>
            <w:r>
              <w:rPr>
                <w:bCs/>
                <w:sz w:val="25"/>
                <w:szCs w:val="25"/>
              </w:rPr>
              <w:t xml:space="preserve"> </w:t>
            </w:r>
            <w:proofErr w:type="spellStart"/>
            <w:r>
              <w:rPr>
                <w:bCs/>
                <w:sz w:val="25"/>
                <w:szCs w:val="25"/>
              </w:rPr>
              <w:t>Түбән</w:t>
            </w:r>
            <w:proofErr w:type="spellEnd"/>
            <w:r>
              <w:rPr>
                <w:bCs/>
                <w:sz w:val="25"/>
                <w:szCs w:val="25"/>
              </w:rPr>
              <w:t xml:space="preserve"> Кама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районында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яшьләр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сәясәтен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үстерү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"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муниципаль</w:t>
            </w:r>
            <w:proofErr w:type="spellEnd"/>
            <w:r w:rsidR="00ED59D7" w:rsidRPr="00866795">
              <w:rPr>
                <w:bCs/>
                <w:sz w:val="25"/>
                <w:szCs w:val="25"/>
              </w:rPr>
              <w:t xml:space="preserve"> </w:t>
            </w:r>
            <w:proofErr w:type="spellStart"/>
            <w:r w:rsidR="00ED59D7" w:rsidRPr="00866795">
              <w:rPr>
                <w:bCs/>
                <w:sz w:val="25"/>
                <w:szCs w:val="25"/>
              </w:rPr>
              <w:t>программасы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420CD8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21 664,0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Яшьләр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сәясәт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институтлары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эшчәнлегенә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ярдәм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күрсәтү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21 664,0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21 664,0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>Программа</w:t>
            </w:r>
            <w:r w:rsidR="00E720C5">
              <w:rPr>
                <w:sz w:val="25"/>
                <w:szCs w:val="25"/>
                <w:lang w:val="tt-RU"/>
              </w:rPr>
              <w:t>да</w:t>
            </w:r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өлкәләре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C51EA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51EA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51EA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51EA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51EA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C51EA9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7 851,4</w:t>
            </w:r>
          </w:p>
        </w:tc>
      </w:tr>
      <w:tr w:rsidR="00ED59D7" w:rsidRPr="001E179E" w:rsidTr="00E720C5">
        <w:trPr>
          <w:trHeight w:val="1740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Мәгариф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методик </w:t>
            </w:r>
            <w:proofErr w:type="spellStart"/>
            <w:r w:rsidRPr="00866795">
              <w:rPr>
                <w:sz w:val="25"/>
                <w:szCs w:val="25"/>
              </w:rPr>
              <w:t>офислар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үзәкләштерелгән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бухгалтерлык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офислары</w:t>
            </w:r>
            <w:proofErr w:type="spellEnd"/>
            <w:r w:rsidRPr="00866795">
              <w:rPr>
                <w:sz w:val="25"/>
                <w:szCs w:val="25"/>
              </w:rPr>
              <w:t xml:space="preserve">, бизнес сервис </w:t>
            </w:r>
            <w:proofErr w:type="spellStart"/>
            <w:r w:rsidRPr="00866795">
              <w:rPr>
                <w:sz w:val="25"/>
                <w:szCs w:val="25"/>
              </w:rPr>
              <w:t>төркемнәре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кино </w:t>
            </w:r>
            <w:proofErr w:type="spellStart"/>
            <w:r w:rsidRPr="00866795">
              <w:rPr>
                <w:sz w:val="25"/>
                <w:szCs w:val="25"/>
              </w:rPr>
              <w:t>китапханәләре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мәктәпара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белем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җитештерү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, </w:t>
            </w:r>
            <w:proofErr w:type="spellStart"/>
            <w:r w:rsidRPr="00866795">
              <w:rPr>
                <w:sz w:val="25"/>
                <w:szCs w:val="25"/>
              </w:rPr>
              <w:t>сөйләм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терапиясе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үзәкләре</w:t>
            </w:r>
            <w:proofErr w:type="spellEnd"/>
            <w:r w:rsidRPr="00866795">
              <w:rPr>
                <w:sz w:val="25"/>
                <w:szCs w:val="25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7 851,4</w:t>
            </w:r>
          </w:p>
        </w:tc>
      </w:tr>
      <w:tr w:rsidR="00ED59D7" w:rsidRPr="001E179E" w:rsidTr="00E720C5">
        <w:trPr>
          <w:trHeight w:val="675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r w:rsidRPr="00866795">
              <w:rPr>
                <w:sz w:val="25"/>
                <w:szCs w:val="25"/>
              </w:rPr>
              <w:t xml:space="preserve">Бюджет, </w:t>
            </w:r>
            <w:proofErr w:type="spellStart"/>
            <w:r w:rsidRPr="00866795">
              <w:rPr>
                <w:sz w:val="25"/>
                <w:szCs w:val="25"/>
              </w:rPr>
              <w:t>автоном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учрежд</w:t>
            </w:r>
            <w:r w:rsidR="00E720C5">
              <w:rPr>
                <w:sz w:val="25"/>
                <w:szCs w:val="25"/>
              </w:rPr>
              <w:t>ениеләргә</w:t>
            </w:r>
            <w:proofErr w:type="spellEnd"/>
            <w:r w:rsidR="00E720C5">
              <w:rPr>
                <w:sz w:val="25"/>
                <w:szCs w:val="25"/>
              </w:rPr>
              <w:t xml:space="preserve"> </w:t>
            </w:r>
            <w:proofErr w:type="spellStart"/>
            <w:r w:rsidR="00E720C5">
              <w:rPr>
                <w:sz w:val="25"/>
                <w:szCs w:val="25"/>
              </w:rPr>
              <w:t>һәм</w:t>
            </w:r>
            <w:proofErr w:type="spellEnd"/>
            <w:r w:rsidR="00E720C5">
              <w:rPr>
                <w:sz w:val="25"/>
                <w:szCs w:val="25"/>
              </w:rPr>
              <w:t xml:space="preserve"> башка </w:t>
            </w:r>
            <w:proofErr w:type="spellStart"/>
            <w:r w:rsidR="00E720C5">
              <w:rPr>
                <w:sz w:val="25"/>
                <w:szCs w:val="25"/>
              </w:rPr>
              <w:t>коммерциядә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булмаган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оешмаларга</w:t>
            </w:r>
            <w:proofErr w:type="spellEnd"/>
            <w:r w:rsidRPr="00866795">
              <w:rPr>
                <w:sz w:val="25"/>
                <w:szCs w:val="25"/>
              </w:rPr>
              <w:t xml:space="preserve"> субсидия </w:t>
            </w:r>
            <w:proofErr w:type="spellStart"/>
            <w:r w:rsidRPr="00866795">
              <w:rPr>
                <w:sz w:val="25"/>
                <w:szCs w:val="25"/>
              </w:rPr>
              <w:t>бирү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7 851,4</w:t>
            </w:r>
          </w:p>
        </w:tc>
      </w:tr>
      <w:tr w:rsidR="00ED59D7" w:rsidRPr="001E179E" w:rsidTr="00E720C5">
        <w:trPr>
          <w:trHeight w:val="60"/>
        </w:trPr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9D7" w:rsidRPr="00866795" w:rsidRDefault="00ED59D7" w:rsidP="00ED59D7">
            <w:pPr>
              <w:rPr>
                <w:sz w:val="25"/>
                <w:szCs w:val="25"/>
              </w:rPr>
            </w:pPr>
            <w:proofErr w:type="spellStart"/>
            <w:r w:rsidRPr="00866795">
              <w:rPr>
                <w:sz w:val="25"/>
                <w:szCs w:val="25"/>
              </w:rPr>
              <w:t>Гомуми</w:t>
            </w:r>
            <w:proofErr w:type="spellEnd"/>
            <w:r w:rsidRPr="00866795">
              <w:rPr>
                <w:sz w:val="25"/>
                <w:szCs w:val="25"/>
              </w:rPr>
              <w:t xml:space="preserve"> </w:t>
            </w:r>
            <w:proofErr w:type="spellStart"/>
            <w:r w:rsidRPr="00866795">
              <w:rPr>
                <w:sz w:val="25"/>
                <w:szCs w:val="25"/>
              </w:rPr>
              <w:t>чыгымнар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59D7" w:rsidRPr="001E179E" w:rsidRDefault="00ED59D7" w:rsidP="00ED59D7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10 773 691,5</w:t>
            </w:r>
          </w:p>
        </w:tc>
      </w:tr>
    </w:tbl>
    <w:p w:rsidR="00EA0764" w:rsidRDefault="00EA0764" w:rsidP="00C46448">
      <w:pPr>
        <w:rPr>
          <w:b/>
          <w:sz w:val="22"/>
          <w:szCs w:val="22"/>
        </w:rPr>
      </w:pPr>
    </w:p>
    <w:p w:rsidR="002D69DB" w:rsidRDefault="002D69DB" w:rsidP="00C46448">
      <w:pPr>
        <w:rPr>
          <w:b/>
          <w:sz w:val="22"/>
          <w:szCs w:val="22"/>
        </w:rPr>
      </w:pPr>
      <w:bookmarkStart w:id="1" w:name="_GoBack"/>
      <w:bookmarkEnd w:id="1"/>
    </w:p>
    <w:p w:rsidR="0068619C" w:rsidRDefault="0068619C" w:rsidP="0068619C">
      <w:pPr>
        <w:tabs>
          <w:tab w:val="left" w:pos="993"/>
        </w:tabs>
        <w:rPr>
          <w:sz w:val="28"/>
          <w:szCs w:val="28"/>
        </w:rPr>
      </w:pPr>
      <w:proofErr w:type="spellStart"/>
      <w:r w:rsidRPr="001212F4">
        <w:rPr>
          <w:sz w:val="28"/>
          <w:szCs w:val="28"/>
        </w:rPr>
        <w:t>Түбән</w:t>
      </w:r>
      <w:proofErr w:type="spellEnd"/>
      <w:r w:rsidRPr="001212F4">
        <w:rPr>
          <w:sz w:val="28"/>
          <w:szCs w:val="28"/>
        </w:rPr>
        <w:t xml:space="preserve"> Кама </w:t>
      </w:r>
      <w:proofErr w:type="spellStart"/>
      <w:r w:rsidRPr="001212F4">
        <w:rPr>
          <w:sz w:val="28"/>
          <w:szCs w:val="28"/>
        </w:rPr>
        <w:t>муниципаль</w:t>
      </w:r>
      <w:proofErr w:type="spellEnd"/>
      <w:r w:rsidRPr="001212F4">
        <w:rPr>
          <w:sz w:val="28"/>
          <w:szCs w:val="28"/>
        </w:rPr>
        <w:t xml:space="preserve"> районы </w:t>
      </w:r>
    </w:p>
    <w:p w:rsidR="002D69DB" w:rsidRDefault="0068619C" w:rsidP="002602B9">
      <w:r>
        <w:rPr>
          <w:sz w:val="28"/>
          <w:szCs w:val="28"/>
          <w:lang w:val="tt-RU"/>
        </w:rPr>
        <w:t>Б</w:t>
      </w:r>
      <w:proofErr w:type="spellStart"/>
      <w:r>
        <w:rPr>
          <w:sz w:val="28"/>
          <w:szCs w:val="28"/>
        </w:rPr>
        <w:t>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вазыйфасын</w:t>
      </w:r>
      <w:proofErr w:type="spellEnd"/>
      <w:r w:rsidRPr="001212F4">
        <w:rPr>
          <w:sz w:val="28"/>
          <w:szCs w:val="28"/>
        </w:rPr>
        <w:t xml:space="preserve"> </w:t>
      </w:r>
      <w:proofErr w:type="spellStart"/>
      <w:r w:rsidRPr="001212F4">
        <w:rPr>
          <w:sz w:val="28"/>
          <w:szCs w:val="28"/>
        </w:rPr>
        <w:t>башкаручы</w:t>
      </w:r>
      <w:proofErr w:type="spellEnd"/>
      <w:r>
        <w:rPr>
          <w:sz w:val="27"/>
          <w:szCs w:val="27"/>
        </w:rPr>
        <w:t xml:space="preserve">           </w:t>
      </w:r>
      <w:r w:rsidR="00096607">
        <w:rPr>
          <w:sz w:val="27"/>
          <w:szCs w:val="27"/>
        </w:rPr>
        <w:tab/>
      </w:r>
      <w:r w:rsidR="00096607">
        <w:rPr>
          <w:sz w:val="27"/>
          <w:szCs w:val="27"/>
        </w:rPr>
        <w:tab/>
      </w:r>
      <w:r w:rsidR="00096607">
        <w:rPr>
          <w:sz w:val="27"/>
          <w:szCs w:val="27"/>
        </w:rPr>
        <w:tab/>
      </w:r>
      <w:r w:rsidR="00096607">
        <w:rPr>
          <w:sz w:val="27"/>
          <w:szCs w:val="27"/>
        </w:rPr>
        <w:tab/>
      </w:r>
      <w:r w:rsidR="00096607"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       </w:t>
      </w:r>
      <w:r w:rsidR="00096607"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 w:rsidR="00096607">
        <w:rPr>
          <w:sz w:val="27"/>
          <w:szCs w:val="27"/>
        </w:rPr>
        <w:t xml:space="preserve">Умников </w:t>
      </w:r>
    </w:p>
    <w:sectPr w:rsidR="002D69DB" w:rsidSect="00F16375">
      <w:footerReference w:type="even" r:id="rId9"/>
      <w:footerReference w:type="default" r:id="rId10"/>
      <w:pgSz w:w="11906" w:h="16838"/>
      <w:pgMar w:top="709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2293B" w:rsidRDefault="0032293B">
      <w:r>
        <w:separator/>
      </w:r>
    </w:p>
  </w:endnote>
  <w:endnote w:type="continuationSeparator" w:id="0">
    <w:p w:rsidR="0032293B" w:rsidRDefault="00322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B7B8D" w:rsidRDefault="008B7B8D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B7B8D" w:rsidRDefault="008B7B8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B7B8D" w:rsidRDefault="008B7B8D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20C5">
      <w:rPr>
        <w:rStyle w:val="a4"/>
        <w:noProof/>
      </w:rPr>
      <w:t>24</w:t>
    </w:r>
    <w:r>
      <w:rPr>
        <w:rStyle w:val="a4"/>
      </w:rPr>
      <w:fldChar w:fldCharType="end"/>
    </w:r>
  </w:p>
  <w:p w:rsidR="008B7B8D" w:rsidRDefault="008B7B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2293B" w:rsidRDefault="0032293B">
      <w:r>
        <w:separator/>
      </w:r>
    </w:p>
  </w:footnote>
  <w:footnote w:type="continuationSeparator" w:id="0">
    <w:p w:rsidR="0032293B" w:rsidRDefault="00322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715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85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5F39"/>
    <w:rsid w:val="000D6252"/>
    <w:rsid w:val="000D6CF9"/>
    <w:rsid w:val="000D6D44"/>
    <w:rsid w:val="000D760E"/>
    <w:rsid w:val="000E04D1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511"/>
    <w:rsid w:val="000F16ED"/>
    <w:rsid w:val="000F198E"/>
    <w:rsid w:val="000F1BA7"/>
    <w:rsid w:val="000F1BCD"/>
    <w:rsid w:val="000F1C55"/>
    <w:rsid w:val="000F276E"/>
    <w:rsid w:val="000F283B"/>
    <w:rsid w:val="000F2DAD"/>
    <w:rsid w:val="000F2E81"/>
    <w:rsid w:val="000F2FC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2F4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524"/>
    <w:rsid w:val="001369BC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849"/>
    <w:rsid w:val="00162013"/>
    <w:rsid w:val="001624EA"/>
    <w:rsid w:val="00162E84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E43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B78"/>
    <w:rsid w:val="00252F71"/>
    <w:rsid w:val="00253A73"/>
    <w:rsid w:val="00253AC1"/>
    <w:rsid w:val="00253B4D"/>
    <w:rsid w:val="002546F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4A8"/>
    <w:rsid w:val="0027195D"/>
    <w:rsid w:val="00272FEA"/>
    <w:rsid w:val="002736BC"/>
    <w:rsid w:val="002738B7"/>
    <w:rsid w:val="00273AF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CB5"/>
    <w:rsid w:val="00277D57"/>
    <w:rsid w:val="00280286"/>
    <w:rsid w:val="002803C3"/>
    <w:rsid w:val="00280C78"/>
    <w:rsid w:val="00280C89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5711"/>
    <w:rsid w:val="002F5989"/>
    <w:rsid w:val="002F5A6A"/>
    <w:rsid w:val="002F5B61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68F"/>
    <w:rsid w:val="00306D5F"/>
    <w:rsid w:val="00306E3A"/>
    <w:rsid w:val="0030712E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3B"/>
    <w:rsid w:val="00322969"/>
    <w:rsid w:val="00322AE7"/>
    <w:rsid w:val="00322C04"/>
    <w:rsid w:val="003231DC"/>
    <w:rsid w:val="003235D4"/>
    <w:rsid w:val="003236F2"/>
    <w:rsid w:val="00323B39"/>
    <w:rsid w:val="00323CC9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8D4"/>
    <w:rsid w:val="00335253"/>
    <w:rsid w:val="003352F9"/>
    <w:rsid w:val="0033551B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CC4"/>
    <w:rsid w:val="003701B5"/>
    <w:rsid w:val="00370CB0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3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676"/>
    <w:rsid w:val="004D24FF"/>
    <w:rsid w:val="004D2C40"/>
    <w:rsid w:val="004D32C1"/>
    <w:rsid w:val="004D3675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71C6"/>
    <w:rsid w:val="004D71FE"/>
    <w:rsid w:val="004D782F"/>
    <w:rsid w:val="004D7DD6"/>
    <w:rsid w:val="004E0D31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1F68"/>
    <w:rsid w:val="004F215C"/>
    <w:rsid w:val="004F249C"/>
    <w:rsid w:val="004F2F27"/>
    <w:rsid w:val="004F34AD"/>
    <w:rsid w:val="004F3E37"/>
    <w:rsid w:val="004F431F"/>
    <w:rsid w:val="004F50C2"/>
    <w:rsid w:val="004F5612"/>
    <w:rsid w:val="004F5766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B29"/>
    <w:rsid w:val="0053011B"/>
    <w:rsid w:val="00530126"/>
    <w:rsid w:val="005303E9"/>
    <w:rsid w:val="005306EE"/>
    <w:rsid w:val="00530884"/>
    <w:rsid w:val="005308EA"/>
    <w:rsid w:val="00530CC8"/>
    <w:rsid w:val="00530EAA"/>
    <w:rsid w:val="0053128A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669"/>
    <w:rsid w:val="00546E8B"/>
    <w:rsid w:val="0054724E"/>
    <w:rsid w:val="00547AF4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4F00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4EF3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266C"/>
    <w:rsid w:val="006429B5"/>
    <w:rsid w:val="006433B8"/>
    <w:rsid w:val="00643D23"/>
    <w:rsid w:val="00643E45"/>
    <w:rsid w:val="0064462C"/>
    <w:rsid w:val="00644905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3C98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19C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1AB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59E"/>
    <w:rsid w:val="006F0D93"/>
    <w:rsid w:val="006F0E03"/>
    <w:rsid w:val="006F0ED0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2C"/>
    <w:rsid w:val="00702072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58FA"/>
    <w:rsid w:val="00715E03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A7"/>
    <w:rsid w:val="00795438"/>
    <w:rsid w:val="007955A3"/>
    <w:rsid w:val="007955AA"/>
    <w:rsid w:val="0079576D"/>
    <w:rsid w:val="0079648E"/>
    <w:rsid w:val="007965F5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2A9"/>
    <w:rsid w:val="007D231D"/>
    <w:rsid w:val="007D257E"/>
    <w:rsid w:val="007D2A16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014"/>
    <w:rsid w:val="008B6960"/>
    <w:rsid w:val="008B6CF5"/>
    <w:rsid w:val="008B7361"/>
    <w:rsid w:val="008B7B8D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38D"/>
    <w:rsid w:val="00946525"/>
    <w:rsid w:val="00946593"/>
    <w:rsid w:val="0094695A"/>
    <w:rsid w:val="00946D65"/>
    <w:rsid w:val="00946E6D"/>
    <w:rsid w:val="00947163"/>
    <w:rsid w:val="009473B1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3163"/>
    <w:rsid w:val="009B351E"/>
    <w:rsid w:val="009B36DF"/>
    <w:rsid w:val="009B4758"/>
    <w:rsid w:val="009B49D8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98A"/>
    <w:rsid w:val="00A041EA"/>
    <w:rsid w:val="00A043A5"/>
    <w:rsid w:val="00A0515C"/>
    <w:rsid w:val="00A057A6"/>
    <w:rsid w:val="00A058A7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72"/>
    <w:rsid w:val="00A57327"/>
    <w:rsid w:val="00A57403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172"/>
    <w:rsid w:val="00A6517D"/>
    <w:rsid w:val="00A652BB"/>
    <w:rsid w:val="00A655BA"/>
    <w:rsid w:val="00A65A84"/>
    <w:rsid w:val="00A66481"/>
    <w:rsid w:val="00A66530"/>
    <w:rsid w:val="00A66782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2AE6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2118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E4"/>
    <w:rsid w:val="00B15898"/>
    <w:rsid w:val="00B16A8F"/>
    <w:rsid w:val="00B16FEE"/>
    <w:rsid w:val="00B17643"/>
    <w:rsid w:val="00B1765D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09D"/>
    <w:rsid w:val="00B70B7D"/>
    <w:rsid w:val="00B70D02"/>
    <w:rsid w:val="00B7294E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C7"/>
    <w:rsid w:val="00BE4A41"/>
    <w:rsid w:val="00BE4EAF"/>
    <w:rsid w:val="00BE5405"/>
    <w:rsid w:val="00BE6A54"/>
    <w:rsid w:val="00BE718A"/>
    <w:rsid w:val="00BE7630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3DC"/>
    <w:rsid w:val="00BF6665"/>
    <w:rsid w:val="00BF6BE0"/>
    <w:rsid w:val="00BF6D79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D00"/>
    <w:rsid w:val="00C92FDC"/>
    <w:rsid w:val="00C9317A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724"/>
    <w:rsid w:val="00D52833"/>
    <w:rsid w:val="00D52B0C"/>
    <w:rsid w:val="00D52E36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2C4"/>
    <w:rsid w:val="00D648B9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B8A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37E35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F89"/>
    <w:rsid w:val="00E70445"/>
    <w:rsid w:val="00E70448"/>
    <w:rsid w:val="00E710A0"/>
    <w:rsid w:val="00E710A2"/>
    <w:rsid w:val="00E71182"/>
    <w:rsid w:val="00E716E2"/>
    <w:rsid w:val="00E71CDD"/>
    <w:rsid w:val="00E71FF2"/>
    <w:rsid w:val="00E720C5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FBB"/>
    <w:rsid w:val="00EC60B7"/>
    <w:rsid w:val="00EC6166"/>
    <w:rsid w:val="00EC6264"/>
    <w:rsid w:val="00EC65DF"/>
    <w:rsid w:val="00EC7005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9D7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A64"/>
    <w:rsid w:val="00F31E0C"/>
    <w:rsid w:val="00F3202D"/>
    <w:rsid w:val="00F32D81"/>
    <w:rsid w:val="00F32EA4"/>
    <w:rsid w:val="00F32EBE"/>
    <w:rsid w:val="00F3310B"/>
    <w:rsid w:val="00F33A4E"/>
    <w:rsid w:val="00F340C3"/>
    <w:rsid w:val="00F34292"/>
    <w:rsid w:val="00F343B4"/>
    <w:rsid w:val="00F34419"/>
    <w:rsid w:val="00F34A83"/>
    <w:rsid w:val="00F34E3E"/>
    <w:rsid w:val="00F34F03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72"/>
    <w:rsid w:val="00F73FD7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79D"/>
    <w:rsid w:val="00FB599E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EBB3DF"/>
  <w15:docId w15:val="{D2050118-F413-4E63-81CA-6F1F7C62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667B4-7E08-46A7-8B03-2E0740EDC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47</Pages>
  <Words>16432</Words>
  <Characters>93666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109879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2</cp:revision>
  <cp:lastPrinted>2025-01-28T09:25:00Z</cp:lastPrinted>
  <dcterms:created xsi:type="dcterms:W3CDTF">2025-02-06T05:33:00Z</dcterms:created>
  <dcterms:modified xsi:type="dcterms:W3CDTF">2025-02-06T05:33:00Z</dcterms:modified>
</cp:coreProperties>
</file>